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00BEC" w14:textId="70A7110C" w:rsidR="00362F79" w:rsidRDefault="00BF4704" w:rsidP="00291BEB">
      <w:pPr>
        <w:spacing w:after="0" w:line="240" w:lineRule="auto"/>
        <w:jc w:val="center"/>
        <w:rPr>
          <w:rFonts w:ascii="Times New Roman Полужирный" w:hAnsi="Times New Roman Полужирный" w:cs="Times New Roman"/>
          <w:b/>
          <w:caps/>
          <w:color w:val="0070C0"/>
          <w:sz w:val="28"/>
          <w:szCs w:val="28"/>
        </w:rPr>
      </w:pPr>
      <w:r w:rsidRPr="00310B16">
        <w:rPr>
          <w:rFonts w:ascii="Times New Roman Полужирный" w:hAnsi="Times New Roman Полужирный" w:cs="Times New Roman"/>
          <w:b/>
          <w:caps/>
          <w:color w:val="0070C0"/>
          <w:sz w:val="28"/>
          <w:szCs w:val="28"/>
        </w:rPr>
        <w:t>Научно-методологический семинар</w:t>
      </w:r>
      <w:r w:rsidR="00331A72" w:rsidRPr="00310B16">
        <w:rPr>
          <w:rFonts w:ascii="Times New Roman Полужирный" w:hAnsi="Times New Roman Полужирный" w:cs="Times New Roman"/>
          <w:b/>
          <w:caps/>
          <w:color w:val="0070C0"/>
          <w:sz w:val="28"/>
          <w:szCs w:val="28"/>
        </w:rPr>
        <w:t xml:space="preserve"> </w:t>
      </w:r>
    </w:p>
    <w:p w14:paraId="4D280066" w14:textId="77777777" w:rsidR="00310B16" w:rsidRPr="00310B16" w:rsidRDefault="00310B16" w:rsidP="00310B16">
      <w:pPr>
        <w:spacing w:after="0" w:line="240" w:lineRule="auto"/>
        <w:jc w:val="center"/>
        <w:rPr>
          <w:rFonts w:ascii="Times New Roman" w:hAnsi="Times New Roman" w:cs="Times New Roman"/>
          <w:color w:val="FF0000"/>
          <w:sz w:val="28"/>
          <w:szCs w:val="28"/>
        </w:rPr>
      </w:pPr>
      <w:r w:rsidRPr="00310B16">
        <w:rPr>
          <w:rFonts w:ascii="Times New Roman" w:hAnsi="Times New Roman" w:cs="Times New Roman"/>
          <w:color w:val="FF0000"/>
          <w:sz w:val="28"/>
          <w:szCs w:val="28"/>
        </w:rPr>
        <w:t>31 мая 2023 года в 11.30</w:t>
      </w:r>
    </w:p>
    <w:p w14:paraId="05F2345A" w14:textId="42640200" w:rsidR="00471EBC" w:rsidRDefault="00310B16" w:rsidP="00291BEB">
      <w:pPr>
        <w:spacing w:after="0" w:line="240" w:lineRule="auto"/>
        <w:jc w:val="center"/>
        <w:rPr>
          <w:rFonts w:ascii="Times New Roman" w:hAnsi="Times New Roman" w:cs="Times New Roman"/>
          <w:b/>
          <w:sz w:val="28"/>
          <w:szCs w:val="28"/>
        </w:rPr>
      </w:pPr>
      <w:r w:rsidRPr="00331A72">
        <w:rPr>
          <w:rFonts w:ascii="Times New Roman" w:hAnsi="Times New Roman" w:cs="Times New Roman"/>
          <w:b/>
          <w:sz w:val="28"/>
          <w:szCs w:val="28"/>
        </w:rPr>
        <w:t xml:space="preserve"> </w:t>
      </w:r>
      <w:r w:rsidR="00331A72" w:rsidRPr="00331A72">
        <w:rPr>
          <w:rFonts w:ascii="Times New Roman" w:hAnsi="Times New Roman" w:cs="Times New Roman"/>
          <w:b/>
          <w:sz w:val="28"/>
          <w:szCs w:val="28"/>
        </w:rPr>
        <w:t>«Педагогическая концепция взаимодействия социальных институтов по гражданско-патриотическому воспитанию детей и молодежи»</w:t>
      </w:r>
      <w:r>
        <w:rPr>
          <w:rFonts w:ascii="Times New Roman" w:hAnsi="Times New Roman" w:cs="Times New Roman"/>
          <w:b/>
          <w:sz w:val="28"/>
          <w:szCs w:val="28"/>
        </w:rPr>
        <w:t xml:space="preserve"> </w:t>
      </w:r>
    </w:p>
    <w:p w14:paraId="53CFF3A5" w14:textId="0FCF34EB" w:rsidR="00291BEB" w:rsidRDefault="00F260B3" w:rsidP="00291BEB">
      <w:pPr>
        <w:spacing w:after="0" w:line="240" w:lineRule="auto"/>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1</w:t>
      </w:r>
      <w:r w:rsidR="00C90D89">
        <w:rPr>
          <w:rFonts w:ascii="Times New Roman" w:hAnsi="Times New Roman" w:cs="Times New Roman"/>
          <w:b/>
          <w:color w:val="FF0000"/>
          <w:sz w:val="28"/>
          <w:szCs w:val="28"/>
        </w:rPr>
        <w:t>, 2, 3, 4</w:t>
      </w:r>
    </w:p>
    <w:p w14:paraId="6DE15596" w14:textId="77777777" w:rsidR="00A567E5" w:rsidRPr="00A567E5" w:rsidRDefault="00A567E5" w:rsidP="00A567E5">
      <w:pPr>
        <w:spacing w:after="0" w:line="240" w:lineRule="auto"/>
        <w:jc w:val="center"/>
        <w:rPr>
          <w:rFonts w:ascii="Times New Roman" w:hAnsi="Times New Roman" w:cs="Times New Roman"/>
          <w:b/>
          <w:sz w:val="28"/>
          <w:szCs w:val="28"/>
        </w:rPr>
      </w:pPr>
      <w:r w:rsidRPr="00A567E5">
        <w:rPr>
          <w:rFonts w:ascii="Times New Roman" w:hAnsi="Times New Roman" w:cs="Times New Roman"/>
          <w:b/>
          <w:sz w:val="28"/>
          <w:szCs w:val="28"/>
        </w:rPr>
        <w:t>ЛИТЕРАТУРА</w:t>
      </w:r>
    </w:p>
    <w:p w14:paraId="789D4B0F"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1.</w:t>
      </w:r>
      <w:r w:rsidRPr="008D6BAF">
        <w:rPr>
          <w:rFonts w:ascii="Times New Roman" w:hAnsi="Times New Roman" w:cs="Times New Roman"/>
          <w:sz w:val="20"/>
          <w:szCs w:val="20"/>
        </w:rPr>
        <w:tab/>
        <w:t>Воспитание гражданина и патриота современной России. Сборник научно-практических материалов Всероссийской научно-практической конференции. – СПб.: Ассоциация ветеранов педагогического труда общего и дополнительного образования, 2021. – 152 с</w:t>
      </w:r>
    </w:p>
    <w:p w14:paraId="45556A1F"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2.</w:t>
      </w:r>
      <w:r w:rsidRPr="008D6BAF">
        <w:rPr>
          <w:rFonts w:ascii="Times New Roman" w:hAnsi="Times New Roman" w:cs="Times New Roman"/>
          <w:sz w:val="20"/>
          <w:szCs w:val="20"/>
        </w:rPr>
        <w:tab/>
        <w:t xml:space="preserve">Гражданско-патриотическое воспитание в Новосибирской области: актуальные подходы и практика реализации: методическое пособие / </w:t>
      </w:r>
      <w:proofErr w:type="spellStart"/>
      <w:r w:rsidRPr="008D6BAF">
        <w:rPr>
          <w:rFonts w:ascii="Times New Roman" w:hAnsi="Times New Roman" w:cs="Times New Roman"/>
          <w:sz w:val="20"/>
          <w:szCs w:val="20"/>
        </w:rPr>
        <w:t>Б.А.Дейч</w:t>
      </w:r>
      <w:proofErr w:type="spellEnd"/>
      <w:r w:rsidRPr="008D6BAF">
        <w:rPr>
          <w:rFonts w:ascii="Times New Roman" w:hAnsi="Times New Roman" w:cs="Times New Roman"/>
          <w:sz w:val="20"/>
          <w:szCs w:val="20"/>
        </w:rPr>
        <w:t>, М.В. Чельцов, М.Г. Чельцова. - Новосибирск: Изд. ООО «</w:t>
      </w:r>
      <w:proofErr w:type="spellStart"/>
      <w:r w:rsidRPr="008D6BAF">
        <w:rPr>
          <w:rFonts w:ascii="Times New Roman" w:hAnsi="Times New Roman" w:cs="Times New Roman"/>
          <w:sz w:val="20"/>
          <w:szCs w:val="20"/>
        </w:rPr>
        <w:t>Немр</w:t>
      </w:r>
      <w:proofErr w:type="spellEnd"/>
      <w:r w:rsidRPr="008D6BAF">
        <w:rPr>
          <w:rFonts w:ascii="Times New Roman" w:hAnsi="Times New Roman" w:cs="Times New Roman"/>
          <w:sz w:val="20"/>
          <w:szCs w:val="20"/>
        </w:rPr>
        <w:t xml:space="preserve"> Пресс», 2018. – 180 с.</w:t>
      </w:r>
    </w:p>
    <w:p w14:paraId="78D501D9"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3.</w:t>
      </w:r>
      <w:r w:rsidRPr="008D6BAF">
        <w:rPr>
          <w:rFonts w:ascii="Times New Roman" w:hAnsi="Times New Roman" w:cs="Times New Roman"/>
          <w:sz w:val="20"/>
          <w:szCs w:val="20"/>
        </w:rPr>
        <w:tab/>
      </w:r>
      <w:proofErr w:type="spellStart"/>
      <w:r w:rsidRPr="008D6BAF">
        <w:rPr>
          <w:rFonts w:ascii="Times New Roman" w:hAnsi="Times New Roman" w:cs="Times New Roman"/>
          <w:sz w:val="20"/>
          <w:szCs w:val="20"/>
        </w:rPr>
        <w:t>Голобородько</w:t>
      </w:r>
      <w:proofErr w:type="spellEnd"/>
      <w:proofErr w:type="gramStart"/>
      <w:r w:rsidRPr="008D6BAF">
        <w:rPr>
          <w:rFonts w:ascii="Times New Roman" w:hAnsi="Times New Roman" w:cs="Times New Roman"/>
          <w:sz w:val="20"/>
          <w:szCs w:val="20"/>
        </w:rPr>
        <w:t xml:space="preserve"> ,</w:t>
      </w:r>
      <w:proofErr w:type="gramEnd"/>
      <w:r w:rsidRPr="008D6BAF">
        <w:rPr>
          <w:rFonts w:ascii="Times New Roman" w:hAnsi="Times New Roman" w:cs="Times New Roman"/>
          <w:sz w:val="20"/>
          <w:szCs w:val="20"/>
        </w:rPr>
        <w:t xml:space="preserve"> А.Р. Организация гражданско-патриотического воспитания в образовательной организации: Выпускная квалификационная работа (рукопись). – Екатеринбург: ФГБОУ ВО «Уральский государственный педагогический университет», 2019. – 93 с.: file: goloborodko.pdf. </w:t>
      </w:r>
    </w:p>
    <w:p w14:paraId="1EB4D2D4"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4.</w:t>
      </w:r>
      <w:r w:rsidRPr="008D6BAF">
        <w:rPr>
          <w:rFonts w:ascii="Times New Roman" w:hAnsi="Times New Roman" w:cs="Times New Roman"/>
          <w:sz w:val="20"/>
          <w:szCs w:val="20"/>
        </w:rPr>
        <w:tab/>
        <w:t>Данилюк, А.Я. и др. Концепция духовно-нравственного развития и воспитания личности гражданина России в сфере общего образования: проект/ А. Я. Данилюк, А.М. Кондаков, В. А. Тишков. Рос. акад. образования. ― М.: Просвещение, 2009. – 29 с. (Стандарты второго поколения).</w:t>
      </w:r>
    </w:p>
    <w:p w14:paraId="5C9BB322" w14:textId="552EBAB3"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5.</w:t>
      </w:r>
      <w:r w:rsidRPr="008D6BAF">
        <w:rPr>
          <w:rFonts w:ascii="Times New Roman" w:hAnsi="Times New Roman" w:cs="Times New Roman"/>
          <w:sz w:val="20"/>
          <w:szCs w:val="20"/>
        </w:rPr>
        <w:tab/>
        <w:t xml:space="preserve">Концепция воспитания человека в Российской Федерации. Проект / Под ред. чл.-корр. РАО В.И. Слободчикова. / Авт. кол-в: </w:t>
      </w:r>
      <w:proofErr w:type="spellStart"/>
      <w:r w:rsidRPr="008D6BAF">
        <w:rPr>
          <w:rFonts w:ascii="Times New Roman" w:hAnsi="Times New Roman" w:cs="Times New Roman"/>
          <w:sz w:val="20"/>
          <w:szCs w:val="20"/>
        </w:rPr>
        <w:t>В.И.Слободчиков</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А.А.Остапенко</w:t>
      </w:r>
      <w:proofErr w:type="spellEnd"/>
      <w:r w:rsidRPr="008D6BAF">
        <w:rPr>
          <w:rFonts w:ascii="Times New Roman" w:hAnsi="Times New Roman" w:cs="Times New Roman"/>
          <w:sz w:val="20"/>
          <w:szCs w:val="20"/>
        </w:rPr>
        <w:t xml:space="preserve">, Т.В Черникова, </w:t>
      </w:r>
      <w:proofErr w:type="spellStart"/>
      <w:r w:rsidRPr="008D6BAF">
        <w:rPr>
          <w:rFonts w:ascii="Times New Roman" w:hAnsi="Times New Roman" w:cs="Times New Roman"/>
          <w:sz w:val="20"/>
          <w:szCs w:val="20"/>
        </w:rPr>
        <w:t>И.И.Бурлакова</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А.Б.Теплова</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А.И.Хребтова</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С.С.Галиев</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С.Ю.Зверев</w:t>
      </w:r>
      <w:proofErr w:type="spellEnd"/>
      <w:r w:rsidRPr="008D6BAF">
        <w:rPr>
          <w:rFonts w:ascii="Times New Roman" w:hAnsi="Times New Roman" w:cs="Times New Roman"/>
          <w:sz w:val="20"/>
          <w:szCs w:val="20"/>
        </w:rPr>
        <w:t xml:space="preserve">, С.Ю. Рыбаков, </w:t>
      </w:r>
      <w:proofErr w:type="spellStart"/>
      <w:r w:rsidRPr="008D6BAF">
        <w:rPr>
          <w:rFonts w:ascii="Times New Roman" w:hAnsi="Times New Roman" w:cs="Times New Roman"/>
          <w:sz w:val="20"/>
          <w:szCs w:val="20"/>
        </w:rPr>
        <w:t>Д.А.Моисеев</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С.Н.Коротких</w:t>
      </w:r>
      <w:proofErr w:type="spellEnd"/>
      <w:r w:rsidRPr="008D6BAF">
        <w:rPr>
          <w:rFonts w:ascii="Times New Roman" w:hAnsi="Times New Roman" w:cs="Times New Roman"/>
          <w:sz w:val="20"/>
          <w:szCs w:val="20"/>
        </w:rPr>
        <w:t xml:space="preserve">, </w:t>
      </w:r>
      <w:proofErr w:type="spellStart"/>
      <w:r w:rsidRPr="008D6BAF">
        <w:rPr>
          <w:rFonts w:ascii="Times New Roman" w:hAnsi="Times New Roman" w:cs="Times New Roman"/>
          <w:sz w:val="20"/>
          <w:szCs w:val="20"/>
        </w:rPr>
        <w:t>К.В.Зелинский</w:t>
      </w:r>
      <w:proofErr w:type="spellEnd"/>
      <w:r w:rsidRPr="008D6BAF">
        <w:rPr>
          <w:rFonts w:ascii="Times New Roman" w:hAnsi="Times New Roman" w:cs="Times New Roman"/>
          <w:sz w:val="20"/>
          <w:szCs w:val="20"/>
        </w:rPr>
        <w:t>. – М., 2022. 35 с.https://ruskline.ru/analitika/2022/11/06/koncepciyavospitaniya_cheloveka_v_rossiiskoi_federacii.</w:t>
      </w:r>
    </w:p>
    <w:p w14:paraId="5C34149D"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6.</w:t>
      </w:r>
      <w:r w:rsidRPr="008D6BAF">
        <w:rPr>
          <w:rFonts w:ascii="Times New Roman" w:hAnsi="Times New Roman" w:cs="Times New Roman"/>
          <w:sz w:val="20"/>
          <w:szCs w:val="20"/>
        </w:rPr>
        <w:tab/>
        <w:t xml:space="preserve">Лазаренко Л.А., </w:t>
      </w:r>
      <w:proofErr w:type="spellStart"/>
      <w:r w:rsidRPr="008D6BAF">
        <w:rPr>
          <w:rFonts w:ascii="Times New Roman" w:hAnsi="Times New Roman" w:cs="Times New Roman"/>
          <w:sz w:val="20"/>
          <w:szCs w:val="20"/>
        </w:rPr>
        <w:t>Недбайло</w:t>
      </w:r>
      <w:proofErr w:type="spellEnd"/>
      <w:r w:rsidRPr="008D6BAF">
        <w:rPr>
          <w:rFonts w:ascii="Times New Roman" w:hAnsi="Times New Roman" w:cs="Times New Roman"/>
          <w:sz w:val="20"/>
          <w:szCs w:val="20"/>
        </w:rPr>
        <w:t xml:space="preserve"> В.Г. Теоретико-методологические основы патриотического и гражданского воспитания студенческой молодежи: Методическое пособие. – Краснодар: Изд-во Кубанского социально-экономического института, 2016. – 146 с.</w:t>
      </w:r>
    </w:p>
    <w:p w14:paraId="5507AF23"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7.</w:t>
      </w:r>
      <w:r w:rsidRPr="008D6BAF">
        <w:rPr>
          <w:rFonts w:ascii="Times New Roman" w:hAnsi="Times New Roman" w:cs="Times New Roman"/>
          <w:sz w:val="20"/>
          <w:szCs w:val="20"/>
        </w:rPr>
        <w:tab/>
        <w:t>Левина, Е.Ю., Тимофеев, А.А. Теоретические основания педагогического взаимодействия социальных институтов в патриотическом воспитании молодежи // Казанский педагогический журнал. – 2019. – № 6. – С. 108-112.</w:t>
      </w:r>
    </w:p>
    <w:p w14:paraId="22D6C555" w14:textId="77777777" w:rsidR="00A567E5" w:rsidRPr="008D6BAF" w:rsidRDefault="00A567E5" w:rsidP="00A567E5">
      <w:pPr>
        <w:spacing w:after="0" w:line="240" w:lineRule="auto"/>
        <w:ind w:firstLine="426"/>
        <w:jc w:val="both"/>
        <w:rPr>
          <w:rFonts w:ascii="Times New Roman" w:hAnsi="Times New Roman" w:cs="Times New Roman"/>
          <w:spacing w:val="-6"/>
          <w:sz w:val="20"/>
          <w:szCs w:val="20"/>
        </w:rPr>
      </w:pPr>
      <w:r w:rsidRPr="008D6BAF">
        <w:rPr>
          <w:rFonts w:ascii="Times New Roman" w:hAnsi="Times New Roman" w:cs="Times New Roman"/>
          <w:spacing w:val="-6"/>
          <w:sz w:val="20"/>
          <w:szCs w:val="20"/>
        </w:rPr>
        <w:t>8.</w:t>
      </w:r>
      <w:r w:rsidRPr="008D6BAF">
        <w:rPr>
          <w:rFonts w:ascii="Times New Roman" w:hAnsi="Times New Roman" w:cs="Times New Roman"/>
          <w:spacing w:val="-6"/>
          <w:sz w:val="20"/>
          <w:szCs w:val="20"/>
        </w:rPr>
        <w:tab/>
        <w:t>Тимофеев, А.А. Организационно-педагогические условия взаимодействия социальных институтов в формировании патриотической культуры учащейся молодежи // Педагогический журнал Башкортостан. – 2021. – № 1. – С. 98-109.</w:t>
      </w:r>
    </w:p>
    <w:p w14:paraId="245D0BC6" w14:textId="77777777" w:rsidR="00A567E5" w:rsidRPr="008D6BAF" w:rsidRDefault="00A567E5" w:rsidP="00A567E5">
      <w:pPr>
        <w:spacing w:after="0" w:line="240" w:lineRule="auto"/>
        <w:ind w:firstLine="426"/>
        <w:jc w:val="both"/>
        <w:rPr>
          <w:rFonts w:ascii="Times New Roman" w:hAnsi="Times New Roman" w:cs="Times New Roman"/>
          <w:spacing w:val="-6"/>
          <w:sz w:val="20"/>
          <w:szCs w:val="20"/>
        </w:rPr>
      </w:pPr>
      <w:r w:rsidRPr="008D6BAF">
        <w:rPr>
          <w:rFonts w:ascii="Times New Roman" w:hAnsi="Times New Roman" w:cs="Times New Roman"/>
          <w:spacing w:val="-6"/>
          <w:sz w:val="20"/>
          <w:szCs w:val="20"/>
        </w:rPr>
        <w:t>9.</w:t>
      </w:r>
      <w:r w:rsidRPr="008D6BAF">
        <w:rPr>
          <w:rFonts w:ascii="Times New Roman" w:hAnsi="Times New Roman" w:cs="Times New Roman"/>
          <w:spacing w:val="-6"/>
          <w:sz w:val="20"/>
          <w:szCs w:val="20"/>
        </w:rPr>
        <w:tab/>
        <w:t>Основы патриотического воспитания граждан Российской Федерации: Методические рекомендации / Утверждены Экспертным советом по патриотическому воспитанию при ФГБУ «Роспатриотцентр» 10.10.2022. – М.: Федеральное агентство по делам молодёжи; ФГБУ «Российский центр гражданского и патриотического воспитания детей и молодёжи», 2022. – 93 с.</w:t>
      </w:r>
    </w:p>
    <w:p w14:paraId="20995FC2" w14:textId="77777777" w:rsidR="00A567E5" w:rsidRPr="008D6BAF" w:rsidRDefault="00A567E5" w:rsidP="00A567E5">
      <w:pPr>
        <w:spacing w:after="0" w:line="240" w:lineRule="auto"/>
        <w:ind w:firstLine="426"/>
        <w:jc w:val="both"/>
        <w:rPr>
          <w:rFonts w:ascii="Times New Roman" w:hAnsi="Times New Roman" w:cs="Times New Roman"/>
          <w:sz w:val="20"/>
          <w:szCs w:val="20"/>
        </w:rPr>
      </w:pPr>
      <w:r w:rsidRPr="008D6BAF">
        <w:rPr>
          <w:rFonts w:ascii="Times New Roman" w:hAnsi="Times New Roman" w:cs="Times New Roman"/>
          <w:sz w:val="20"/>
          <w:szCs w:val="20"/>
        </w:rPr>
        <w:t>10.</w:t>
      </w:r>
      <w:r w:rsidRPr="008D6BAF">
        <w:rPr>
          <w:rFonts w:ascii="Times New Roman" w:hAnsi="Times New Roman" w:cs="Times New Roman"/>
          <w:sz w:val="20"/>
          <w:szCs w:val="20"/>
        </w:rPr>
        <w:tab/>
        <w:t>Стратегия развития воспитания в Российской Федерации на период до 2025 года (далее - Стратегия). Утв. Правительством РФ от 29 мая 2015г № 996.</w:t>
      </w:r>
    </w:p>
    <w:p w14:paraId="617DE68F" w14:textId="7CBD54E4" w:rsidR="00A567E5" w:rsidRPr="008D6BAF" w:rsidRDefault="00A567E5" w:rsidP="008D6BAF">
      <w:pPr>
        <w:spacing w:after="0" w:line="240" w:lineRule="auto"/>
        <w:ind w:firstLine="426"/>
        <w:jc w:val="both"/>
        <w:rPr>
          <w:rFonts w:ascii="Times New Roman" w:hAnsi="Times New Roman" w:cs="Times New Roman"/>
          <w:spacing w:val="-6"/>
          <w:sz w:val="20"/>
          <w:szCs w:val="20"/>
        </w:rPr>
      </w:pPr>
      <w:r w:rsidRPr="008D6BAF">
        <w:rPr>
          <w:rFonts w:ascii="Times New Roman" w:hAnsi="Times New Roman" w:cs="Times New Roman"/>
          <w:spacing w:val="-6"/>
          <w:sz w:val="20"/>
          <w:szCs w:val="20"/>
        </w:rPr>
        <w:t>11.</w:t>
      </w:r>
      <w:r w:rsidRPr="008D6BAF">
        <w:rPr>
          <w:rFonts w:ascii="Times New Roman" w:hAnsi="Times New Roman" w:cs="Times New Roman"/>
          <w:spacing w:val="-6"/>
          <w:sz w:val="20"/>
          <w:szCs w:val="20"/>
        </w:rPr>
        <w:tab/>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hyperlink r:id="rId9" w:history="1">
        <w:r w:rsidR="008D6BAF" w:rsidRPr="008D6BAF">
          <w:rPr>
            <w:rStyle w:val="a3"/>
            <w:rFonts w:ascii="Times New Roman" w:hAnsi="Times New Roman" w:cs="Times New Roman"/>
            <w:spacing w:val="-6"/>
            <w:sz w:val="20"/>
            <w:szCs w:val="20"/>
          </w:rPr>
          <w:t>https://www.garant.ru/products/ipo/prime</w:t>
        </w:r>
      </w:hyperlink>
      <w:r w:rsidRPr="008D6BAF">
        <w:rPr>
          <w:rFonts w:ascii="Times New Roman" w:hAnsi="Times New Roman" w:cs="Times New Roman"/>
          <w:color w:val="0070C0"/>
          <w:spacing w:val="-6"/>
          <w:sz w:val="20"/>
          <w:szCs w:val="20"/>
        </w:rPr>
        <w:t>/doc/405579061.</w:t>
      </w:r>
    </w:p>
    <w:p w14:paraId="3602F748" w14:textId="77777777" w:rsidR="00A567E5" w:rsidRPr="008D6BAF" w:rsidRDefault="00A567E5" w:rsidP="00A567E5">
      <w:pPr>
        <w:spacing w:after="0" w:line="240" w:lineRule="auto"/>
        <w:jc w:val="center"/>
        <w:rPr>
          <w:rFonts w:ascii="Times New Roman" w:hAnsi="Times New Roman" w:cs="Times New Roman"/>
          <w:b/>
          <w:color w:val="FF0000"/>
          <w:sz w:val="20"/>
          <w:szCs w:val="20"/>
        </w:rPr>
      </w:pPr>
    </w:p>
    <w:p w14:paraId="3C512386" w14:textId="571B8380" w:rsidR="00021325"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 xml:space="preserve">В современном обществе воспитание гражданственности и патриотизма приобретает одно из важнейших значений. Однако, зачастую, при организации работы, использование </w:t>
      </w:r>
      <w:r>
        <w:rPr>
          <w:rFonts w:ascii="Times New Roman" w:hAnsi="Times New Roman" w:cs="Times New Roman"/>
          <w:sz w:val="28"/>
          <w:szCs w:val="28"/>
        </w:rPr>
        <w:t>п</w:t>
      </w:r>
      <w:r w:rsidRPr="00021325">
        <w:rPr>
          <w:rFonts w:ascii="Times New Roman" w:hAnsi="Times New Roman" w:cs="Times New Roman"/>
          <w:sz w:val="28"/>
          <w:szCs w:val="28"/>
        </w:rPr>
        <w:t>онятий идет без понимания их глубинного содержания. Это не только приводит к ошибкам в деятельности, но и может</w:t>
      </w:r>
      <w:r>
        <w:rPr>
          <w:rFonts w:ascii="Times New Roman" w:hAnsi="Times New Roman" w:cs="Times New Roman"/>
          <w:sz w:val="28"/>
          <w:szCs w:val="28"/>
        </w:rPr>
        <w:t xml:space="preserve"> </w:t>
      </w:r>
      <w:r w:rsidRPr="00021325">
        <w:rPr>
          <w:rFonts w:ascii="Times New Roman" w:hAnsi="Times New Roman" w:cs="Times New Roman"/>
          <w:sz w:val="28"/>
          <w:szCs w:val="28"/>
        </w:rPr>
        <w:t>быть причиной полного искажения целей и желаемых результатов в этой сложной деятельности.</w:t>
      </w:r>
    </w:p>
    <w:p w14:paraId="5590BB36" w14:textId="7F7990CD" w:rsidR="00C90D89" w:rsidRPr="00C90D89" w:rsidRDefault="00C90D89" w:rsidP="00C90D89">
      <w:pPr>
        <w:tabs>
          <w:tab w:val="left" w:pos="851"/>
        </w:tabs>
        <w:spacing w:after="0" w:line="240" w:lineRule="auto"/>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5</w:t>
      </w:r>
    </w:p>
    <w:p w14:paraId="0CC0B8F3" w14:textId="4A04FE57" w:rsidR="00331A72"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 xml:space="preserve">Приведенный ниже анализ становления понятия </w:t>
      </w:r>
      <w:r w:rsidRPr="0013538C">
        <w:rPr>
          <w:rFonts w:ascii="Times New Roman" w:hAnsi="Times New Roman" w:cs="Times New Roman"/>
          <w:b/>
          <w:i/>
          <w:sz w:val="28"/>
          <w:szCs w:val="28"/>
        </w:rPr>
        <w:t>патриотизм</w:t>
      </w:r>
      <w:r w:rsidRPr="00021325">
        <w:rPr>
          <w:rFonts w:ascii="Times New Roman" w:hAnsi="Times New Roman" w:cs="Times New Roman"/>
          <w:sz w:val="28"/>
          <w:szCs w:val="28"/>
        </w:rPr>
        <w:t xml:space="preserve"> и рассматриваемое далее соотношение «</w:t>
      </w:r>
      <w:r w:rsidRPr="00456E53">
        <w:rPr>
          <w:rFonts w:ascii="Times New Roman" w:hAnsi="Times New Roman" w:cs="Times New Roman"/>
          <w:b/>
          <w:i/>
          <w:sz w:val="28"/>
          <w:szCs w:val="28"/>
        </w:rPr>
        <w:t>патриотизм-гражданственность</w:t>
      </w:r>
      <w:r w:rsidRPr="00021325">
        <w:rPr>
          <w:rFonts w:ascii="Times New Roman" w:hAnsi="Times New Roman" w:cs="Times New Roman"/>
          <w:sz w:val="28"/>
          <w:szCs w:val="28"/>
        </w:rPr>
        <w:t>» в их динамическом развитии позволит точнее определить их сущностное содержание и общие концептуальные основы гражданско-патриотического воспитания в совр</w:t>
      </w:r>
      <w:r>
        <w:rPr>
          <w:rFonts w:ascii="Times New Roman" w:hAnsi="Times New Roman" w:cs="Times New Roman"/>
          <w:sz w:val="28"/>
          <w:szCs w:val="28"/>
        </w:rPr>
        <w:t>е</w:t>
      </w:r>
      <w:r w:rsidRPr="00021325">
        <w:rPr>
          <w:rFonts w:ascii="Times New Roman" w:hAnsi="Times New Roman" w:cs="Times New Roman"/>
          <w:sz w:val="28"/>
          <w:szCs w:val="28"/>
        </w:rPr>
        <w:t>менной России</w:t>
      </w:r>
      <w:r>
        <w:rPr>
          <w:rFonts w:ascii="Times New Roman" w:hAnsi="Times New Roman" w:cs="Times New Roman"/>
          <w:sz w:val="28"/>
          <w:szCs w:val="28"/>
        </w:rPr>
        <w:t>.</w:t>
      </w:r>
    </w:p>
    <w:p w14:paraId="65457163" w14:textId="771AD540" w:rsidR="00021325"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Возникновение понятия «патриотизм» большинством исследователей связывается с периодом формирования государственности в греческом обществе</w:t>
      </w:r>
      <w:r>
        <w:rPr>
          <w:rFonts w:ascii="Times New Roman" w:hAnsi="Times New Roman" w:cs="Times New Roman"/>
          <w:sz w:val="28"/>
          <w:szCs w:val="28"/>
        </w:rPr>
        <w:t>.</w:t>
      </w:r>
      <w:r w:rsidRPr="00021325">
        <w:t xml:space="preserve"> </w:t>
      </w:r>
      <w:r w:rsidRPr="00021325">
        <w:rPr>
          <w:rFonts w:ascii="Times New Roman" w:hAnsi="Times New Roman" w:cs="Times New Roman"/>
          <w:sz w:val="28"/>
          <w:szCs w:val="28"/>
        </w:rPr>
        <w:t xml:space="preserve">Можно считать, что Платон </w:t>
      </w:r>
      <w:r w:rsidR="0059777F">
        <w:rPr>
          <w:rFonts w:ascii="Times New Roman" w:hAnsi="Times New Roman" w:cs="Times New Roman"/>
          <w:sz w:val="28"/>
          <w:szCs w:val="28"/>
        </w:rPr>
        <w:t>(</w:t>
      </w:r>
      <w:r w:rsidR="0059777F" w:rsidRPr="0059777F">
        <w:rPr>
          <w:rFonts w:ascii="Times New Roman" w:hAnsi="Times New Roman" w:cs="Times New Roman"/>
          <w:sz w:val="28"/>
          <w:szCs w:val="28"/>
        </w:rPr>
        <w:t>428/427 или 424/423 – 348/347 до н. э</w:t>
      </w:r>
      <w:r w:rsidR="0059777F">
        <w:rPr>
          <w:rFonts w:ascii="Times New Roman" w:hAnsi="Times New Roman" w:cs="Times New Roman"/>
          <w:sz w:val="28"/>
          <w:szCs w:val="28"/>
        </w:rPr>
        <w:t xml:space="preserve">) – </w:t>
      </w:r>
      <w:r w:rsidR="0059777F" w:rsidRPr="0059777F">
        <w:rPr>
          <w:rFonts w:ascii="Times New Roman" w:hAnsi="Times New Roman" w:cs="Times New Roman"/>
          <w:sz w:val="28"/>
          <w:szCs w:val="28"/>
        </w:rPr>
        <w:t>афинский философ классического периода Древней Греции, основатель платонической школы мысли и Академии, первого высшего учебного заведения в западном мире</w:t>
      </w:r>
      <w:r w:rsidR="0059777F">
        <w:rPr>
          <w:rFonts w:ascii="Times New Roman" w:hAnsi="Times New Roman" w:cs="Times New Roman"/>
          <w:sz w:val="28"/>
          <w:szCs w:val="28"/>
        </w:rPr>
        <w:t xml:space="preserve">, </w:t>
      </w:r>
      <w:r w:rsidRPr="00021325">
        <w:rPr>
          <w:rFonts w:ascii="Times New Roman" w:hAnsi="Times New Roman" w:cs="Times New Roman"/>
          <w:sz w:val="28"/>
          <w:szCs w:val="28"/>
        </w:rPr>
        <w:t xml:space="preserve">дает наиболее полное описание структуры и содержания идеи патриотизма, делая акцент на </w:t>
      </w:r>
      <w:r w:rsidRPr="00021325">
        <w:rPr>
          <w:rFonts w:ascii="Times New Roman" w:hAnsi="Times New Roman" w:cs="Times New Roman"/>
          <w:sz w:val="28"/>
          <w:szCs w:val="28"/>
        </w:rPr>
        <w:lastRenderedPageBreak/>
        <w:t>идее «общего блага».</w:t>
      </w:r>
      <w:r w:rsidRPr="00021325">
        <w:t xml:space="preserve"> </w:t>
      </w:r>
      <w:r>
        <w:rPr>
          <w:rFonts w:ascii="Times New Roman" w:hAnsi="Times New Roman" w:cs="Times New Roman"/>
          <w:sz w:val="28"/>
          <w:szCs w:val="28"/>
        </w:rPr>
        <w:t>В</w:t>
      </w:r>
      <w:r w:rsidRPr="00021325">
        <w:rPr>
          <w:rFonts w:ascii="Times New Roman" w:hAnsi="Times New Roman" w:cs="Times New Roman"/>
          <w:sz w:val="28"/>
          <w:szCs w:val="28"/>
        </w:rPr>
        <w:t xml:space="preserve"> его «Государстве», это не только воин – это человек широко применяющий свои способности для улучшения жизни общества, граждан, для достижения стабильности с целью возвышения государства. А основанием для этого должно являться чувство любви к Родине, которая у него сливается с государством.</w:t>
      </w:r>
    </w:p>
    <w:p w14:paraId="25B69D54" w14:textId="06F8C20F" w:rsidR="00021325" w:rsidRPr="00021325"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 xml:space="preserve">В России национальный или локальный патриотизм формируется под воздействием внешней опасности, когда сохранение родной земли и ее народа становится приоритетной задачей. Так главным символом «локального патриотизма» считается Михаил Тверской, который в летописях Руси </w:t>
      </w:r>
      <w:proofErr w:type="spellStart"/>
      <w:r w:rsidRPr="00021325">
        <w:rPr>
          <w:rFonts w:ascii="Times New Roman" w:hAnsi="Times New Roman" w:cs="Times New Roman"/>
          <w:sz w:val="28"/>
          <w:szCs w:val="28"/>
        </w:rPr>
        <w:t>зовется</w:t>
      </w:r>
      <w:proofErr w:type="spellEnd"/>
      <w:r w:rsidRPr="00021325">
        <w:rPr>
          <w:rFonts w:ascii="Times New Roman" w:hAnsi="Times New Roman" w:cs="Times New Roman"/>
          <w:sz w:val="28"/>
          <w:szCs w:val="28"/>
        </w:rPr>
        <w:t xml:space="preserve"> «первым </w:t>
      </w:r>
      <w:proofErr w:type="spellStart"/>
      <w:r w:rsidRPr="00021325">
        <w:rPr>
          <w:rFonts w:ascii="Times New Roman" w:hAnsi="Times New Roman" w:cs="Times New Roman"/>
          <w:sz w:val="28"/>
          <w:szCs w:val="28"/>
        </w:rPr>
        <w:t>отечестволюбцем</w:t>
      </w:r>
      <w:proofErr w:type="spellEnd"/>
      <w:r w:rsidRPr="00021325">
        <w:rPr>
          <w:rFonts w:ascii="Times New Roman" w:hAnsi="Times New Roman" w:cs="Times New Roman"/>
          <w:sz w:val="28"/>
          <w:szCs w:val="28"/>
        </w:rPr>
        <w:t>». Он отправляется на верную смерть, для защиты родной Твери от губительного союза монголов и московских князей.</w:t>
      </w:r>
    </w:p>
    <w:p w14:paraId="45DF1E69" w14:textId="4C75778B" w:rsidR="00021325" w:rsidRPr="00021325"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 xml:space="preserve"> Так начинает оформляться любовь к Отечеству в виде простых и ясных понятий, связанных с непосредственными действиями человека.</w:t>
      </w:r>
      <w:r>
        <w:rPr>
          <w:rFonts w:ascii="Times New Roman" w:hAnsi="Times New Roman" w:cs="Times New Roman"/>
          <w:sz w:val="28"/>
          <w:szCs w:val="28"/>
        </w:rPr>
        <w:t xml:space="preserve"> </w:t>
      </w:r>
      <w:r w:rsidRPr="00021325">
        <w:rPr>
          <w:rFonts w:ascii="Times New Roman" w:hAnsi="Times New Roman" w:cs="Times New Roman"/>
          <w:sz w:val="28"/>
          <w:szCs w:val="28"/>
        </w:rPr>
        <w:t>Одновременно происходит наполнение понятие «патриотизм» новым содержанием. Показательным является период Смутного времени, когда фактическое отсутствие центральной власти и реальная угроза личной гибели не стали препятствием для объединения усилий людей во имя спасения Родины. Там же впервые определяется идея патриота – ревнителя земли, «добра-хотящего» Русскому царству.</w:t>
      </w:r>
    </w:p>
    <w:p w14:paraId="2CDB3AD0" w14:textId="32DB139C" w:rsidR="00021325"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В связи с этим, мы можем отметить, что идея патриота уже тогда не опиралась исключительно на воинскую составляющую, хотя она и была первичной в то время. Человек любящий свою землю</w:t>
      </w:r>
      <w:r w:rsidR="00456E53">
        <w:rPr>
          <w:rFonts w:ascii="Times New Roman" w:hAnsi="Times New Roman" w:cs="Times New Roman"/>
          <w:sz w:val="28"/>
          <w:szCs w:val="28"/>
        </w:rPr>
        <w:t>,</w:t>
      </w:r>
      <w:r w:rsidRPr="00021325">
        <w:rPr>
          <w:rFonts w:ascii="Times New Roman" w:hAnsi="Times New Roman" w:cs="Times New Roman"/>
          <w:sz w:val="28"/>
          <w:szCs w:val="28"/>
        </w:rPr>
        <w:t xml:space="preserve"> должен был приносить ей добро как в смысле защиты, сбережения, так и в деятельном, созидающем смысле.</w:t>
      </w:r>
    </w:p>
    <w:p w14:paraId="29B2A397" w14:textId="77777777" w:rsidR="00AF33D3" w:rsidRDefault="00021325" w:rsidP="00291BEB">
      <w:pPr>
        <w:tabs>
          <w:tab w:val="left" w:pos="851"/>
        </w:tabs>
        <w:spacing w:after="0" w:line="240" w:lineRule="auto"/>
        <w:ind w:firstLine="709"/>
        <w:jc w:val="both"/>
        <w:rPr>
          <w:rFonts w:ascii="Times New Roman" w:hAnsi="Times New Roman" w:cs="Times New Roman"/>
          <w:sz w:val="28"/>
          <w:szCs w:val="28"/>
        </w:rPr>
      </w:pPr>
      <w:r w:rsidRPr="00021325">
        <w:rPr>
          <w:rFonts w:ascii="Times New Roman" w:hAnsi="Times New Roman" w:cs="Times New Roman"/>
          <w:sz w:val="28"/>
          <w:szCs w:val="28"/>
        </w:rPr>
        <w:t>В начале XIX века в понятие «патриот» включается воспитательная составляющая и оно попадает в сферу практической</w:t>
      </w:r>
      <w:r>
        <w:rPr>
          <w:rFonts w:ascii="Times New Roman" w:hAnsi="Times New Roman" w:cs="Times New Roman"/>
          <w:sz w:val="28"/>
          <w:szCs w:val="28"/>
        </w:rPr>
        <w:t xml:space="preserve"> </w:t>
      </w:r>
      <w:r w:rsidRPr="00021325">
        <w:rPr>
          <w:rFonts w:ascii="Times New Roman" w:hAnsi="Times New Roman" w:cs="Times New Roman"/>
          <w:sz w:val="28"/>
          <w:szCs w:val="28"/>
        </w:rPr>
        <w:t>педагогики.</w:t>
      </w:r>
      <w:r w:rsidR="008E0557">
        <w:rPr>
          <w:rFonts w:ascii="Times New Roman" w:hAnsi="Times New Roman" w:cs="Times New Roman"/>
          <w:sz w:val="28"/>
          <w:szCs w:val="28"/>
        </w:rPr>
        <w:t xml:space="preserve"> </w:t>
      </w:r>
      <w:r w:rsidR="008E0557" w:rsidRPr="008E0557">
        <w:rPr>
          <w:rFonts w:ascii="Times New Roman" w:hAnsi="Times New Roman" w:cs="Times New Roman"/>
          <w:sz w:val="28"/>
          <w:szCs w:val="28"/>
        </w:rPr>
        <w:t>Обобщенно представления о патриотизме и его роли в воспитании подрастающего поколения выражены в трудах К</w:t>
      </w:r>
      <w:r w:rsidR="00BC0AD1">
        <w:rPr>
          <w:rFonts w:ascii="Times New Roman" w:hAnsi="Times New Roman" w:cs="Times New Roman"/>
          <w:sz w:val="28"/>
          <w:szCs w:val="28"/>
        </w:rPr>
        <w:t>онстантин</w:t>
      </w:r>
      <w:r w:rsidR="00AF33D3">
        <w:rPr>
          <w:rFonts w:ascii="Times New Roman" w:hAnsi="Times New Roman" w:cs="Times New Roman"/>
          <w:sz w:val="28"/>
          <w:szCs w:val="28"/>
        </w:rPr>
        <w:t>а</w:t>
      </w:r>
      <w:r w:rsidR="00BC0AD1">
        <w:rPr>
          <w:rFonts w:ascii="Times New Roman" w:hAnsi="Times New Roman" w:cs="Times New Roman"/>
          <w:sz w:val="28"/>
          <w:szCs w:val="28"/>
        </w:rPr>
        <w:t xml:space="preserve"> Дмитриевич</w:t>
      </w:r>
      <w:r w:rsidR="00AF33D3">
        <w:rPr>
          <w:rFonts w:ascii="Times New Roman" w:hAnsi="Times New Roman" w:cs="Times New Roman"/>
          <w:sz w:val="28"/>
          <w:szCs w:val="28"/>
        </w:rPr>
        <w:t>а</w:t>
      </w:r>
      <w:r w:rsidR="008E0557" w:rsidRPr="008E0557">
        <w:rPr>
          <w:rFonts w:ascii="Times New Roman" w:hAnsi="Times New Roman" w:cs="Times New Roman"/>
          <w:sz w:val="28"/>
          <w:szCs w:val="28"/>
        </w:rPr>
        <w:t xml:space="preserve"> Ушинского</w:t>
      </w:r>
      <w:r w:rsidR="00AF33D3">
        <w:rPr>
          <w:rFonts w:ascii="Times New Roman" w:hAnsi="Times New Roman" w:cs="Times New Roman"/>
          <w:sz w:val="28"/>
          <w:szCs w:val="28"/>
        </w:rPr>
        <w:t xml:space="preserve"> (1823-1871) – р</w:t>
      </w:r>
      <w:r w:rsidR="00AF33D3" w:rsidRPr="00AF33D3">
        <w:rPr>
          <w:rFonts w:ascii="Times New Roman" w:hAnsi="Times New Roman" w:cs="Times New Roman"/>
          <w:sz w:val="28"/>
          <w:szCs w:val="28"/>
        </w:rPr>
        <w:t>усск</w:t>
      </w:r>
      <w:r w:rsidR="00AF33D3">
        <w:rPr>
          <w:rFonts w:ascii="Times New Roman" w:hAnsi="Times New Roman" w:cs="Times New Roman"/>
          <w:sz w:val="28"/>
          <w:szCs w:val="28"/>
        </w:rPr>
        <w:t>ого</w:t>
      </w:r>
      <w:r w:rsidR="00AF33D3" w:rsidRPr="00AF33D3">
        <w:rPr>
          <w:rFonts w:ascii="Times New Roman" w:hAnsi="Times New Roman" w:cs="Times New Roman"/>
          <w:sz w:val="28"/>
          <w:szCs w:val="28"/>
        </w:rPr>
        <w:t xml:space="preserve"> педаго</w:t>
      </w:r>
      <w:r w:rsidR="00AF33D3">
        <w:rPr>
          <w:rFonts w:ascii="Times New Roman" w:hAnsi="Times New Roman" w:cs="Times New Roman"/>
          <w:sz w:val="28"/>
          <w:szCs w:val="28"/>
        </w:rPr>
        <w:t>га</w:t>
      </w:r>
      <w:r w:rsidR="00AF33D3" w:rsidRPr="00AF33D3">
        <w:rPr>
          <w:rFonts w:ascii="Times New Roman" w:hAnsi="Times New Roman" w:cs="Times New Roman"/>
          <w:sz w:val="28"/>
          <w:szCs w:val="28"/>
        </w:rPr>
        <w:t>, писател</w:t>
      </w:r>
      <w:r w:rsidR="00AF33D3">
        <w:rPr>
          <w:rFonts w:ascii="Times New Roman" w:hAnsi="Times New Roman" w:cs="Times New Roman"/>
          <w:sz w:val="28"/>
          <w:szCs w:val="28"/>
        </w:rPr>
        <w:t>я</w:t>
      </w:r>
      <w:r w:rsidR="00AF33D3" w:rsidRPr="00AF33D3">
        <w:rPr>
          <w:rFonts w:ascii="Times New Roman" w:hAnsi="Times New Roman" w:cs="Times New Roman"/>
          <w:sz w:val="28"/>
          <w:szCs w:val="28"/>
        </w:rPr>
        <w:t>, од</w:t>
      </w:r>
      <w:r w:rsidR="00AF33D3">
        <w:rPr>
          <w:rFonts w:ascii="Times New Roman" w:hAnsi="Times New Roman" w:cs="Times New Roman"/>
          <w:sz w:val="28"/>
          <w:szCs w:val="28"/>
        </w:rPr>
        <w:t>ного</w:t>
      </w:r>
      <w:r w:rsidR="00AF33D3" w:rsidRPr="00AF33D3">
        <w:rPr>
          <w:rFonts w:ascii="Times New Roman" w:hAnsi="Times New Roman" w:cs="Times New Roman"/>
          <w:sz w:val="28"/>
          <w:szCs w:val="28"/>
        </w:rPr>
        <w:t xml:space="preserve"> из основоположников научной педагогики в России</w:t>
      </w:r>
      <w:r w:rsidR="008E0557" w:rsidRPr="008E0557">
        <w:rPr>
          <w:rFonts w:ascii="Times New Roman" w:hAnsi="Times New Roman" w:cs="Times New Roman"/>
          <w:sz w:val="28"/>
          <w:szCs w:val="28"/>
        </w:rPr>
        <w:t>.</w:t>
      </w:r>
      <w:r w:rsidR="008E0557">
        <w:rPr>
          <w:rFonts w:ascii="Times New Roman" w:hAnsi="Times New Roman" w:cs="Times New Roman"/>
          <w:sz w:val="28"/>
          <w:szCs w:val="28"/>
        </w:rPr>
        <w:t xml:space="preserve"> </w:t>
      </w:r>
    </w:p>
    <w:p w14:paraId="01521691" w14:textId="6CB9A9C4" w:rsidR="00021325"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Так, например, в трудах И</w:t>
      </w:r>
      <w:r w:rsidR="00456E53">
        <w:rPr>
          <w:rFonts w:ascii="Times New Roman" w:hAnsi="Times New Roman" w:cs="Times New Roman"/>
          <w:sz w:val="28"/>
          <w:szCs w:val="28"/>
        </w:rPr>
        <w:t>вана Васильевича</w:t>
      </w:r>
      <w:r w:rsidRPr="008E0557">
        <w:rPr>
          <w:rFonts w:ascii="Times New Roman" w:hAnsi="Times New Roman" w:cs="Times New Roman"/>
          <w:sz w:val="28"/>
          <w:szCs w:val="28"/>
        </w:rPr>
        <w:t xml:space="preserve"> Киреевского</w:t>
      </w:r>
      <w:r w:rsidR="00456E53">
        <w:rPr>
          <w:rFonts w:ascii="Times New Roman" w:hAnsi="Times New Roman" w:cs="Times New Roman"/>
          <w:sz w:val="28"/>
          <w:szCs w:val="28"/>
        </w:rPr>
        <w:t xml:space="preserve"> (1806-1856) – р</w:t>
      </w:r>
      <w:r w:rsidR="00456E53" w:rsidRPr="00456E53">
        <w:rPr>
          <w:rFonts w:ascii="Times New Roman" w:hAnsi="Times New Roman" w:cs="Times New Roman"/>
          <w:sz w:val="28"/>
          <w:szCs w:val="28"/>
        </w:rPr>
        <w:t>усск</w:t>
      </w:r>
      <w:r w:rsidR="00456E53">
        <w:rPr>
          <w:rFonts w:ascii="Times New Roman" w:hAnsi="Times New Roman" w:cs="Times New Roman"/>
          <w:sz w:val="28"/>
          <w:szCs w:val="28"/>
        </w:rPr>
        <w:t>ого</w:t>
      </w:r>
      <w:r w:rsidR="00456E53" w:rsidRPr="00456E53">
        <w:rPr>
          <w:rFonts w:ascii="Times New Roman" w:hAnsi="Times New Roman" w:cs="Times New Roman"/>
          <w:sz w:val="28"/>
          <w:szCs w:val="28"/>
        </w:rPr>
        <w:t xml:space="preserve"> религиозн</w:t>
      </w:r>
      <w:r w:rsidR="00456E53">
        <w:rPr>
          <w:rFonts w:ascii="Times New Roman" w:hAnsi="Times New Roman" w:cs="Times New Roman"/>
          <w:sz w:val="28"/>
          <w:szCs w:val="28"/>
        </w:rPr>
        <w:t>ого</w:t>
      </w:r>
      <w:r w:rsidR="00456E53" w:rsidRPr="00456E53">
        <w:rPr>
          <w:rFonts w:ascii="Times New Roman" w:hAnsi="Times New Roman" w:cs="Times New Roman"/>
          <w:sz w:val="28"/>
          <w:szCs w:val="28"/>
        </w:rPr>
        <w:t xml:space="preserve"> философ</w:t>
      </w:r>
      <w:r w:rsidR="00456E53">
        <w:rPr>
          <w:rFonts w:ascii="Times New Roman" w:hAnsi="Times New Roman" w:cs="Times New Roman"/>
          <w:sz w:val="28"/>
          <w:szCs w:val="28"/>
        </w:rPr>
        <w:t>а</w:t>
      </w:r>
      <w:r w:rsidR="00456E53" w:rsidRPr="00456E53">
        <w:rPr>
          <w:rFonts w:ascii="Times New Roman" w:hAnsi="Times New Roman" w:cs="Times New Roman"/>
          <w:sz w:val="28"/>
          <w:szCs w:val="28"/>
        </w:rPr>
        <w:t>, литературн</w:t>
      </w:r>
      <w:r w:rsidR="00456E53">
        <w:rPr>
          <w:rFonts w:ascii="Times New Roman" w:hAnsi="Times New Roman" w:cs="Times New Roman"/>
          <w:sz w:val="28"/>
          <w:szCs w:val="28"/>
        </w:rPr>
        <w:t>ого</w:t>
      </w:r>
      <w:r w:rsidR="00456E53" w:rsidRPr="00456E53">
        <w:rPr>
          <w:rFonts w:ascii="Times New Roman" w:hAnsi="Times New Roman" w:cs="Times New Roman"/>
          <w:sz w:val="28"/>
          <w:szCs w:val="28"/>
        </w:rPr>
        <w:t xml:space="preserve"> критик</w:t>
      </w:r>
      <w:r w:rsidR="00456E53">
        <w:rPr>
          <w:rFonts w:ascii="Times New Roman" w:hAnsi="Times New Roman" w:cs="Times New Roman"/>
          <w:sz w:val="28"/>
          <w:szCs w:val="28"/>
        </w:rPr>
        <w:t xml:space="preserve">а, </w:t>
      </w:r>
      <w:r w:rsidR="00456E53" w:rsidRPr="00456E53">
        <w:rPr>
          <w:rFonts w:ascii="Times New Roman" w:hAnsi="Times New Roman" w:cs="Times New Roman"/>
          <w:sz w:val="28"/>
          <w:szCs w:val="28"/>
        </w:rPr>
        <w:t xml:space="preserve"> публицист</w:t>
      </w:r>
      <w:r w:rsidR="00456E53">
        <w:rPr>
          <w:rFonts w:ascii="Times New Roman" w:hAnsi="Times New Roman" w:cs="Times New Roman"/>
          <w:sz w:val="28"/>
          <w:szCs w:val="28"/>
        </w:rPr>
        <w:t>а</w:t>
      </w:r>
      <w:r w:rsidRPr="008E0557">
        <w:rPr>
          <w:rFonts w:ascii="Times New Roman" w:hAnsi="Times New Roman" w:cs="Times New Roman"/>
          <w:sz w:val="28"/>
          <w:szCs w:val="28"/>
        </w:rPr>
        <w:t xml:space="preserve"> и П</w:t>
      </w:r>
      <w:r w:rsidR="00456E53">
        <w:rPr>
          <w:rFonts w:ascii="Times New Roman" w:hAnsi="Times New Roman" w:cs="Times New Roman"/>
          <w:sz w:val="28"/>
          <w:szCs w:val="28"/>
        </w:rPr>
        <w:t xml:space="preserve">етра </w:t>
      </w:r>
      <w:proofErr w:type="spellStart"/>
      <w:r w:rsidR="00456E53">
        <w:rPr>
          <w:rFonts w:ascii="Times New Roman" w:hAnsi="Times New Roman" w:cs="Times New Roman"/>
          <w:sz w:val="28"/>
          <w:szCs w:val="28"/>
        </w:rPr>
        <w:t>Федоровича</w:t>
      </w:r>
      <w:proofErr w:type="spellEnd"/>
      <w:r w:rsidRPr="008E0557">
        <w:rPr>
          <w:rFonts w:ascii="Times New Roman" w:hAnsi="Times New Roman" w:cs="Times New Roman"/>
          <w:sz w:val="28"/>
          <w:szCs w:val="28"/>
        </w:rPr>
        <w:t xml:space="preserve"> </w:t>
      </w:r>
      <w:proofErr w:type="spellStart"/>
      <w:r w:rsidRPr="008E0557">
        <w:rPr>
          <w:rFonts w:ascii="Times New Roman" w:hAnsi="Times New Roman" w:cs="Times New Roman"/>
          <w:sz w:val="28"/>
          <w:szCs w:val="28"/>
        </w:rPr>
        <w:t>Каптерева</w:t>
      </w:r>
      <w:proofErr w:type="spellEnd"/>
      <w:r w:rsidR="00456E53">
        <w:rPr>
          <w:rFonts w:ascii="Times New Roman" w:hAnsi="Times New Roman" w:cs="Times New Roman"/>
          <w:sz w:val="28"/>
          <w:szCs w:val="28"/>
        </w:rPr>
        <w:t xml:space="preserve"> (1849-1922)</w:t>
      </w:r>
      <w:r w:rsidRPr="008E0557">
        <w:rPr>
          <w:rFonts w:ascii="Times New Roman" w:hAnsi="Times New Roman" w:cs="Times New Roman"/>
          <w:sz w:val="28"/>
          <w:szCs w:val="28"/>
        </w:rPr>
        <w:t xml:space="preserve"> </w:t>
      </w:r>
      <w:r w:rsidR="00B134EF">
        <w:rPr>
          <w:rFonts w:ascii="Times New Roman" w:hAnsi="Times New Roman" w:cs="Times New Roman"/>
          <w:sz w:val="28"/>
          <w:szCs w:val="28"/>
        </w:rPr>
        <w:t xml:space="preserve">– </w:t>
      </w:r>
      <w:r w:rsidR="00B134EF" w:rsidRPr="00B134EF">
        <w:rPr>
          <w:rFonts w:ascii="Times New Roman" w:hAnsi="Times New Roman" w:cs="Times New Roman"/>
          <w:sz w:val="28"/>
          <w:szCs w:val="28"/>
        </w:rPr>
        <w:t>российск</w:t>
      </w:r>
      <w:r w:rsidR="00B134EF">
        <w:rPr>
          <w:rFonts w:ascii="Times New Roman" w:hAnsi="Times New Roman" w:cs="Times New Roman"/>
          <w:sz w:val="28"/>
          <w:szCs w:val="28"/>
        </w:rPr>
        <w:t>ого</w:t>
      </w:r>
      <w:r w:rsidR="00B134EF" w:rsidRPr="00B134EF">
        <w:rPr>
          <w:rFonts w:ascii="Times New Roman" w:hAnsi="Times New Roman" w:cs="Times New Roman"/>
          <w:sz w:val="28"/>
          <w:szCs w:val="28"/>
        </w:rPr>
        <w:t xml:space="preserve"> и советск</w:t>
      </w:r>
      <w:r w:rsidR="00B134EF">
        <w:rPr>
          <w:rFonts w:ascii="Times New Roman" w:hAnsi="Times New Roman" w:cs="Times New Roman"/>
          <w:sz w:val="28"/>
          <w:szCs w:val="28"/>
        </w:rPr>
        <w:t>ого</w:t>
      </w:r>
      <w:r w:rsidR="00B134EF" w:rsidRPr="00B134EF">
        <w:rPr>
          <w:rFonts w:ascii="Times New Roman" w:hAnsi="Times New Roman" w:cs="Times New Roman"/>
          <w:sz w:val="28"/>
          <w:szCs w:val="28"/>
        </w:rPr>
        <w:t xml:space="preserve"> педагог</w:t>
      </w:r>
      <w:r w:rsidR="00B134EF">
        <w:rPr>
          <w:rFonts w:ascii="Times New Roman" w:hAnsi="Times New Roman" w:cs="Times New Roman"/>
          <w:sz w:val="28"/>
          <w:szCs w:val="28"/>
        </w:rPr>
        <w:t>а</w:t>
      </w:r>
      <w:r w:rsidR="00B134EF" w:rsidRPr="00B134EF">
        <w:rPr>
          <w:rFonts w:ascii="Times New Roman" w:hAnsi="Times New Roman" w:cs="Times New Roman"/>
          <w:sz w:val="28"/>
          <w:szCs w:val="28"/>
        </w:rPr>
        <w:t xml:space="preserve"> и психолог</w:t>
      </w:r>
      <w:r w:rsidR="00B134EF">
        <w:rPr>
          <w:rFonts w:ascii="Times New Roman" w:hAnsi="Times New Roman" w:cs="Times New Roman"/>
          <w:sz w:val="28"/>
          <w:szCs w:val="28"/>
        </w:rPr>
        <w:t xml:space="preserve">а, </w:t>
      </w:r>
      <w:r w:rsidR="00B134EF" w:rsidRPr="00B134EF">
        <w:rPr>
          <w:rFonts w:ascii="Times New Roman" w:hAnsi="Times New Roman" w:cs="Times New Roman"/>
          <w:sz w:val="28"/>
          <w:szCs w:val="28"/>
        </w:rPr>
        <w:t>основоположник</w:t>
      </w:r>
      <w:r w:rsidR="00B134EF">
        <w:rPr>
          <w:rFonts w:ascii="Times New Roman" w:hAnsi="Times New Roman" w:cs="Times New Roman"/>
          <w:sz w:val="28"/>
          <w:szCs w:val="28"/>
        </w:rPr>
        <w:t xml:space="preserve">а </w:t>
      </w:r>
      <w:r w:rsidR="00B134EF" w:rsidRPr="00B134EF">
        <w:rPr>
          <w:rFonts w:ascii="Times New Roman" w:hAnsi="Times New Roman" w:cs="Times New Roman"/>
          <w:sz w:val="28"/>
          <w:szCs w:val="28"/>
        </w:rPr>
        <w:t>отечественной педагогической психологии</w:t>
      </w:r>
      <w:r w:rsidR="00B134EF">
        <w:rPr>
          <w:rFonts w:ascii="Times New Roman" w:hAnsi="Times New Roman" w:cs="Times New Roman"/>
          <w:sz w:val="28"/>
          <w:szCs w:val="28"/>
        </w:rPr>
        <w:t xml:space="preserve">, </w:t>
      </w:r>
      <w:r w:rsidRPr="008E0557">
        <w:rPr>
          <w:rFonts w:ascii="Times New Roman" w:hAnsi="Times New Roman" w:cs="Times New Roman"/>
          <w:sz w:val="28"/>
          <w:szCs w:val="28"/>
        </w:rPr>
        <w:t xml:space="preserve">раскрывается понимание патриотизма как части христианского мировоззрения, </w:t>
      </w:r>
      <w:r w:rsidR="00B134EF">
        <w:rPr>
          <w:rFonts w:ascii="Times New Roman" w:hAnsi="Times New Roman" w:cs="Times New Roman"/>
          <w:sz w:val="28"/>
          <w:szCs w:val="28"/>
        </w:rPr>
        <w:t xml:space="preserve">где </w:t>
      </w:r>
      <w:r w:rsidRPr="008E0557">
        <w:rPr>
          <w:rFonts w:ascii="Times New Roman" w:hAnsi="Times New Roman" w:cs="Times New Roman"/>
          <w:sz w:val="28"/>
          <w:szCs w:val="28"/>
        </w:rPr>
        <w:t xml:space="preserve">в его воспитании в равной степени необходимо участие семьи, школы, государства, церкви, </w:t>
      </w:r>
      <w:r w:rsidR="00B134EF">
        <w:rPr>
          <w:rFonts w:ascii="Times New Roman" w:hAnsi="Times New Roman" w:cs="Times New Roman"/>
          <w:sz w:val="28"/>
          <w:szCs w:val="28"/>
        </w:rPr>
        <w:t xml:space="preserve">и </w:t>
      </w:r>
      <w:r w:rsidRPr="008E0557">
        <w:rPr>
          <w:rFonts w:ascii="Times New Roman" w:hAnsi="Times New Roman" w:cs="Times New Roman"/>
          <w:sz w:val="28"/>
          <w:szCs w:val="28"/>
        </w:rPr>
        <w:t>общества.</w:t>
      </w:r>
    </w:p>
    <w:p w14:paraId="2D7B6095" w14:textId="05EC7F0F" w:rsidR="00B134EF" w:rsidRPr="000907D0" w:rsidRDefault="008E0557" w:rsidP="00291BEB">
      <w:pPr>
        <w:tabs>
          <w:tab w:val="left" w:pos="851"/>
        </w:tabs>
        <w:spacing w:after="0" w:line="240" w:lineRule="auto"/>
        <w:ind w:firstLine="709"/>
        <w:jc w:val="both"/>
        <w:rPr>
          <w:rFonts w:ascii="Times New Roman" w:hAnsi="Times New Roman" w:cs="Times New Roman"/>
          <w:i/>
          <w:sz w:val="28"/>
          <w:szCs w:val="28"/>
        </w:rPr>
      </w:pPr>
      <w:r w:rsidRPr="000907D0">
        <w:rPr>
          <w:rFonts w:ascii="Times New Roman" w:hAnsi="Times New Roman" w:cs="Times New Roman"/>
          <w:i/>
          <w:sz w:val="28"/>
          <w:szCs w:val="28"/>
        </w:rPr>
        <w:t>Попытка найти в патриотизме объединяющее начало для сохранения единства государства и народа в начале ХХ века привела к широкому теоретическому осмыслению понятия со стороны</w:t>
      </w:r>
      <w:r w:rsidR="00652E2C" w:rsidRPr="000907D0">
        <w:rPr>
          <w:rFonts w:ascii="Times New Roman" w:hAnsi="Times New Roman" w:cs="Times New Roman"/>
          <w:i/>
          <w:sz w:val="28"/>
          <w:szCs w:val="28"/>
        </w:rPr>
        <w:t xml:space="preserve"> ведущих мыслителей</w:t>
      </w:r>
      <w:r w:rsidR="00B134EF" w:rsidRPr="000907D0">
        <w:rPr>
          <w:rFonts w:ascii="Times New Roman" w:hAnsi="Times New Roman" w:cs="Times New Roman"/>
          <w:i/>
          <w:sz w:val="28"/>
          <w:szCs w:val="28"/>
        </w:rPr>
        <w:t>:</w:t>
      </w:r>
    </w:p>
    <w:p w14:paraId="750B32D4" w14:textId="3349C193" w:rsidR="00B134EF" w:rsidRDefault="00B134EF" w:rsidP="00291BEB">
      <w:pPr>
        <w:tabs>
          <w:tab w:val="left" w:pos="851"/>
        </w:tabs>
        <w:spacing w:after="0" w:line="240" w:lineRule="auto"/>
        <w:ind w:firstLine="709"/>
        <w:jc w:val="both"/>
        <w:rPr>
          <w:rFonts w:ascii="Times New Roman" w:hAnsi="Times New Roman" w:cs="Times New Roman"/>
          <w:sz w:val="28"/>
          <w:szCs w:val="28"/>
        </w:rPr>
      </w:pPr>
      <w:r w:rsidRPr="00B134EF">
        <w:rPr>
          <w:rFonts w:ascii="Times New Roman" w:hAnsi="Times New Roman" w:cs="Times New Roman"/>
          <w:sz w:val="28"/>
          <w:szCs w:val="28"/>
        </w:rPr>
        <w:t>Серге</w:t>
      </w:r>
      <w:r w:rsidR="00652E2C">
        <w:rPr>
          <w:rFonts w:ascii="Times New Roman" w:hAnsi="Times New Roman" w:cs="Times New Roman"/>
          <w:sz w:val="28"/>
          <w:szCs w:val="28"/>
        </w:rPr>
        <w:t>я</w:t>
      </w:r>
      <w:r w:rsidRPr="00B134EF">
        <w:rPr>
          <w:rFonts w:ascii="Times New Roman" w:hAnsi="Times New Roman" w:cs="Times New Roman"/>
          <w:sz w:val="28"/>
          <w:szCs w:val="28"/>
        </w:rPr>
        <w:t xml:space="preserve"> Иосифович</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Гессен</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(1887 </w:t>
      </w:r>
      <w:r>
        <w:rPr>
          <w:rFonts w:ascii="Times New Roman" w:hAnsi="Times New Roman" w:cs="Times New Roman"/>
          <w:sz w:val="28"/>
          <w:szCs w:val="28"/>
        </w:rPr>
        <w:t>-</w:t>
      </w:r>
      <w:r w:rsidRPr="00B134EF">
        <w:rPr>
          <w:rFonts w:ascii="Times New Roman" w:hAnsi="Times New Roman" w:cs="Times New Roman"/>
          <w:sz w:val="28"/>
          <w:szCs w:val="28"/>
        </w:rPr>
        <w:t xml:space="preserve"> 1950 гг.) </w:t>
      </w:r>
      <w:r>
        <w:rPr>
          <w:rFonts w:ascii="Times New Roman" w:hAnsi="Times New Roman" w:cs="Times New Roman"/>
          <w:sz w:val="28"/>
          <w:szCs w:val="28"/>
        </w:rPr>
        <w:t>–</w:t>
      </w:r>
      <w:r w:rsidRPr="00B134EF">
        <w:rPr>
          <w:rFonts w:ascii="Times New Roman" w:hAnsi="Times New Roman" w:cs="Times New Roman"/>
          <w:sz w:val="28"/>
          <w:szCs w:val="28"/>
        </w:rPr>
        <w:t xml:space="preserve"> учен</w:t>
      </w:r>
      <w:r w:rsidR="00652E2C">
        <w:rPr>
          <w:rFonts w:ascii="Times New Roman" w:hAnsi="Times New Roman" w:cs="Times New Roman"/>
          <w:sz w:val="28"/>
          <w:szCs w:val="28"/>
        </w:rPr>
        <w:t>ого</w:t>
      </w:r>
      <w:r w:rsidRPr="00B134EF">
        <w:rPr>
          <w:rFonts w:ascii="Times New Roman" w:hAnsi="Times New Roman" w:cs="Times New Roman"/>
          <w:sz w:val="28"/>
          <w:szCs w:val="28"/>
        </w:rPr>
        <w:t>-педагог</w:t>
      </w:r>
      <w:r w:rsidR="00652E2C">
        <w:rPr>
          <w:rFonts w:ascii="Times New Roman" w:hAnsi="Times New Roman" w:cs="Times New Roman"/>
          <w:sz w:val="28"/>
          <w:szCs w:val="28"/>
        </w:rPr>
        <w:t>а</w:t>
      </w:r>
      <w:r w:rsidRPr="00B134EF">
        <w:rPr>
          <w:rFonts w:ascii="Times New Roman" w:hAnsi="Times New Roman" w:cs="Times New Roman"/>
          <w:sz w:val="28"/>
          <w:szCs w:val="28"/>
        </w:rPr>
        <w:t>, публицист</w:t>
      </w:r>
      <w:r w:rsidR="00652E2C">
        <w:rPr>
          <w:rFonts w:ascii="Times New Roman" w:hAnsi="Times New Roman" w:cs="Times New Roman"/>
          <w:sz w:val="28"/>
          <w:szCs w:val="28"/>
        </w:rPr>
        <w:t>а</w:t>
      </w:r>
      <w:r w:rsidRPr="00B134EF">
        <w:rPr>
          <w:rFonts w:ascii="Times New Roman" w:hAnsi="Times New Roman" w:cs="Times New Roman"/>
          <w:sz w:val="28"/>
          <w:szCs w:val="28"/>
        </w:rPr>
        <w:t>, переводчик</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и философ</w:t>
      </w:r>
      <w:r w:rsidR="00652E2C">
        <w:rPr>
          <w:rFonts w:ascii="Times New Roman" w:hAnsi="Times New Roman" w:cs="Times New Roman"/>
          <w:sz w:val="28"/>
          <w:szCs w:val="28"/>
        </w:rPr>
        <w:t>а</w:t>
      </w:r>
      <w:r w:rsidRPr="00B134EF">
        <w:rPr>
          <w:rFonts w:ascii="Times New Roman" w:hAnsi="Times New Roman" w:cs="Times New Roman"/>
          <w:sz w:val="28"/>
          <w:szCs w:val="28"/>
        </w:rPr>
        <w:t>, автор</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книги «Основы педагогики»</w:t>
      </w:r>
      <w:r>
        <w:rPr>
          <w:rFonts w:ascii="Times New Roman" w:hAnsi="Times New Roman" w:cs="Times New Roman"/>
          <w:sz w:val="28"/>
          <w:szCs w:val="28"/>
        </w:rPr>
        <w:t>;</w:t>
      </w:r>
      <w:r w:rsidR="008E0557" w:rsidRPr="008E0557">
        <w:rPr>
          <w:rFonts w:ascii="Times New Roman" w:hAnsi="Times New Roman" w:cs="Times New Roman"/>
          <w:sz w:val="28"/>
          <w:szCs w:val="28"/>
        </w:rPr>
        <w:t xml:space="preserve"> </w:t>
      </w:r>
    </w:p>
    <w:p w14:paraId="6FB508CD" w14:textId="5C7DD85D" w:rsidR="00B134EF" w:rsidRDefault="00B134EF" w:rsidP="00291BEB">
      <w:pPr>
        <w:tabs>
          <w:tab w:val="left" w:pos="851"/>
        </w:tabs>
        <w:spacing w:after="0" w:line="240" w:lineRule="auto"/>
        <w:ind w:firstLine="709"/>
        <w:jc w:val="both"/>
        <w:rPr>
          <w:rFonts w:ascii="Times New Roman" w:hAnsi="Times New Roman" w:cs="Times New Roman"/>
          <w:sz w:val="28"/>
          <w:szCs w:val="28"/>
        </w:rPr>
      </w:pPr>
      <w:r w:rsidRPr="00B134EF">
        <w:rPr>
          <w:rFonts w:ascii="Times New Roman" w:hAnsi="Times New Roman" w:cs="Times New Roman"/>
          <w:sz w:val="28"/>
          <w:szCs w:val="28"/>
        </w:rPr>
        <w:t>Иван</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Александрович</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Ильин</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(1883 </w:t>
      </w:r>
      <w:r>
        <w:rPr>
          <w:rFonts w:ascii="Times New Roman" w:hAnsi="Times New Roman" w:cs="Times New Roman"/>
          <w:sz w:val="28"/>
          <w:szCs w:val="28"/>
        </w:rPr>
        <w:t>-</w:t>
      </w:r>
      <w:r w:rsidRPr="00B134EF">
        <w:rPr>
          <w:rFonts w:ascii="Times New Roman" w:hAnsi="Times New Roman" w:cs="Times New Roman"/>
          <w:sz w:val="28"/>
          <w:szCs w:val="28"/>
        </w:rPr>
        <w:t xml:space="preserve"> 1954) </w:t>
      </w:r>
      <w:r>
        <w:rPr>
          <w:rFonts w:ascii="Times New Roman" w:hAnsi="Times New Roman" w:cs="Times New Roman"/>
          <w:sz w:val="28"/>
          <w:szCs w:val="28"/>
        </w:rPr>
        <w:t>–</w:t>
      </w:r>
      <w:r w:rsidRPr="00B134EF">
        <w:rPr>
          <w:rFonts w:ascii="Times New Roman" w:hAnsi="Times New Roman" w:cs="Times New Roman"/>
          <w:sz w:val="28"/>
          <w:szCs w:val="28"/>
        </w:rPr>
        <w:t xml:space="preserve"> русск</w:t>
      </w:r>
      <w:r w:rsidR="00652E2C">
        <w:rPr>
          <w:rFonts w:ascii="Times New Roman" w:hAnsi="Times New Roman" w:cs="Times New Roman"/>
          <w:sz w:val="28"/>
          <w:szCs w:val="28"/>
        </w:rPr>
        <w:t>ого</w:t>
      </w:r>
      <w:r w:rsidRPr="00B134EF">
        <w:rPr>
          <w:rFonts w:ascii="Times New Roman" w:hAnsi="Times New Roman" w:cs="Times New Roman"/>
          <w:sz w:val="28"/>
          <w:szCs w:val="28"/>
        </w:rPr>
        <w:t xml:space="preserve"> философ</w:t>
      </w:r>
      <w:r w:rsidR="00652E2C">
        <w:rPr>
          <w:rFonts w:ascii="Times New Roman" w:hAnsi="Times New Roman" w:cs="Times New Roman"/>
          <w:sz w:val="28"/>
          <w:szCs w:val="28"/>
        </w:rPr>
        <w:t>а</w:t>
      </w:r>
      <w:r w:rsidRPr="00B134EF">
        <w:rPr>
          <w:rFonts w:ascii="Times New Roman" w:hAnsi="Times New Roman" w:cs="Times New Roman"/>
          <w:sz w:val="28"/>
          <w:szCs w:val="28"/>
        </w:rPr>
        <w:t>, правовед</w:t>
      </w:r>
      <w:r w:rsidR="00652E2C">
        <w:rPr>
          <w:rFonts w:ascii="Times New Roman" w:hAnsi="Times New Roman" w:cs="Times New Roman"/>
          <w:sz w:val="28"/>
          <w:szCs w:val="28"/>
        </w:rPr>
        <w:t>а</w:t>
      </w:r>
      <w:r w:rsidRPr="00B134EF">
        <w:rPr>
          <w:rFonts w:ascii="Times New Roman" w:hAnsi="Times New Roman" w:cs="Times New Roman"/>
          <w:sz w:val="28"/>
          <w:szCs w:val="28"/>
        </w:rPr>
        <w:t xml:space="preserve"> и общественн</w:t>
      </w:r>
      <w:r w:rsidR="00652E2C">
        <w:rPr>
          <w:rFonts w:ascii="Times New Roman" w:hAnsi="Times New Roman" w:cs="Times New Roman"/>
          <w:sz w:val="28"/>
          <w:szCs w:val="28"/>
        </w:rPr>
        <w:t xml:space="preserve">ого </w:t>
      </w:r>
      <w:r w:rsidRPr="00B134EF">
        <w:rPr>
          <w:rFonts w:ascii="Times New Roman" w:hAnsi="Times New Roman" w:cs="Times New Roman"/>
          <w:sz w:val="28"/>
          <w:szCs w:val="28"/>
        </w:rPr>
        <w:t>деятел</w:t>
      </w:r>
      <w:r w:rsidR="00652E2C">
        <w:rPr>
          <w:rFonts w:ascii="Times New Roman" w:hAnsi="Times New Roman" w:cs="Times New Roman"/>
          <w:sz w:val="28"/>
          <w:szCs w:val="28"/>
        </w:rPr>
        <w:t>я</w:t>
      </w:r>
      <w:r>
        <w:rPr>
          <w:rFonts w:ascii="Times New Roman" w:hAnsi="Times New Roman" w:cs="Times New Roman"/>
          <w:sz w:val="28"/>
          <w:szCs w:val="28"/>
        </w:rPr>
        <w:t>;</w:t>
      </w:r>
    </w:p>
    <w:p w14:paraId="46B81465" w14:textId="1C73AC73" w:rsidR="00B134EF"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В</w:t>
      </w:r>
      <w:r w:rsidR="00652E2C">
        <w:rPr>
          <w:rFonts w:ascii="Times New Roman" w:hAnsi="Times New Roman" w:cs="Times New Roman"/>
          <w:sz w:val="28"/>
          <w:szCs w:val="28"/>
        </w:rPr>
        <w:t>ладимира Сергеевича</w:t>
      </w:r>
      <w:r w:rsidRPr="008E0557">
        <w:rPr>
          <w:rFonts w:ascii="Times New Roman" w:hAnsi="Times New Roman" w:cs="Times New Roman"/>
          <w:sz w:val="28"/>
          <w:szCs w:val="28"/>
        </w:rPr>
        <w:t xml:space="preserve"> Соловьев</w:t>
      </w:r>
      <w:r w:rsidR="00652E2C">
        <w:rPr>
          <w:rFonts w:ascii="Times New Roman" w:hAnsi="Times New Roman" w:cs="Times New Roman"/>
          <w:sz w:val="28"/>
          <w:szCs w:val="28"/>
        </w:rPr>
        <w:t>а</w:t>
      </w:r>
      <w:r w:rsidR="00B134EF">
        <w:rPr>
          <w:rFonts w:ascii="Times New Roman" w:hAnsi="Times New Roman" w:cs="Times New Roman"/>
          <w:sz w:val="28"/>
          <w:szCs w:val="28"/>
        </w:rPr>
        <w:t xml:space="preserve"> (1853</w:t>
      </w:r>
      <w:r w:rsidR="00652E2C">
        <w:rPr>
          <w:rFonts w:ascii="Times New Roman" w:hAnsi="Times New Roman" w:cs="Times New Roman"/>
          <w:sz w:val="28"/>
          <w:szCs w:val="28"/>
        </w:rPr>
        <w:t xml:space="preserve"> - 1900</w:t>
      </w:r>
      <w:r w:rsidR="00B134EF">
        <w:rPr>
          <w:rFonts w:ascii="Times New Roman" w:hAnsi="Times New Roman" w:cs="Times New Roman"/>
          <w:sz w:val="28"/>
          <w:szCs w:val="28"/>
        </w:rPr>
        <w:t>)</w:t>
      </w:r>
      <w:r w:rsidR="00652E2C">
        <w:rPr>
          <w:rFonts w:ascii="Times New Roman" w:hAnsi="Times New Roman" w:cs="Times New Roman"/>
          <w:sz w:val="28"/>
          <w:szCs w:val="28"/>
        </w:rPr>
        <w:t xml:space="preserve"> – </w:t>
      </w:r>
      <w:r w:rsidR="00652E2C" w:rsidRPr="00652E2C">
        <w:rPr>
          <w:rFonts w:ascii="Times New Roman" w:hAnsi="Times New Roman" w:cs="Times New Roman"/>
          <w:sz w:val="28"/>
          <w:szCs w:val="28"/>
        </w:rPr>
        <w:t>русск</w:t>
      </w:r>
      <w:r w:rsidR="00652E2C">
        <w:rPr>
          <w:rFonts w:ascii="Times New Roman" w:hAnsi="Times New Roman" w:cs="Times New Roman"/>
          <w:sz w:val="28"/>
          <w:szCs w:val="28"/>
        </w:rPr>
        <w:t>ого</w:t>
      </w:r>
      <w:r w:rsidR="00652E2C" w:rsidRPr="00652E2C">
        <w:rPr>
          <w:rFonts w:ascii="Times New Roman" w:hAnsi="Times New Roman" w:cs="Times New Roman"/>
          <w:sz w:val="28"/>
          <w:szCs w:val="28"/>
        </w:rPr>
        <w:t xml:space="preserve"> религиозн</w:t>
      </w:r>
      <w:r w:rsidR="00652E2C">
        <w:rPr>
          <w:rFonts w:ascii="Times New Roman" w:hAnsi="Times New Roman" w:cs="Times New Roman"/>
          <w:sz w:val="28"/>
          <w:szCs w:val="28"/>
        </w:rPr>
        <w:t>ого</w:t>
      </w:r>
      <w:r w:rsidR="00652E2C" w:rsidRPr="00652E2C">
        <w:rPr>
          <w:rFonts w:ascii="Times New Roman" w:hAnsi="Times New Roman" w:cs="Times New Roman"/>
          <w:sz w:val="28"/>
          <w:szCs w:val="28"/>
        </w:rPr>
        <w:t xml:space="preserve"> мыслител</w:t>
      </w:r>
      <w:r w:rsidR="00652E2C">
        <w:rPr>
          <w:rFonts w:ascii="Times New Roman" w:hAnsi="Times New Roman" w:cs="Times New Roman"/>
          <w:sz w:val="28"/>
          <w:szCs w:val="28"/>
        </w:rPr>
        <w:t>я</w:t>
      </w:r>
      <w:r w:rsidR="00652E2C" w:rsidRPr="00652E2C">
        <w:rPr>
          <w:rFonts w:ascii="Times New Roman" w:hAnsi="Times New Roman" w:cs="Times New Roman"/>
          <w:sz w:val="28"/>
          <w:szCs w:val="28"/>
        </w:rPr>
        <w:t>, поэт</w:t>
      </w:r>
      <w:r w:rsidR="00652E2C">
        <w:rPr>
          <w:rFonts w:ascii="Times New Roman" w:hAnsi="Times New Roman" w:cs="Times New Roman"/>
          <w:sz w:val="28"/>
          <w:szCs w:val="28"/>
        </w:rPr>
        <w:t>а</w:t>
      </w:r>
      <w:r w:rsidR="00652E2C" w:rsidRPr="00652E2C">
        <w:rPr>
          <w:rFonts w:ascii="Times New Roman" w:hAnsi="Times New Roman" w:cs="Times New Roman"/>
          <w:sz w:val="28"/>
          <w:szCs w:val="28"/>
        </w:rPr>
        <w:t xml:space="preserve"> и публицист</w:t>
      </w:r>
      <w:r w:rsidR="00652E2C">
        <w:rPr>
          <w:rFonts w:ascii="Times New Roman" w:hAnsi="Times New Roman" w:cs="Times New Roman"/>
          <w:sz w:val="28"/>
          <w:szCs w:val="28"/>
        </w:rPr>
        <w:t>а</w:t>
      </w:r>
      <w:r w:rsidR="00652E2C" w:rsidRPr="00652E2C">
        <w:rPr>
          <w:rFonts w:ascii="Times New Roman" w:hAnsi="Times New Roman" w:cs="Times New Roman"/>
          <w:sz w:val="28"/>
          <w:szCs w:val="28"/>
        </w:rPr>
        <w:t>, литературн</w:t>
      </w:r>
      <w:r w:rsidR="00652E2C">
        <w:rPr>
          <w:rFonts w:ascii="Times New Roman" w:hAnsi="Times New Roman" w:cs="Times New Roman"/>
          <w:sz w:val="28"/>
          <w:szCs w:val="28"/>
        </w:rPr>
        <w:t>ого</w:t>
      </w:r>
      <w:r w:rsidR="00652E2C" w:rsidRPr="00652E2C">
        <w:rPr>
          <w:rFonts w:ascii="Times New Roman" w:hAnsi="Times New Roman" w:cs="Times New Roman"/>
          <w:sz w:val="28"/>
          <w:szCs w:val="28"/>
        </w:rPr>
        <w:t xml:space="preserve"> критик</w:t>
      </w:r>
      <w:r w:rsidR="00652E2C">
        <w:rPr>
          <w:rFonts w:ascii="Times New Roman" w:hAnsi="Times New Roman" w:cs="Times New Roman"/>
          <w:sz w:val="28"/>
          <w:szCs w:val="28"/>
        </w:rPr>
        <w:t>а</w:t>
      </w:r>
      <w:r w:rsidR="00652E2C" w:rsidRPr="00652E2C">
        <w:rPr>
          <w:rFonts w:ascii="Times New Roman" w:hAnsi="Times New Roman" w:cs="Times New Roman"/>
          <w:sz w:val="28"/>
          <w:szCs w:val="28"/>
        </w:rPr>
        <w:t>, преподавател</w:t>
      </w:r>
      <w:r w:rsidR="00652E2C">
        <w:rPr>
          <w:rFonts w:ascii="Times New Roman" w:hAnsi="Times New Roman" w:cs="Times New Roman"/>
          <w:sz w:val="28"/>
          <w:szCs w:val="28"/>
        </w:rPr>
        <w:t>я</w:t>
      </w:r>
      <w:r w:rsidR="00652E2C" w:rsidRPr="00652E2C">
        <w:rPr>
          <w:rFonts w:ascii="Times New Roman" w:hAnsi="Times New Roman" w:cs="Times New Roman"/>
          <w:sz w:val="28"/>
          <w:szCs w:val="28"/>
        </w:rPr>
        <w:t>; почётн</w:t>
      </w:r>
      <w:r w:rsidR="00652E2C">
        <w:rPr>
          <w:rFonts w:ascii="Times New Roman" w:hAnsi="Times New Roman" w:cs="Times New Roman"/>
          <w:sz w:val="28"/>
          <w:szCs w:val="28"/>
        </w:rPr>
        <w:t xml:space="preserve">ого </w:t>
      </w:r>
      <w:r w:rsidR="00652E2C" w:rsidRPr="00652E2C">
        <w:rPr>
          <w:rFonts w:ascii="Times New Roman" w:hAnsi="Times New Roman" w:cs="Times New Roman"/>
          <w:sz w:val="28"/>
          <w:szCs w:val="28"/>
        </w:rPr>
        <w:t>академик</w:t>
      </w:r>
      <w:r w:rsidR="00652E2C">
        <w:rPr>
          <w:rFonts w:ascii="Times New Roman" w:hAnsi="Times New Roman" w:cs="Times New Roman"/>
          <w:sz w:val="28"/>
          <w:szCs w:val="28"/>
        </w:rPr>
        <w:t>а</w:t>
      </w:r>
      <w:r w:rsidR="00652E2C" w:rsidRPr="00652E2C">
        <w:rPr>
          <w:rFonts w:ascii="Times New Roman" w:hAnsi="Times New Roman" w:cs="Times New Roman"/>
          <w:sz w:val="28"/>
          <w:szCs w:val="28"/>
        </w:rPr>
        <w:t xml:space="preserve"> Императорской Академии наук по разряду изящной словесности (1900)</w:t>
      </w:r>
      <w:r w:rsidR="00652E2C">
        <w:rPr>
          <w:rFonts w:ascii="Times New Roman" w:hAnsi="Times New Roman" w:cs="Times New Roman"/>
          <w:sz w:val="28"/>
          <w:szCs w:val="28"/>
        </w:rPr>
        <w:t>;</w:t>
      </w:r>
    </w:p>
    <w:p w14:paraId="4323D7C7" w14:textId="77777777" w:rsidR="00652E2C" w:rsidRDefault="00652E2C" w:rsidP="00291BEB">
      <w:pPr>
        <w:tabs>
          <w:tab w:val="left" w:pos="851"/>
        </w:tabs>
        <w:spacing w:after="0" w:line="240" w:lineRule="auto"/>
        <w:ind w:firstLine="709"/>
        <w:jc w:val="both"/>
      </w:pPr>
      <w:r w:rsidRPr="00652E2C">
        <w:rPr>
          <w:rFonts w:ascii="Times New Roman" w:hAnsi="Times New Roman" w:cs="Times New Roman"/>
          <w:sz w:val="28"/>
          <w:szCs w:val="28"/>
        </w:rPr>
        <w:t>Павл</w:t>
      </w:r>
      <w:r>
        <w:rPr>
          <w:rFonts w:ascii="Times New Roman" w:hAnsi="Times New Roman" w:cs="Times New Roman"/>
          <w:sz w:val="28"/>
          <w:szCs w:val="28"/>
        </w:rPr>
        <w:t>а</w:t>
      </w:r>
      <w:r w:rsidRPr="00652E2C">
        <w:rPr>
          <w:rFonts w:ascii="Times New Roman" w:hAnsi="Times New Roman" w:cs="Times New Roman"/>
          <w:sz w:val="28"/>
          <w:szCs w:val="28"/>
        </w:rPr>
        <w:t xml:space="preserve"> Александрович</w:t>
      </w:r>
      <w:r>
        <w:rPr>
          <w:rFonts w:ascii="Times New Roman" w:hAnsi="Times New Roman" w:cs="Times New Roman"/>
          <w:sz w:val="28"/>
          <w:szCs w:val="28"/>
        </w:rPr>
        <w:t>а</w:t>
      </w:r>
      <w:r w:rsidRPr="00652E2C">
        <w:rPr>
          <w:rFonts w:ascii="Times New Roman" w:hAnsi="Times New Roman" w:cs="Times New Roman"/>
          <w:sz w:val="28"/>
          <w:szCs w:val="28"/>
        </w:rPr>
        <w:t xml:space="preserve"> Флоренск</w:t>
      </w:r>
      <w:r>
        <w:rPr>
          <w:rFonts w:ascii="Times New Roman" w:hAnsi="Times New Roman" w:cs="Times New Roman"/>
          <w:sz w:val="28"/>
          <w:szCs w:val="28"/>
        </w:rPr>
        <w:t>ого</w:t>
      </w:r>
      <w:r w:rsidRPr="00652E2C">
        <w:rPr>
          <w:rFonts w:ascii="Times New Roman" w:hAnsi="Times New Roman" w:cs="Times New Roman"/>
          <w:sz w:val="28"/>
          <w:szCs w:val="28"/>
        </w:rPr>
        <w:t xml:space="preserve"> </w:t>
      </w:r>
      <w:r>
        <w:rPr>
          <w:rFonts w:ascii="Times New Roman" w:hAnsi="Times New Roman" w:cs="Times New Roman"/>
          <w:sz w:val="28"/>
          <w:szCs w:val="28"/>
        </w:rPr>
        <w:t xml:space="preserve">(1882 - 1937) – </w:t>
      </w:r>
      <w:r w:rsidRPr="00652E2C">
        <w:rPr>
          <w:rFonts w:ascii="Times New Roman" w:hAnsi="Times New Roman" w:cs="Times New Roman"/>
          <w:sz w:val="28"/>
          <w:szCs w:val="28"/>
        </w:rPr>
        <w:t>священник</w:t>
      </w:r>
      <w:r>
        <w:rPr>
          <w:rFonts w:ascii="Times New Roman" w:hAnsi="Times New Roman" w:cs="Times New Roman"/>
          <w:sz w:val="28"/>
          <w:szCs w:val="28"/>
        </w:rPr>
        <w:t>а</w:t>
      </w:r>
      <w:r w:rsidRPr="00652E2C">
        <w:rPr>
          <w:rFonts w:ascii="Times New Roman" w:hAnsi="Times New Roman" w:cs="Times New Roman"/>
          <w:sz w:val="28"/>
          <w:szCs w:val="28"/>
        </w:rPr>
        <w:t xml:space="preserve"> Русской православной церкви, богослов</w:t>
      </w:r>
      <w:r>
        <w:rPr>
          <w:rFonts w:ascii="Times New Roman" w:hAnsi="Times New Roman" w:cs="Times New Roman"/>
          <w:sz w:val="28"/>
          <w:szCs w:val="28"/>
        </w:rPr>
        <w:t>а</w:t>
      </w:r>
      <w:r w:rsidRPr="00652E2C">
        <w:rPr>
          <w:rFonts w:ascii="Times New Roman" w:hAnsi="Times New Roman" w:cs="Times New Roman"/>
          <w:sz w:val="28"/>
          <w:szCs w:val="28"/>
        </w:rPr>
        <w:t>, религиозн</w:t>
      </w:r>
      <w:r>
        <w:rPr>
          <w:rFonts w:ascii="Times New Roman" w:hAnsi="Times New Roman" w:cs="Times New Roman"/>
          <w:sz w:val="28"/>
          <w:szCs w:val="28"/>
        </w:rPr>
        <w:t>ого</w:t>
      </w:r>
      <w:r w:rsidRPr="00652E2C">
        <w:rPr>
          <w:rFonts w:ascii="Times New Roman" w:hAnsi="Times New Roman" w:cs="Times New Roman"/>
          <w:sz w:val="28"/>
          <w:szCs w:val="28"/>
        </w:rPr>
        <w:t xml:space="preserve"> философ</w:t>
      </w:r>
      <w:r>
        <w:rPr>
          <w:rFonts w:ascii="Times New Roman" w:hAnsi="Times New Roman" w:cs="Times New Roman"/>
          <w:sz w:val="28"/>
          <w:szCs w:val="28"/>
        </w:rPr>
        <w:t>а</w:t>
      </w:r>
      <w:r w:rsidRPr="00652E2C">
        <w:rPr>
          <w:rFonts w:ascii="Times New Roman" w:hAnsi="Times New Roman" w:cs="Times New Roman"/>
          <w:sz w:val="28"/>
          <w:szCs w:val="28"/>
        </w:rPr>
        <w:t>, поэт</w:t>
      </w:r>
      <w:r>
        <w:rPr>
          <w:rFonts w:ascii="Times New Roman" w:hAnsi="Times New Roman" w:cs="Times New Roman"/>
          <w:sz w:val="28"/>
          <w:szCs w:val="28"/>
        </w:rPr>
        <w:t>а</w:t>
      </w:r>
      <w:r w:rsidRPr="00652E2C">
        <w:rPr>
          <w:rFonts w:ascii="Times New Roman" w:hAnsi="Times New Roman" w:cs="Times New Roman"/>
          <w:sz w:val="28"/>
          <w:szCs w:val="28"/>
        </w:rPr>
        <w:t xml:space="preserve">, </w:t>
      </w:r>
      <w:r>
        <w:rPr>
          <w:rFonts w:ascii="Times New Roman" w:hAnsi="Times New Roman" w:cs="Times New Roman"/>
          <w:sz w:val="28"/>
          <w:szCs w:val="28"/>
        </w:rPr>
        <w:t>ученого</w:t>
      </w:r>
      <w:r w:rsidRPr="00652E2C">
        <w:rPr>
          <w:rFonts w:ascii="Times New Roman" w:hAnsi="Times New Roman" w:cs="Times New Roman"/>
          <w:sz w:val="28"/>
          <w:szCs w:val="28"/>
        </w:rPr>
        <w:t>, инженер</w:t>
      </w:r>
      <w:r>
        <w:rPr>
          <w:rFonts w:ascii="Times New Roman" w:hAnsi="Times New Roman" w:cs="Times New Roman"/>
          <w:sz w:val="28"/>
          <w:szCs w:val="28"/>
        </w:rPr>
        <w:t>а</w:t>
      </w:r>
      <w:r w:rsidRPr="00652E2C">
        <w:rPr>
          <w:rFonts w:ascii="Times New Roman" w:hAnsi="Times New Roman" w:cs="Times New Roman"/>
          <w:sz w:val="28"/>
          <w:szCs w:val="28"/>
        </w:rPr>
        <w:t xml:space="preserve"> </w:t>
      </w:r>
      <w:r w:rsidR="008E0557" w:rsidRPr="008E0557">
        <w:rPr>
          <w:rFonts w:ascii="Times New Roman" w:hAnsi="Times New Roman" w:cs="Times New Roman"/>
          <w:sz w:val="28"/>
          <w:szCs w:val="28"/>
        </w:rPr>
        <w:t>и др</w:t>
      </w:r>
      <w:r>
        <w:rPr>
          <w:rFonts w:ascii="Times New Roman" w:hAnsi="Times New Roman" w:cs="Times New Roman"/>
          <w:sz w:val="28"/>
          <w:szCs w:val="28"/>
        </w:rPr>
        <w:t>.</w:t>
      </w:r>
      <w:r w:rsidR="008E0557" w:rsidRPr="008E0557">
        <w:t xml:space="preserve"> </w:t>
      </w:r>
    </w:p>
    <w:p w14:paraId="3054E265" w14:textId="77777777" w:rsidR="00495AFA" w:rsidRPr="000907D0" w:rsidRDefault="008E0557" w:rsidP="00291BEB">
      <w:pPr>
        <w:tabs>
          <w:tab w:val="left" w:pos="851"/>
        </w:tabs>
        <w:spacing w:after="0" w:line="240" w:lineRule="auto"/>
        <w:ind w:firstLine="709"/>
        <w:jc w:val="both"/>
        <w:rPr>
          <w:rFonts w:ascii="Times New Roman" w:hAnsi="Times New Roman" w:cs="Times New Roman"/>
          <w:i/>
          <w:sz w:val="28"/>
          <w:szCs w:val="28"/>
        </w:rPr>
      </w:pPr>
      <w:r w:rsidRPr="000907D0">
        <w:rPr>
          <w:rFonts w:ascii="Times New Roman" w:hAnsi="Times New Roman" w:cs="Times New Roman"/>
          <w:i/>
          <w:sz w:val="28"/>
          <w:szCs w:val="28"/>
        </w:rPr>
        <w:lastRenderedPageBreak/>
        <w:t xml:space="preserve">В конце XIX – начале ХХ веков существовали и стали ведущими марксистские, коммунистические взгляды на патриотизм </w:t>
      </w:r>
      <w:r w:rsidR="00495AFA" w:rsidRPr="000907D0">
        <w:rPr>
          <w:rFonts w:ascii="Times New Roman" w:hAnsi="Times New Roman" w:cs="Times New Roman"/>
          <w:i/>
          <w:sz w:val="28"/>
          <w:szCs w:val="28"/>
        </w:rPr>
        <w:t xml:space="preserve">со стороны: </w:t>
      </w:r>
    </w:p>
    <w:p w14:paraId="014DE31B" w14:textId="7F706C1B" w:rsidR="00495AFA"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М</w:t>
      </w:r>
      <w:r w:rsidR="00495AFA">
        <w:rPr>
          <w:rFonts w:ascii="Times New Roman" w:hAnsi="Times New Roman" w:cs="Times New Roman"/>
          <w:sz w:val="28"/>
          <w:szCs w:val="28"/>
        </w:rPr>
        <w:t>ихаила Ивановича</w:t>
      </w:r>
      <w:r w:rsidRPr="008E0557">
        <w:rPr>
          <w:rFonts w:ascii="Times New Roman" w:hAnsi="Times New Roman" w:cs="Times New Roman"/>
          <w:sz w:val="28"/>
          <w:szCs w:val="28"/>
        </w:rPr>
        <w:t xml:space="preserve"> Калинин</w:t>
      </w:r>
      <w:r w:rsidR="00495AFA">
        <w:rPr>
          <w:rFonts w:ascii="Times New Roman" w:hAnsi="Times New Roman" w:cs="Times New Roman"/>
          <w:sz w:val="28"/>
          <w:szCs w:val="28"/>
        </w:rPr>
        <w:t xml:space="preserve">а (1875 – 1946) – </w:t>
      </w:r>
      <w:r w:rsidR="00495AFA" w:rsidRPr="00495AFA">
        <w:rPr>
          <w:rFonts w:ascii="Times New Roman" w:hAnsi="Times New Roman" w:cs="Times New Roman"/>
          <w:sz w:val="28"/>
          <w:szCs w:val="28"/>
        </w:rPr>
        <w:t>российск</w:t>
      </w:r>
      <w:r w:rsidR="00495AFA">
        <w:rPr>
          <w:rFonts w:ascii="Times New Roman" w:hAnsi="Times New Roman" w:cs="Times New Roman"/>
          <w:sz w:val="28"/>
          <w:szCs w:val="28"/>
        </w:rPr>
        <w:t>ого</w:t>
      </w:r>
      <w:r w:rsidR="00495AFA" w:rsidRPr="00495AFA">
        <w:rPr>
          <w:rFonts w:ascii="Times New Roman" w:hAnsi="Times New Roman" w:cs="Times New Roman"/>
          <w:sz w:val="28"/>
          <w:szCs w:val="28"/>
        </w:rPr>
        <w:t xml:space="preserve"> революционн</w:t>
      </w:r>
      <w:r w:rsidR="00495AFA">
        <w:rPr>
          <w:rFonts w:ascii="Times New Roman" w:hAnsi="Times New Roman" w:cs="Times New Roman"/>
          <w:sz w:val="28"/>
          <w:szCs w:val="28"/>
        </w:rPr>
        <w:t>ого</w:t>
      </w:r>
      <w:r w:rsidR="00495AFA" w:rsidRPr="00495AFA">
        <w:rPr>
          <w:rFonts w:ascii="Times New Roman" w:hAnsi="Times New Roman" w:cs="Times New Roman"/>
          <w:sz w:val="28"/>
          <w:szCs w:val="28"/>
        </w:rPr>
        <w:t>, советск</w:t>
      </w:r>
      <w:r w:rsidR="00495AFA">
        <w:rPr>
          <w:rFonts w:ascii="Times New Roman" w:hAnsi="Times New Roman" w:cs="Times New Roman"/>
          <w:sz w:val="28"/>
          <w:szCs w:val="28"/>
        </w:rPr>
        <w:t>ого</w:t>
      </w:r>
      <w:r w:rsidR="00495AFA" w:rsidRPr="00495AFA">
        <w:rPr>
          <w:rFonts w:ascii="Times New Roman" w:hAnsi="Times New Roman" w:cs="Times New Roman"/>
          <w:sz w:val="28"/>
          <w:szCs w:val="28"/>
        </w:rPr>
        <w:t xml:space="preserve"> государственн</w:t>
      </w:r>
      <w:r w:rsidR="00495AFA">
        <w:rPr>
          <w:rFonts w:ascii="Times New Roman" w:hAnsi="Times New Roman" w:cs="Times New Roman"/>
          <w:sz w:val="28"/>
          <w:szCs w:val="28"/>
        </w:rPr>
        <w:t>ого</w:t>
      </w:r>
      <w:r w:rsidR="00495AFA" w:rsidRPr="00495AFA">
        <w:rPr>
          <w:rFonts w:ascii="Times New Roman" w:hAnsi="Times New Roman" w:cs="Times New Roman"/>
          <w:sz w:val="28"/>
          <w:szCs w:val="28"/>
        </w:rPr>
        <w:t xml:space="preserve"> и партийн</w:t>
      </w:r>
      <w:r w:rsidR="00495AFA">
        <w:rPr>
          <w:rFonts w:ascii="Times New Roman" w:hAnsi="Times New Roman" w:cs="Times New Roman"/>
          <w:sz w:val="28"/>
          <w:szCs w:val="28"/>
        </w:rPr>
        <w:t>ого</w:t>
      </w:r>
      <w:r w:rsidR="00495AFA" w:rsidRPr="00495AFA">
        <w:rPr>
          <w:rFonts w:ascii="Times New Roman" w:hAnsi="Times New Roman" w:cs="Times New Roman"/>
          <w:sz w:val="28"/>
          <w:szCs w:val="28"/>
        </w:rPr>
        <w:t xml:space="preserve"> деятел</w:t>
      </w:r>
      <w:r w:rsidR="00495AFA">
        <w:rPr>
          <w:rFonts w:ascii="Times New Roman" w:hAnsi="Times New Roman" w:cs="Times New Roman"/>
          <w:sz w:val="28"/>
          <w:szCs w:val="28"/>
        </w:rPr>
        <w:t>я;</w:t>
      </w:r>
    </w:p>
    <w:p w14:paraId="58DFE316" w14:textId="291CEF04" w:rsidR="00495AFA" w:rsidRDefault="00495AFA"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Надежды Константиновны</w:t>
      </w:r>
      <w:r w:rsidR="008E0557" w:rsidRPr="008E0557">
        <w:rPr>
          <w:rFonts w:ascii="Times New Roman" w:hAnsi="Times New Roman" w:cs="Times New Roman"/>
          <w:sz w:val="28"/>
          <w:szCs w:val="28"/>
        </w:rPr>
        <w:t xml:space="preserve"> Крупск</w:t>
      </w:r>
      <w:r>
        <w:rPr>
          <w:rFonts w:ascii="Times New Roman" w:hAnsi="Times New Roman" w:cs="Times New Roman"/>
          <w:sz w:val="28"/>
          <w:szCs w:val="28"/>
        </w:rPr>
        <w:t>ой (1869 – 1939) – р</w:t>
      </w:r>
      <w:r w:rsidRPr="00495AFA">
        <w:rPr>
          <w:rFonts w:ascii="Times New Roman" w:hAnsi="Times New Roman" w:cs="Times New Roman"/>
          <w:sz w:val="28"/>
          <w:szCs w:val="28"/>
        </w:rPr>
        <w:t>оссийск</w:t>
      </w:r>
      <w:r>
        <w:rPr>
          <w:rFonts w:ascii="Times New Roman" w:hAnsi="Times New Roman" w:cs="Times New Roman"/>
          <w:sz w:val="28"/>
          <w:szCs w:val="28"/>
        </w:rPr>
        <w:t xml:space="preserve">ого </w:t>
      </w:r>
      <w:r w:rsidRPr="00495AFA">
        <w:rPr>
          <w:rFonts w:ascii="Times New Roman" w:hAnsi="Times New Roman" w:cs="Times New Roman"/>
          <w:sz w:val="28"/>
          <w:szCs w:val="28"/>
        </w:rPr>
        <w:t>революционер</w:t>
      </w:r>
      <w:r>
        <w:rPr>
          <w:rFonts w:ascii="Times New Roman" w:hAnsi="Times New Roman" w:cs="Times New Roman"/>
          <w:sz w:val="28"/>
          <w:szCs w:val="28"/>
        </w:rPr>
        <w:t>а</w:t>
      </w:r>
      <w:r w:rsidRPr="00495AFA">
        <w:rPr>
          <w:rFonts w:ascii="Times New Roman" w:hAnsi="Times New Roman" w:cs="Times New Roman"/>
          <w:sz w:val="28"/>
          <w:szCs w:val="28"/>
        </w:rPr>
        <w:t>, советск</w:t>
      </w:r>
      <w:r>
        <w:rPr>
          <w:rFonts w:ascii="Times New Roman" w:hAnsi="Times New Roman" w:cs="Times New Roman"/>
          <w:sz w:val="28"/>
          <w:szCs w:val="28"/>
        </w:rPr>
        <w:t>ог</w:t>
      </w:r>
      <w:r w:rsidR="00310B16">
        <w:rPr>
          <w:rFonts w:ascii="Times New Roman" w:hAnsi="Times New Roman" w:cs="Times New Roman"/>
          <w:sz w:val="28"/>
          <w:szCs w:val="28"/>
        </w:rPr>
        <w:t>о</w:t>
      </w:r>
      <w:r w:rsidRPr="00495AFA">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495AFA">
        <w:rPr>
          <w:rFonts w:ascii="Times New Roman" w:hAnsi="Times New Roman" w:cs="Times New Roman"/>
          <w:sz w:val="28"/>
          <w:szCs w:val="28"/>
        </w:rPr>
        <w:t>, партийн</w:t>
      </w:r>
      <w:r>
        <w:rPr>
          <w:rFonts w:ascii="Times New Roman" w:hAnsi="Times New Roman" w:cs="Times New Roman"/>
          <w:sz w:val="28"/>
          <w:szCs w:val="28"/>
        </w:rPr>
        <w:t>ого</w:t>
      </w:r>
      <w:r w:rsidRPr="00495AFA">
        <w:rPr>
          <w:rFonts w:ascii="Times New Roman" w:hAnsi="Times New Roman" w:cs="Times New Roman"/>
          <w:sz w:val="28"/>
          <w:szCs w:val="28"/>
        </w:rPr>
        <w:t>, общественн</w:t>
      </w:r>
      <w:r>
        <w:rPr>
          <w:rFonts w:ascii="Times New Roman" w:hAnsi="Times New Roman" w:cs="Times New Roman"/>
          <w:sz w:val="28"/>
          <w:szCs w:val="28"/>
        </w:rPr>
        <w:t>ого</w:t>
      </w:r>
      <w:r w:rsidRPr="00495AFA">
        <w:rPr>
          <w:rFonts w:ascii="Times New Roman" w:hAnsi="Times New Roman" w:cs="Times New Roman"/>
          <w:sz w:val="28"/>
          <w:szCs w:val="28"/>
        </w:rPr>
        <w:t xml:space="preserve"> и культурн</w:t>
      </w:r>
      <w:r>
        <w:rPr>
          <w:rFonts w:ascii="Times New Roman" w:hAnsi="Times New Roman" w:cs="Times New Roman"/>
          <w:sz w:val="28"/>
          <w:szCs w:val="28"/>
        </w:rPr>
        <w:t>ого</w:t>
      </w:r>
      <w:r w:rsidRPr="00495AFA">
        <w:rPr>
          <w:rFonts w:ascii="Times New Roman" w:hAnsi="Times New Roman" w:cs="Times New Roman"/>
          <w:sz w:val="28"/>
          <w:szCs w:val="28"/>
        </w:rPr>
        <w:t xml:space="preserve"> деятел</w:t>
      </w:r>
      <w:r>
        <w:rPr>
          <w:rFonts w:ascii="Times New Roman" w:hAnsi="Times New Roman" w:cs="Times New Roman"/>
          <w:sz w:val="28"/>
          <w:szCs w:val="28"/>
        </w:rPr>
        <w:t>я</w:t>
      </w:r>
      <w:r w:rsidRPr="00495AFA">
        <w:rPr>
          <w:rFonts w:ascii="Times New Roman" w:hAnsi="Times New Roman" w:cs="Times New Roman"/>
          <w:sz w:val="28"/>
          <w:szCs w:val="28"/>
        </w:rPr>
        <w:t>, организатор</w:t>
      </w:r>
      <w:r>
        <w:rPr>
          <w:rFonts w:ascii="Times New Roman" w:hAnsi="Times New Roman" w:cs="Times New Roman"/>
          <w:sz w:val="28"/>
          <w:szCs w:val="28"/>
        </w:rPr>
        <w:t>а</w:t>
      </w:r>
      <w:r w:rsidRPr="00495AFA">
        <w:rPr>
          <w:rFonts w:ascii="Times New Roman" w:hAnsi="Times New Roman" w:cs="Times New Roman"/>
          <w:sz w:val="28"/>
          <w:szCs w:val="28"/>
        </w:rPr>
        <w:t xml:space="preserve"> и главн</w:t>
      </w:r>
      <w:r>
        <w:rPr>
          <w:rFonts w:ascii="Times New Roman" w:hAnsi="Times New Roman" w:cs="Times New Roman"/>
          <w:sz w:val="28"/>
          <w:szCs w:val="28"/>
        </w:rPr>
        <w:t>ого</w:t>
      </w:r>
      <w:r w:rsidRPr="00495AFA">
        <w:rPr>
          <w:rFonts w:ascii="Times New Roman" w:hAnsi="Times New Roman" w:cs="Times New Roman"/>
          <w:sz w:val="28"/>
          <w:szCs w:val="28"/>
        </w:rPr>
        <w:t xml:space="preserve"> идеолог</w:t>
      </w:r>
      <w:r>
        <w:rPr>
          <w:rFonts w:ascii="Times New Roman" w:hAnsi="Times New Roman" w:cs="Times New Roman"/>
          <w:sz w:val="28"/>
          <w:szCs w:val="28"/>
        </w:rPr>
        <w:t>а</w:t>
      </w:r>
      <w:r w:rsidRPr="00495AFA">
        <w:rPr>
          <w:rFonts w:ascii="Times New Roman" w:hAnsi="Times New Roman" w:cs="Times New Roman"/>
          <w:sz w:val="28"/>
          <w:szCs w:val="28"/>
        </w:rPr>
        <w:t xml:space="preserve"> советского образования и коммунистического воспитания молодёжи</w:t>
      </w:r>
      <w:r>
        <w:rPr>
          <w:rFonts w:ascii="Times New Roman" w:hAnsi="Times New Roman" w:cs="Times New Roman"/>
          <w:sz w:val="28"/>
          <w:szCs w:val="28"/>
        </w:rPr>
        <w:t>;</w:t>
      </w:r>
    </w:p>
    <w:p w14:paraId="673B6497" w14:textId="4D76CFB9" w:rsidR="00495AFA" w:rsidRDefault="00495AFA"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Владимира Ильича </w:t>
      </w:r>
      <w:r w:rsidR="008E0557" w:rsidRPr="008E0557">
        <w:rPr>
          <w:rFonts w:ascii="Times New Roman" w:hAnsi="Times New Roman" w:cs="Times New Roman"/>
          <w:sz w:val="28"/>
          <w:szCs w:val="28"/>
        </w:rPr>
        <w:t>Ленин</w:t>
      </w:r>
      <w:r>
        <w:rPr>
          <w:rFonts w:ascii="Times New Roman" w:hAnsi="Times New Roman" w:cs="Times New Roman"/>
          <w:sz w:val="28"/>
          <w:szCs w:val="28"/>
        </w:rPr>
        <w:t xml:space="preserve">а (1870 – 19214) – </w:t>
      </w:r>
      <w:r w:rsidRPr="00495AFA">
        <w:rPr>
          <w:rFonts w:ascii="Times New Roman" w:hAnsi="Times New Roman" w:cs="Times New Roman"/>
          <w:sz w:val="28"/>
          <w:szCs w:val="28"/>
        </w:rPr>
        <w:t>русск</w:t>
      </w:r>
      <w:r>
        <w:rPr>
          <w:rFonts w:ascii="Times New Roman" w:hAnsi="Times New Roman" w:cs="Times New Roman"/>
          <w:sz w:val="28"/>
          <w:szCs w:val="28"/>
        </w:rPr>
        <w:t>ого</w:t>
      </w:r>
      <w:r w:rsidRPr="00495AFA">
        <w:rPr>
          <w:rFonts w:ascii="Times New Roman" w:hAnsi="Times New Roman" w:cs="Times New Roman"/>
          <w:sz w:val="28"/>
          <w:szCs w:val="28"/>
        </w:rPr>
        <w:t xml:space="preserve"> революционер</w:t>
      </w:r>
      <w:r>
        <w:rPr>
          <w:rFonts w:ascii="Times New Roman" w:hAnsi="Times New Roman" w:cs="Times New Roman"/>
          <w:sz w:val="28"/>
          <w:szCs w:val="28"/>
        </w:rPr>
        <w:t>а</w:t>
      </w:r>
      <w:r w:rsidRPr="00495AFA">
        <w:rPr>
          <w:rFonts w:ascii="Times New Roman" w:hAnsi="Times New Roman" w:cs="Times New Roman"/>
          <w:sz w:val="28"/>
          <w:szCs w:val="28"/>
        </w:rPr>
        <w:t>, крупн</w:t>
      </w:r>
      <w:r>
        <w:rPr>
          <w:rFonts w:ascii="Times New Roman" w:hAnsi="Times New Roman" w:cs="Times New Roman"/>
          <w:sz w:val="28"/>
          <w:szCs w:val="28"/>
        </w:rPr>
        <w:t>ого</w:t>
      </w:r>
      <w:r w:rsidRPr="00495AFA">
        <w:rPr>
          <w:rFonts w:ascii="Times New Roman" w:hAnsi="Times New Roman" w:cs="Times New Roman"/>
          <w:sz w:val="28"/>
          <w:szCs w:val="28"/>
        </w:rPr>
        <w:t xml:space="preserve"> теоретик</w:t>
      </w:r>
      <w:r>
        <w:rPr>
          <w:rFonts w:ascii="Times New Roman" w:hAnsi="Times New Roman" w:cs="Times New Roman"/>
          <w:sz w:val="28"/>
          <w:szCs w:val="28"/>
        </w:rPr>
        <w:t>а</w:t>
      </w:r>
      <w:r w:rsidRPr="00495AFA">
        <w:rPr>
          <w:rFonts w:ascii="Times New Roman" w:hAnsi="Times New Roman" w:cs="Times New Roman"/>
          <w:sz w:val="28"/>
          <w:szCs w:val="28"/>
        </w:rPr>
        <w:t xml:space="preserve"> марксизма, советск</w:t>
      </w:r>
      <w:r w:rsidR="0085092C">
        <w:rPr>
          <w:rFonts w:ascii="Times New Roman" w:hAnsi="Times New Roman" w:cs="Times New Roman"/>
          <w:sz w:val="28"/>
          <w:szCs w:val="28"/>
        </w:rPr>
        <w:t>ого</w:t>
      </w:r>
      <w:r w:rsidRPr="00495AFA">
        <w:rPr>
          <w:rFonts w:ascii="Times New Roman" w:hAnsi="Times New Roman" w:cs="Times New Roman"/>
          <w:sz w:val="28"/>
          <w:szCs w:val="28"/>
        </w:rPr>
        <w:t xml:space="preserve"> политическ</w:t>
      </w:r>
      <w:r w:rsidR="0085092C">
        <w:rPr>
          <w:rFonts w:ascii="Times New Roman" w:hAnsi="Times New Roman" w:cs="Times New Roman"/>
          <w:sz w:val="28"/>
          <w:szCs w:val="28"/>
        </w:rPr>
        <w:t>ого</w:t>
      </w:r>
      <w:r w:rsidRPr="00495AFA">
        <w:rPr>
          <w:rFonts w:ascii="Times New Roman" w:hAnsi="Times New Roman" w:cs="Times New Roman"/>
          <w:sz w:val="28"/>
          <w:szCs w:val="28"/>
        </w:rPr>
        <w:t xml:space="preserve"> и государственн</w:t>
      </w:r>
      <w:r w:rsidR="0085092C">
        <w:rPr>
          <w:rFonts w:ascii="Times New Roman" w:hAnsi="Times New Roman" w:cs="Times New Roman"/>
          <w:sz w:val="28"/>
          <w:szCs w:val="28"/>
        </w:rPr>
        <w:t xml:space="preserve">ого </w:t>
      </w:r>
      <w:r w:rsidRPr="00495AFA">
        <w:rPr>
          <w:rFonts w:ascii="Times New Roman" w:hAnsi="Times New Roman" w:cs="Times New Roman"/>
          <w:sz w:val="28"/>
          <w:szCs w:val="28"/>
        </w:rPr>
        <w:t>деятел</w:t>
      </w:r>
      <w:r w:rsidR="0085092C">
        <w:rPr>
          <w:rFonts w:ascii="Times New Roman" w:hAnsi="Times New Roman" w:cs="Times New Roman"/>
          <w:sz w:val="28"/>
          <w:szCs w:val="28"/>
        </w:rPr>
        <w:t>я</w:t>
      </w:r>
      <w:r w:rsidRPr="00495AFA">
        <w:rPr>
          <w:rFonts w:ascii="Times New Roman" w:hAnsi="Times New Roman" w:cs="Times New Roman"/>
          <w:sz w:val="28"/>
          <w:szCs w:val="28"/>
        </w:rPr>
        <w:t>, создател</w:t>
      </w:r>
      <w:r w:rsidR="0085092C">
        <w:rPr>
          <w:rFonts w:ascii="Times New Roman" w:hAnsi="Times New Roman" w:cs="Times New Roman"/>
          <w:sz w:val="28"/>
          <w:szCs w:val="28"/>
        </w:rPr>
        <w:t>я</w:t>
      </w:r>
      <w:r w:rsidRPr="00495AFA">
        <w:rPr>
          <w:rFonts w:ascii="Times New Roman" w:hAnsi="Times New Roman" w:cs="Times New Roman"/>
          <w:sz w:val="28"/>
          <w:szCs w:val="28"/>
        </w:rPr>
        <w:t xml:space="preserve"> Российской социал-демократической рабочей партии (большевиков), главн</w:t>
      </w:r>
      <w:r w:rsidR="0085092C">
        <w:rPr>
          <w:rFonts w:ascii="Times New Roman" w:hAnsi="Times New Roman" w:cs="Times New Roman"/>
          <w:sz w:val="28"/>
          <w:szCs w:val="28"/>
        </w:rPr>
        <w:t>ого</w:t>
      </w:r>
      <w:r w:rsidRPr="00495AFA">
        <w:rPr>
          <w:rFonts w:ascii="Times New Roman" w:hAnsi="Times New Roman" w:cs="Times New Roman"/>
          <w:sz w:val="28"/>
          <w:szCs w:val="28"/>
        </w:rPr>
        <w:t xml:space="preserve"> организатор</w:t>
      </w:r>
      <w:r w:rsidR="0085092C">
        <w:rPr>
          <w:rFonts w:ascii="Times New Roman" w:hAnsi="Times New Roman" w:cs="Times New Roman"/>
          <w:sz w:val="28"/>
          <w:szCs w:val="28"/>
        </w:rPr>
        <w:t>а</w:t>
      </w:r>
      <w:r w:rsidRPr="00495AFA">
        <w:rPr>
          <w:rFonts w:ascii="Times New Roman" w:hAnsi="Times New Roman" w:cs="Times New Roman"/>
          <w:sz w:val="28"/>
          <w:szCs w:val="28"/>
        </w:rPr>
        <w:t xml:space="preserve"> и руководител</w:t>
      </w:r>
      <w:r w:rsidR="0085092C">
        <w:rPr>
          <w:rFonts w:ascii="Times New Roman" w:hAnsi="Times New Roman" w:cs="Times New Roman"/>
          <w:sz w:val="28"/>
          <w:szCs w:val="28"/>
        </w:rPr>
        <w:t>я</w:t>
      </w:r>
      <w:r w:rsidRPr="00495AFA">
        <w:rPr>
          <w:rFonts w:ascii="Times New Roman" w:hAnsi="Times New Roman" w:cs="Times New Roman"/>
          <w:sz w:val="28"/>
          <w:szCs w:val="28"/>
        </w:rPr>
        <w:t xml:space="preserve"> Октябрьской революции 1917 года в России, перв</w:t>
      </w:r>
      <w:r w:rsidR="0085092C">
        <w:rPr>
          <w:rFonts w:ascii="Times New Roman" w:hAnsi="Times New Roman" w:cs="Times New Roman"/>
          <w:sz w:val="28"/>
          <w:szCs w:val="28"/>
        </w:rPr>
        <w:t>ого</w:t>
      </w:r>
      <w:r w:rsidRPr="00495AFA">
        <w:rPr>
          <w:rFonts w:ascii="Times New Roman" w:hAnsi="Times New Roman" w:cs="Times New Roman"/>
          <w:sz w:val="28"/>
          <w:szCs w:val="28"/>
        </w:rPr>
        <w:t xml:space="preserve"> председател</w:t>
      </w:r>
      <w:r w:rsidR="0085092C">
        <w:rPr>
          <w:rFonts w:ascii="Times New Roman" w:hAnsi="Times New Roman" w:cs="Times New Roman"/>
          <w:sz w:val="28"/>
          <w:szCs w:val="28"/>
        </w:rPr>
        <w:t>я</w:t>
      </w:r>
      <w:r w:rsidRPr="00495AFA">
        <w:rPr>
          <w:rFonts w:ascii="Times New Roman" w:hAnsi="Times New Roman" w:cs="Times New Roman"/>
          <w:sz w:val="28"/>
          <w:szCs w:val="28"/>
        </w:rPr>
        <w:t xml:space="preserve"> Совета народных комиссаров РСФСР и Совета народных комиссаров СССР, создател</w:t>
      </w:r>
      <w:r w:rsidR="0085092C">
        <w:rPr>
          <w:rFonts w:ascii="Times New Roman" w:hAnsi="Times New Roman" w:cs="Times New Roman"/>
          <w:sz w:val="28"/>
          <w:szCs w:val="28"/>
        </w:rPr>
        <w:t>я</w:t>
      </w:r>
      <w:r w:rsidRPr="00495AFA">
        <w:rPr>
          <w:rFonts w:ascii="Times New Roman" w:hAnsi="Times New Roman" w:cs="Times New Roman"/>
          <w:sz w:val="28"/>
          <w:szCs w:val="28"/>
        </w:rPr>
        <w:t xml:space="preserve"> первого в мировой истории социалистического государства</w:t>
      </w:r>
      <w:r>
        <w:rPr>
          <w:rFonts w:ascii="Times New Roman" w:hAnsi="Times New Roman" w:cs="Times New Roman"/>
          <w:sz w:val="28"/>
          <w:szCs w:val="28"/>
        </w:rPr>
        <w:t>;</w:t>
      </w:r>
    </w:p>
    <w:p w14:paraId="4BB8428C" w14:textId="0AFEA3AD" w:rsidR="00495AFA" w:rsidRDefault="00495AFA"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Анатолия Васильевича</w:t>
      </w:r>
      <w:r w:rsidR="008E0557" w:rsidRPr="008E0557">
        <w:rPr>
          <w:rFonts w:ascii="Times New Roman" w:hAnsi="Times New Roman" w:cs="Times New Roman"/>
          <w:sz w:val="28"/>
          <w:szCs w:val="28"/>
        </w:rPr>
        <w:t xml:space="preserve"> Луначарск</w:t>
      </w:r>
      <w:r>
        <w:rPr>
          <w:rFonts w:ascii="Times New Roman" w:hAnsi="Times New Roman" w:cs="Times New Roman"/>
          <w:sz w:val="28"/>
          <w:szCs w:val="28"/>
        </w:rPr>
        <w:t>ого</w:t>
      </w:r>
      <w:r w:rsidR="0085092C">
        <w:rPr>
          <w:rFonts w:ascii="Times New Roman" w:hAnsi="Times New Roman" w:cs="Times New Roman"/>
          <w:sz w:val="28"/>
          <w:szCs w:val="28"/>
        </w:rPr>
        <w:t xml:space="preserve"> (1875 -</w:t>
      </w:r>
      <w:r w:rsidR="000907D0">
        <w:rPr>
          <w:rFonts w:ascii="Times New Roman" w:hAnsi="Times New Roman" w:cs="Times New Roman"/>
          <w:sz w:val="28"/>
          <w:szCs w:val="28"/>
        </w:rPr>
        <w:t xml:space="preserve"> </w:t>
      </w:r>
      <w:r w:rsidR="0085092C">
        <w:rPr>
          <w:rFonts w:ascii="Times New Roman" w:hAnsi="Times New Roman" w:cs="Times New Roman"/>
          <w:sz w:val="28"/>
          <w:szCs w:val="28"/>
        </w:rPr>
        <w:t xml:space="preserve">1933) – </w:t>
      </w:r>
      <w:r w:rsidR="0085092C" w:rsidRPr="0085092C">
        <w:rPr>
          <w:rFonts w:ascii="Times New Roman" w:hAnsi="Times New Roman" w:cs="Times New Roman"/>
          <w:sz w:val="28"/>
          <w:szCs w:val="28"/>
        </w:rPr>
        <w:t>российск</w:t>
      </w:r>
      <w:r w:rsidR="0085092C">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революционер</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xml:space="preserve"> и советск</w:t>
      </w:r>
      <w:r w:rsidR="0085092C">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государственн</w:t>
      </w:r>
      <w:r w:rsidR="0085092C">
        <w:rPr>
          <w:rFonts w:ascii="Times New Roman" w:hAnsi="Times New Roman" w:cs="Times New Roman"/>
          <w:sz w:val="28"/>
          <w:szCs w:val="28"/>
        </w:rPr>
        <w:t xml:space="preserve">ого </w:t>
      </w:r>
      <w:r w:rsidR="0085092C" w:rsidRPr="0085092C">
        <w:rPr>
          <w:rFonts w:ascii="Times New Roman" w:hAnsi="Times New Roman" w:cs="Times New Roman"/>
          <w:sz w:val="28"/>
          <w:szCs w:val="28"/>
        </w:rPr>
        <w:t>деятел</w:t>
      </w:r>
      <w:r w:rsidR="0085092C">
        <w:rPr>
          <w:rFonts w:ascii="Times New Roman" w:hAnsi="Times New Roman" w:cs="Times New Roman"/>
          <w:sz w:val="28"/>
          <w:szCs w:val="28"/>
        </w:rPr>
        <w:t>я</w:t>
      </w:r>
      <w:r w:rsidR="0085092C" w:rsidRPr="0085092C">
        <w:rPr>
          <w:rFonts w:ascii="Times New Roman" w:hAnsi="Times New Roman" w:cs="Times New Roman"/>
          <w:sz w:val="28"/>
          <w:szCs w:val="28"/>
        </w:rPr>
        <w:t>, писател</w:t>
      </w:r>
      <w:r w:rsidR="0085092C">
        <w:rPr>
          <w:rFonts w:ascii="Times New Roman" w:hAnsi="Times New Roman" w:cs="Times New Roman"/>
          <w:sz w:val="28"/>
          <w:szCs w:val="28"/>
        </w:rPr>
        <w:t>я</w:t>
      </w:r>
      <w:r w:rsidR="0085092C" w:rsidRPr="0085092C">
        <w:rPr>
          <w:rFonts w:ascii="Times New Roman" w:hAnsi="Times New Roman" w:cs="Times New Roman"/>
          <w:sz w:val="28"/>
          <w:szCs w:val="28"/>
        </w:rPr>
        <w:t>, переводчик</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публицист</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критик</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искусствовед</w:t>
      </w:r>
      <w:r w:rsidR="0085092C">
        <w:rPr>
          <w:rFonts w:ascii="Times New Roman" w:hAnsi="Times New Roman" w:cs="Times New Roman"/>
          <w:sz w:val="28"/>
          <w:szCs w:val="28"/>
        </w:rPr>
        <w:t>а</w:t>
      </w:r>
      <w:r>
        <w:rPr>
          <w:rFonts w:ascii="Times New Roman" w:hAnsi="Times New Roman" w:cs="Times New Roman"/>
          <w:sz w:val="28"/>
          <w:szCs w:val="28"/>
        </w:rPr>
        <w:t>;</w:t>
      </w:r>
    </w:p>
    <w:p w14:paraId="2914F8B0" w14:textId="70E4F06C" w:rsidR="00495AFA"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Г</w:t>
      </w:r>
      <w:r w:rsidR="0085092C">
        <w:rPr>
          <w:rFonts w:ascii="Times New Roman" w:hAnsi="Times New Roman" w:cs="Times New Roman"/>
          <w:sz w:val="28"/>
          <w:szCs w:val="28"/>
        </w:rPr>
        <w:t xml:space="preserve">еоргия Валентиновича </w:t>
      </w:r>
      <w:r w:rsidRPr="008E0557">
        <w:rPr>
          <w:rFonts w:ascii="Times New Roman" w:hAnsi="Times New Roman" w:cs="Times New Roman"/>
          <w:sz w:val="28"/>
          <w:szCs w:val="28"/>
        </w:rPr>
        <w:t>Плеханов</w:t>
      </w:r>
      <w:r w:rsidR="0085092C">
        <w:rPr>
          <w:rFonts w:ascii="Times New Roman" w:hAnsi="Times New Roman" w:cs="Times New Roman"/>
          <w:sz w:val="28"/>
          <w:szCs w:val="28"/>
        </w:rPr>
        <w:t>а (1856 - 1918) – р</w:t>
      </w:r>
      <w:r w:rsidR="0085092C" w:rsidRPr="0085092C">
        <w:rPr>
          <w:rFonts w:ascii="Times New Roman" w:hAnsi="Times New Roman" w:cs="Times New Roman"/>
          <w:sz w:val="28"/>
          <w:szCs w:val="28"/>
        </w:rPr>
        <w:t>усск</w:t>
      </w:r>
      <w:r w:rsidR="0085092C">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теоретик</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xml:space="preserve"> и последовател</w:t>
      </w:r>
      <w:r w:rsidR="0085092C">
        <w:rPr>
          <w:rFonts w:ascii="Times New Roman" w:hAnsi="Times New Roman" w:cs="Times New Roman"/>
          <w:sz w:val="28"/>
          <w:szCs w:val="28"/>
        </w:rPr>
        <w:t>я</w:t>
      </w:r>
      <w:r w:rsidR="0085092C" w:rsidRPr="0085092C">
        <w:rPr>
          <w:rFonts w:ascii="Times New Roman" w:hAnsi="Times New Roman" w:cs="Times New Roman"/>
          <w:sz w:val="28"/>
          <w:szCs w:val="28"/>
        </w:rPr>
        <w:t xml:space="preserve"> марксизма, философ</w:t>
      </w:r>
      <w:r w:rsidR="0085092C">
        <w:rPr>
          <w:rFonts w:ascii="Times New Roman" w:hAnsi="Times New Roman" w:cs="Times New Roman"/>
          <w:sz w:val="28"/>
          <w:szCs w:val="28"/>
        </w:rPr>
        <w:t>а</w:t>
      </w:r>
      <w:r w:rsidR="0085092C" w:rsidRPr="0085092C">
        <w:rPr>
          <w:rFonts w:ascii="Times New Roman" w:hAnsi="Times New Roman" w:cs="Times New Roman"/>
          <w:sz w:val="28"/>
          <w:szCs w:val="28"/>
        </w:rPr>
        <w:t>, видн</w:t>
      </w:r>
      <w:r w:rsidR="0085092C">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деятел</w:t>
      </w:r>
      <w:r w:rsidR="0085092C">
        <w:rPr>
          <w:rFonts w:ascii="Times New Roman" w:hAnsi="Times New Roman" w:cs="Times New Roman"/>
          <w:sz w:val="28"/>
          <w:szCs w:val="28"/>
        </w:rPr>
        <w:t>я</w:t>
      </w:r>
      <w:r w:rsidR="0085092C" w:rsidRPr="0085092C">
        <w:rPr>
          <w:rFonts w:ascii="Times New Roman" w:hAnsi="Times New Roman" w:cs="Times New Roman"/>
          <w:sz w:val="28"/>
          <w:szCs w:val="28"/>
        </w:rPr>
        <w:t xml:space="preserve"> российского и международного социалистического движения</w:t>
      </w:r>
      <w:r w:rsidR="0085092C">
        <w:rPr>
          <w:rFonts w:ascii="Times New Roman" w:hAnsi="Times New Roman" w:cs="Times New Roman"/>
          <w:sz w:val="28"/>
          <w:szCs w:val="28"/>
        </w:rPr>
        <w:t xml:space="preserve">, одного из </w:t>
      </w:r>
      <w:r w:rsidR="0085092C" w:rsidRPr="0085092C">
        <w:rPr>
          <w:rFonts w:ascii="Times New Roman" w:hAnsi="Times New Roman" w:cs="Times New Roman"/>
          <w:sz w:val="28"/>
          <w:szCs w:val="28"/>
        </w:rPr>
        <w:t>основателей РСДРП</w:t>
      </w:r>
      <w:r w:rsidR="0085092C">
        <w:rPr>
          <w:rFonts w:ascii="Times New Roman" w:hAnsi="Times New Roman" w:cs="Times New Roman"/>
          <w:sz w:val="28"/>
          <w:szCs w:val="28"/>
        </w:rPr>
        <w:t xml:space="preserve"> и</w:t>
      </w:r>
      <w:r w:rsidR="0085092C" w:rsidRPr="0085092C">
        <w:rPr>
          <w:rFonts w:ascii="Times New Roman" w:hAnsi="Times New Roman" w:cs="Times New Roman"/>
          <w:sz w:val="28"/>
          <w:szCs w:val="28"/>
        </w:rPr>
        <w:t xml:space="preserve"> газеты «Искра»</w:t>
      </w:r>
      <w:r w:rsidR="00495AFA">
        <w:rPr>
          <w:rFonts w:ascii="Times New Roman" w:hAnsi="Times New Roman" w:cs="Times New Roman"/>
          <w:sz w:val="28"/>
          <w:szCs w:val="28"/>
        </w:rPr>
        <w:t>;</w:t>
      </w:r>
    </w:p>
    <w:p w14:paraId="0F05230B" w14:textId="50A953BF" w:rsidR="00495AFA"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Л</w:t>
      </w:r>
      <w:r w:rsidR="0085092C">
        <w:rPr>
          <w:rFonts w:ascii="Times New Roman" w:hAnsi="Times New Roman" w:cs="Times New Roman"/>
          <w:sz w:val="28"/>
          <w:szCs w:val="28"/>
        </w:rPr>
        <w:t>ьва Давидовича Троцкого (1879 – 1940) –</w:t>
      </w:r>
      <w:r w:rsidRPr="008E0557">
        <w:rPr>
          <w:rFonts w:ascii="Times New Roman" w:hAnsi="Times New Roman" w:cs="Times New Roman"/>
          <w:sz w:val="28"/>
          <w:szCs w:val="28"/>
        </w:rPr>
        <w:t xml:space="preserve"> </w:t>
      </w:r>
      <w:r w:rsidR="0085092C">
        <w:rPr>
          <w:rFonts w:ascii="Times New Roman" w:hAnsi="Times New Roman" w:cs="Times New Roman"/>
          <w:sz w:val="28"/>
          <w:szCs w:val="28"/>
        </w:rPr>
        <w:t>р</w:t>
      </w:r>
      <w:r w:rsidR="0085092C" w:rsidRPr="0085092C">
        <w:rPr>
          <w:rFonts w:ascii="Times New Roman" w:hAnsi="Times New Roman" w:cs="Times New Roman"/>
          <w:sz w:val="28"/>
          <w:szCs w:val="28"/>
        </w:rPr>
        <w:t>оссийск</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революционер</w:t>
      </w:r>
      <w:r w:rsidR="000907D0">
        <w:rPr>
          <w:rFonts w:ascii="Times New Roman" w:hAnsi="Times New Roman" w:cs="Times New Roman"/>
          <w:sz w:val="28"/>
          <w:szCs w:val="28"/>
        </w:rPr>
        <w:t>а</w:t>
      </w:r>
      <w:r w:rsidR="0085092C" w:rsidRPr="0085092C">
        <w:rPr>
          <w:rFonts w:ascii="Times New Roman" w:hAnsi="Times New Roman" w:cs="Times New Roman"/>
          <w:sz w:val="28"/>
          <w:szCs w:val="28"/>
        </w:rPr>
        <w:t>, активн</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участник</w:t>
      </w:r>
      <w:r w:rsidR="000907D0">
        <w:rPr>
          <w:rFonts w:ascii="Times New Roman" w:hAnsi="Times New Roman" w:cs="Times New Roman"/>
          <w:sz w:val="28"/>
          <w:szCs w:val="28"/>
        </w:rPr>
        <w:t>а</w:t>
      </w:r>
      <w:r w:rsidR="0085092C" w:rsidRPr="0085092C">
        <w:rPr>
          <w:rFonts w:ascii="Times New Roman" w:hAnsi="Times New Roman" w:cs="Times New Roman"/>
          <w:sz w:val="28"/>
          <w:szCs w:val="28"/>
        </w:rPr>
        <w:t xml:space="preserve"> российского и международного социалистического и коммунистического движения, советск</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государственн</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партийн</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и военно-политическ</w:t>
      </w:r>
      <w:r w:rsidR="000907D0">
        <w:rPr>
          <w:rFonts w:ascii="Times New Roman" w:hAnsi="Times New Roman" w:cs="Times New Roman"/>
          <w:sz w:val="28"/>
          <w:szCs w:val="28"/>
        </w:rPr>
        <w:t>ого</w:t>
      </w:r>
      <w:r w:rsidR="0085092C" w:rsidRPr="0085092C">
        <w:rPr>
          <w:rFonts w:ascii="Times New Roman" w:hAnsi="Times New Roman" w:cs="Times New Roman"/>
          <w:sz w:val="28"/>
          <w:szCs w:val="28"/>
        </w:rPr>
        <w:t xml:space="preserve"> деятел</w:t>
      </w:r>
      <w:r w:rsidR="000907D0">
        <w:rPr>
          <w:rFonts w:ascii="Times New Roman" w:hAnsi="Times New Roman" w:cs="Times New Roman"/>
          <w:sz w:val="28"/>
          <w:szCs w:val="28"/>
        </w:rPr>
        <w:t>я</w:t>
      </w:r>
      <w:r w:rsidR="0085092C" w:rsidRPr="0085092C">
        <w:rPr>
          <w:rFonts w:ascii="Times New Roman" w:hAnsi="Times New Roman" w:cs="Times New Roman"/>
          <w:sz w:val="28"/>
          <w:szCs w:val="28"/>
        </w:rPr>
        <w:t>, основател</w:t>
      </w:r>
      <w:r w:rsidR="000907D0">
        <w:rPr>
          <w:rFonts w:ascii="Times New Roman" w:hAnsi="Times New Roman" w:cs="Times New Roman"/>
          <w:sz w:val="28"/>
          <w:szCs w:val="28"/>
        </w:rPr>
        <w:t>я</w:t>
      </w:r>
      <w:r w:rsidR="0085092C" w:rsidRPr="0085092C">
        <w:rPr>
          <w:rFonts w:ascii="Times New Roman" w:hAnsi="Times New Roman" w:cs="Times New Roman"/>
          <w:sz w:val="28"/>
          <w:szCs w:val="28"/>
        </w:rPr>
        <w:t xml:space="preserve"> и идеолог</w:t>
      </w:r>
      <w:r w:rsidR="000907D0">
        <w:rPr>
          <w:rFonts w:ascii="Times New Roman" w:hAnsi="Times New Roman" w:cs="Times New Roman"/>
          <w:sz w:val="28"/>
          <w:szCs w:val="28"/>
        </w:rPr>
        <w:t>а</w:t>
      </w:r>
      <w:r w:rsidR="0085092C" w:rsidRPr="0085092C">
        <w:rPr>
          <w:rFonts w:ascii="Times New Roman" w:hAnsi="Times New Roman" w:cs="Times New Roman"/>
          <w:sz w:val="28"/>
          <w:szCs w:val="28"/>
        </w:rPr>
        <w:t xml:space="preserve"> троцкизма </w:t>
      </w:r>
      <w:r w:rsidRPr="008E0557">
        <w:rPr>
          <w:rFonts w:ascii="Times New Roman" w:hAnsi="Times New Roman" w:cs="Times New Roman"/>
          <w:sz w:val="28"/>
          <w:szCs w:val="28"/>
        </w:rPr>
        <w:t>и др</w:t>
      </w:r>
      <w:r w:rsidR="00495AFA">
        <w:rPr>
          <w:rFonts w:ascii="Times New Roman" w:hAnsi="Times New Roman" w:cs="Times New Roman"/>
          <w:sz w:val="28"/>
          <w:szCs w:val="28"/>
        </w:rPr>
        <w:t>.</w:t>
      </w:r>
      <w:r>
        <w:rPr>
          <w:rFonts w:ascii="Times New Roman" w:hAnsi="Times New Roman" w:cs="Times New Roman"/>
          <w:sz w:val="28"/>
          <w:szCs w:val="28"/>
        </w:rPr>
        <w:t xml:space="preserve"> </w:t>
      </w:r>
    </w:p>
    <w:p w14:paraId="0B19A93C" w14:textId="78AFE585" w:rsidR="008E0557" w:rsidRPr="00310B16" w:rsidRDefault="008E0557" w:rsidP="00291BEB">
      <w:pPr>
        <w:tabs>
          <w:tab w:val="left" w:pos="851"/>
        </w:tabs>
        <w:spacing w:after="0" w:line="240" w:lineRule="auto"/>
        <w:ind w:firstLine="709"/>
        <w:jc w:val="both"/>
        <w:rPr>
          <w:rFonts w:ascii="Times New Roman" w:hAnsi="Times New Roman" w:cs="Times New Roman"/>
          <w:i/>
          <w:sz w:val="28"/>
          <w:szCs w:val="28"/>
        </w:rPr>
      </w:pPr>
      <w:r w:rsidRPr="00310B16">
        <w:rPr>
          <w:rFonts w:ascii="Times New Roman" w:hAnsi="Times New Roman" w:cs="Times New Roman"/>
          <w:i/>
          <w:sz w:val="28"/>
          <w:szCs w:val="28"/>
        </w:rPr>
        <w:t>Разрыв с прошлым и внедрение новых идей в массы на основе коммунистической идеологии привело к отказу от использования термина «патриотизм».</w:t>
      </w:r>
    </w:p>
    <w:p w14:paraId="6A153982" w14:textId="72CB87E6" w:rsidR="008E0557" w:rsidRDefault="008E0557" w:rsidP="00291BEB">
      <w:pPr>
        <w:tabs>
          <w:tab w:val="left" w:pos="851"/>
        </w:tabs>
        <w:spacing w:after="0" w:line="240" w:lineRule="auto"/>
        <w:ind w:firstLine="709"/>
        <w:jc w:val="both"/>
        <w:rPr>
          <w:rFonts w:ascii="Times New Roman" w:hAnsi="Times New Roman" w:cs="Times New Roman"/>
          <w:sz w:val="28"/>
          <w:szCs w:val="28"/>
        </w:rPr>
      </w:pPr>
      <w:r w:rsidRPr="008E0557">
        <w:rPr>
          <w:rFonts w:ascii="Times New Roman" w:hAnsi="Times New Roman" w:cs="Times New Roman"/>
          <w:sz w:val="28"/>
          <w:szCs w:val="28"/>
        </w:rPr>
        <w:t>Её основанием была выбрана идея интернационализма, во многом несовместимая с национальным патриотизмом Подобное отрицание патриотизма подкреплялось стремлением к дискредитации механизмов социальной памяти. При этом до второй половины 20-х годов ХХ века идет поиск путей, средств, методов и форм воспитательной работы. По сути, постановка задачи создания «человека нового общества», способного к созидательному, творческому труду, сознательно идущего на жертвы ради победы дела пролетариата, апологетом которой выступал А.В. Луначарский</w:t>
      </w:r>
      <w:r w:rsidR="00181CE0">
        <w:rPr>
          <w:rFonts w:ascii="Times New Roman" w:hAnsi="Times New Roman" w:cs="Times New Roman"/>
          <w:sz w:val="28"/>
          <w:szCs w:val="28"/>
        </w:rPr>
        <w:t>.</w:t>
      </w:r>
    </w:p>
    <w:p w14:paraId="23312DBF" w14:textId="6EE522DB" w:rsidR="00181CE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Противостояние Советской России (в последствии и СССР) с западным миром создало основу для организации воспитания в новом направлении. Так Н.К. Крупская во второй половине 20-х годов вводит понятие «военное воспитание» для защиты социалистического государства. Оно должно было начинаться с раннего детства и продолжаться всю жизнь.</w:t>
      </w:r>
      <w:r>
        <w:rPr>
          <w:rFonts w:ascii="Times New Roman" w:hAnsi="Times New Roman" w:cs="Times New Roman"/>
          <w:sz w:val="28"/>
          <w:szCs w:val="28"/>
        </w:rPr>
        <w:t xml:space="preserve"> </w:t>
      </w:r>
    </w:p>
    <w:p w14:paraId="2BC7D0E6" w14:textId="43FBD14C" w:rsidR="000907D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 xml:space="preserve">Одним из первых </w:t>
      </w:r>
      <w:bookmarkStart w:id="0" w:name="_GoBack"/>
      <w:bookmarkEnd w:id="0"/>
      <w:r w:rsidRPr="00181CE0">
        <w:rPr>
          <w:rFonts w:ascii="Times New Roman" w:hAnsi="Times New Roman" w:cs="Times New Roman"/>
          <w:sz w:val="28"/>
          <w:szCs w:val="28"/>
        </w:rPr>
        <w:t xml:space="preserve">педагогов, кто использовал в тот период термин «патриотизм», стал </w:t>
      </w:r>
      <w:r w:rsidR="001001C8">
        <w:rPr>
          <w:rFonts w:ascii="Times New Roman" w:hAnsi="Times New Roman" w:cs="Times New Roman"/>
          <w:sz w:val="28"/>
          <w:szCs w:val="28"/>
        </w:rPr>
        <w:t>Антон Семенович</w:t>
      </w:r>
      <w:r w:rsidR="00700F34">
        <w:rPr>
          <w:rFonts w:ascii="Times New Roman" w:hAnsi="Times New Roman" w:cs="Times New Roman"/>
          <w:sz w:val="28"/>
          <w:szCs w:val="28"/>
        </w:rPr>
        <w:t xml:space="preserve"> Макаренко</w:t>
      </w:r>
      <w:r w:rsidR="00AF33D3" w:rsidRPr="00AF33D3">
        <w:rPr>
          <w:rFonts w:ascii="Times New Roman" w:hAnsi="Times New Roman" w:cs="Times New Roman"/>
          <w:sz w:val="28"/>
          <w:szCs w:val="28"/>
        </w:rPr>
        <w:t xml:space="preserve"> (</w:t>
      </w:r>
      <w:r w:rsidR="001001C8" w:rsidRPr="001001C8">
        <w:rPr>
          <w:rFonts w:ascii="Times New Roman" w:hAnsi="Times New Roman" w:cs="Times New Roman"/>
          <w:sz w:val="28"/>
          <w:szCs w:val="28"/>
        </w:rPr>
        <w:t>1888-1939</w:t>
      </w:r>
      <w:r w:rsidR="00AF33D3" w:rsidRPr="00AF33D3">
        <w:rPr>
          <w:rFonts w:ascii="Times New Roman" w:hAnsi="Times New Roman" w:cs="Times New Roman"/>
          <w:sz w:val="28"/>
          <w:szCs w:val="28"/>
        </w:rPr>
        <w:t xml:space="preserve">) </w:t>
      </w:r>
      <w:r w:rsidR="000907D0">
        <w:rPr>
          <w:rFonts w:ascii="Times New Roman" w:hAnsi="Times New Roman" w:cs="Times New Roman"/>
          <w:sz w:val="28"/>
          <w:szCs w:val="28"/>
        </w:rPr>
        <w:t xml:space="preserve"> – с</w:t>
      </w:r>
      <w:r w:rsidR="000907D0" w:rsidRPr="000907D0">
        <w:rPr>
          <w:rFonts w:ascii="Times New Roman" w:hAnsi="Times New Roman" w:cs="Times New Roman"/>
          <w:sz w:val="28"/>
          <w:szCs w:val="28"/>
        </w:rPr>
        <w:t>оветский педагог и писатель</w:t>
      </w:r>
      <w:r w:rsidR="000907D0">
        <w:rPr>
          <w:rFonts w:ascii="Times New Roman" w:hAnsi="Times New Roman" w:cs="Times New Roman"/>
          <w:sz w:val="28"/>
          <w:szCs w:val="28"/>
        </w:rPr>
        <w:t>, имеющий в</w:t>
      </w:r>
      <w:r w:rsidR="000907D0" w:rsidRPr="000907D0">
        <w:rPr>
          <w:rFonts w:ascii="Times New Roman" w:hAnsi="Times New Roman" w:cs="Times New Roman"/>
          <w:sz w:val="28"/>
          <w:szCs w:val="28"/>
        </w:rPr>
        <w:t>ыдающиеся достижения в области воспитания и перевоспитания молодёжи, подготовки к её дальнейшей успешной социализации,</w:t>
      </w:r>
      <w:r w:rsidRPr="00181CE0">
        <w:rPr>
          <w:rFonts w:ascii="Times New Roman" w:hAnsi="Times New Roman" w:cs="Times New Roman"/>
          <w:sz w:val="28"/>
          <w:szCs w:val="28"/>
        </w:rPr>
        <w:t xml:space="preserve"> </w:t>
      </w:r>
      <w:r w:rsidR="000907D0">
        <w:rPr>
          <w:rFonts w:ascii="Times New Roman" w:hAnsi="Times New Roman" w:cs="Times New Roman"/>
          <w:sz w:val="28"/>
          <w:szCs w:val="28"/>
        </w:rPr>
        <w:t>о</w:t>
      </w:r>
      <w:r w:rsidRPr="00181CE0">
        <w:rPr>
          <w:rFonts w:ascii="Times New Roman" w:hAnsi="Times New Roman" w:cs="Times New Roman"/>
          <w:sz w:val="28"/>
          <w:szCs w:val="28"/>
        </w:rPr>
        <w:t xml:space="preserve">н считал, что от патриота требуется не только «вспышка», но и трудная повседневная работа. </w:t>
      </w:r>
    </w:p>
    <w:p w14:paraId="2CCF1649" w14:textId="77777777" w:rsidR="000907D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lastRenderedPageBreak/>
        <w:t>Постепенно работа, связанная с подготовкой молодежи к защите Родины приобрела регулярный характер. Уже в начале 30-х годов на эту тему (развитие военных навыков, массовых оборонных организаций, распространение военных знаний и т.п.) высказывались практически все государственные деятели</w:t>
      </w:r>
      <w:r w:rsidR="000907D0">
        <w:rPr>
          <w:rFonts w:ascii="Times New Roman" w:hAnsi="Times New Roman" w:cs="Times New Roman"/>
          <w:sz w:val="28"/>
          <w:szCs w:val="28"/>
        </w:rPr>
        <w:t>:</w:t>
      </w:r>
    </w:p>
    <w:p w14:paraId="45EA70C2" w14:textId="2AB60ABC" w:rsidR="000907D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С</w:t>
      </w:r>
      <w:r w:rsidR="000907D0">
        <w:rPr>
          <w:rFonts w:ascii="Times New Roman" w:hAnsi="Times New Roman" w:cs="Times New Roman"/>
          <w:sz w:val="28"/>
          <w:szCs w:val="28"/>
        </w:rPr>
        <w:t>емён Михайлович</w:t>
      </w:r>
      <w:r w:rsidRPr="00181CE0">
        <w:rPr>
          <w:rFonts w:ascii="Times New Roman" w:hAnsi="Times New Roman" w:cs="Times New Roman"/>
          <w:sz w:val="28"/>
          <w:szCs w:val="28"/>
        </w:rPr>
        <w:t xml:space="preserve"> Буденный</w:t>
      </w:r>
      <w:r w:rsidR="000907D0">
        <w:rPr>
          <w:rFonts w:ascii="Times New Roman" w:hAnsi="Times New Roman" w:cs="Times New Roman"/>
          <w:sz w:val="28"/>
          <w:szCs w:val="28"/>
        </w:rPr>
        <w:t xml:space="preserve"> (1883 – 1973) – с</w:t>
      </w:r>
      <w:r w:rsidR="000907D0" w:rsidRPr="000907D0">
        <w:rPr>
          <w:rFonts w:ascii="Times New Roman" w:hAnsi="Times New Roman" w:cs="Times New Roman"/>
          <w:sz w:val="28"/>
          <w:szCs w:val="28"/>
        </w:rPr>
        <w:t>оветский полководец, один из первых Маршалов Советского Союза</w:t>
      </w:r>
      <w:r w:rsidR="000907D0">
        <w:rPr>
          <w:rFonts w:ascii="Times New Roman" w:hAnsi="Times New Roman" w:cs="Times New Roman"/>
          <w:sz w:val="28"/>
          <w:szCs w:val="28"/>
        </w:rPr>
        <w:t>, т</w:t>
      </w:r>
      <w:r w:rsidR="000907D0" w:rsidRPr="000907D0">
        <w:rPr>
          <w:rFonts w:ascii="Times New Roman" w:hAnsi="Times New Roman" w:cs="Times New Roman"/>
          <w:sz w:val="28"/>
          <w:szCs w:val="28"/>
        </w:rPr>
        <w:t>рижды Герой Советского Союза, кавалер восьми орденов Ленина, полный кавалер Георгиевского креста и Георгиевской медали всех степеней</w:t>
      </w:r>
      <w:r w:rsidR="000907D0">
        <w:rPr>
          <w:rFonts w:ascii="Times New Roman" w:hAnsi="Times New Roman" w:cs="Times New Roman"/>
          <w:sz w:val="28"/>
          <w:szCs w:val="28"/>
        </w:rPr>
        <w:t>;</w:t>
      </w:r>
    </w:p>
    <w:p w14:paraId="6777258A" w14:textId="677A2F83" w:rsidR="00181CE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 xml:space="preserve"> С</w:t>
      </w:r>
      <w:r w:rsidR="00546C1C">
        <w:rPr>
          <w:rFonts w:ascii="Times New Roman" w:hAnsi="Times New Roman" w:cs="Times New Roman"/>
          <w:sz w:val="28"/>
          <w:szCs w:val="28"/>
        </w:rPr>
        <w:t xml:space="preserve">ергей </w:t>
      </w:r>
      <w:proofErr w:type="spellStart"/>
      <w:r w:rsidR="00546C1C">
        <w:rPr>
          <w:rFonts w:ascii="Times New Roman" w:hAnsi="Times New Roman" w:cs="Times New Roman"/>
          <w:sz w:val="28"/>
          <w:szCs w:val="28"/>
        </w:rPr>
        <w:t>Миронович</w:t>
      </w:r>
      <w:proofErr w:type="spellEnd"/>
      <w:r w:rsidRPr="00181CE0">
        <w:rPr>
          <w:rFonts w:ascii="Times New Roman" w:hAnsi="Times New Roman" w:cs="Times New Roman"/>
          <w:sz w:val="28"/>
          <w:szCs w:val="28"/>
        </w:rPr>
        <w:t xml:space="preserve"> Киров</w:t>
      </w:r>
      <w:r w:rsidR="00546C1C">
        <w:rPr>
          <w:rFonts w:ascii="Times New Roman" w:hAnsi="Times New Roman" w:cs="Times New Roman"/>
          <w:sz w:val="28"/>
          <w:szCs w:val="28"/>
        </w:rPr>
        <w:t xml:space="preserve"> (1886 - 1934) – </w:t>
      </w:r>
      <w:r w:rsidR="00546C1C" w:rsidRPr="00546C1C">
        <w:rPr>
          <w:rFonts w:ascii="Times New Roman" w:hAnsi="Times New Roman" w:cs="Times New Roman"/>
          <w:sz w:val="28"/>
          <w:szCs w:val="28"/>
        </w:rPr>
        <w:t>русский революционер, советский государственный и политический деятель</w:t>
      </w:r>
      <w:r w:rsidRPr="00181CE0">
        <w:rPr>
          <w:rFonts w:ascii="Times New Roman" w:hAnsi="Times New Roman" w:cs="Times New Roman"/>
          <w:sz w:val="28"/>
          <w:szCs w:val="28"/>
        </w:rPr>
        <w:t>, большое количество ученых и педагогов А.С. Макаренко и другие. При этом воспитание носит четкий идейно-политический характер и определяется как коммунистическое. Военное (термин «патриотическое» не использовался, а само оно сводилось, по сути, к военному) воспитание связывалось с допризывной подготовкой, формированием политической сознательности и верности идеалам коммунизма в рамках основных направлений коммунистического воспитания</w:t>
      </w:r>
      <w:r>
        <w:rPr>
          <w:rFonts w:ascii="Times New Roman" w:hAnsi="Times New Roman" w:cs="Times New Roman"/>
          <w:sz w:val="28"/>
          <w:szCs w:val="28"/>
        </w:rPr>
        <w:t>.</w:t>
      </w:r>
    </w:p>
    <w:p w14:paraId="1E8B2AF3" w14:textId="167F8B2E" w:rsidR="00181CE0"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Большое влияние на формирования содержания термина «патриотизм» и воспитание патриотизма оказала Великая Отечественная война. Идея освобождения Родины становится главной и в непосредственной деятельности людей, и в воспитании патриотизма. В это время начинается активное обращение к прошлому, к национальной гордости, к примерам высочайших проявлений гражданских качеств и душевных и нравственных сил, любви к Отечеству: массовое издание серий брошюр, книг, выход газетных статей посвященных военно-патриотической, военно-исторической, героической тематике прошлого</w:t>
      </w:r>
      <w:r>
        <w:rPr>
          <w:rFonts w:ascii="Times New Roman" w:hAnsi="Times New Roman" w:cs="Times New Roman"/>
          <w:sz w:val="28"/>
          <w:szCs w:val="28"/>
        </w:rPr>
        <w:t>.</w:t>
      </w:r>
    </w:p>
    <w:p w14:paraId="29E1D0EC" w14:textId="5D12A40B" w:rsidR="00546C1C" w:rsidRDefault="00181CE0" w:rsidP="00291BEB">
      <w:pPr>
        <w:tabs>
          <w:tab w:val="left" w:pos="851"/>
        </w:tabs>
        <w:spacing w:after="0" w:line="240" w:lineRule="auto"/>
        <w:ind w:firstLine="709"/>
        <w:jc w:val="both"/>
        <w:rPr>
          <w:rFonts w:ascii="Times New Roman" w:hAnsi="Times New Roman" w:cs="Times New Roman"/>
          <w:sz w:val="28"/>
          <w:szCs w:val="28"/>
        </w:rPr>
      </w:pPr>
      <w:r w:rsidRPr="00181CE0">
        <w:rPr>
          <w:rFonts w:ascii="Times New Roman" w:hAnsi="Times New Roman" w:cs="Times New Roman"/>
          <w:sz w:val="28"/>
          <w:szCs w:val="28"/>
        </w:rPr>
        <w:t xml:space="preserve">Несмотря на высочайший героизм всего народа и величайшие усилия, приложенные для победы и последующего восстановления страны, уже в 1947 году </w:t>
      </w:r>
      <w:r w:rsidR="00546C1C" w:rsidRPr="00546C1C">
        <w:rPr>
          <w:rFonts w:ascii="Times New Roman" w:hAnsi="Times New Roman" w:cs="Times New Roman"/>
          <w:sz w:val="28"/>
          <w:szCs w:val="28"/>
        </w:rPr>
        <w:t xml:space="preserve">Дмитрий Трофимович </w:t>
      </w:r>
      <w:proofErr w:type="spellStart"/>
      <w:r w:rsidR="00546C1C" w:rsidRPr="00546C1C">
        <w:rPr>
          <w:rFonts w:ascii="Times New Roman" w:hAnsi="Times New Roman" w:cs="Times New Roman"/>
          <w:sz w:val="28"/>
          <w:szCs w:val="28"/>
        </w:rPr>
        <w:t>Шепилов</w:t>
      </w:r>
      <w:proofErr w:type="spellEnd"/>
      <w:r w:rsidR="00546C1C" w:rsidRPr="00546C1C">
        <w:rPr>
          <w:rFonts w:ascii="Times New Roman" w:hAnsi="Times New Roman" w:cs="Times New Roman"/>
          <w:sz w:val="28"/>
          <w:szCs w:val="28"/>
        </w:rPr>
        <w:t xml:space="preserve"> </w:t>
      </w:r>
      <w:r w:rsidR="00546C1C">
        <w:rPr>
          <w:rFonts w:ascii="Times New Roman" w:hAnsi="Times New Roman" w:cs="Times New Roman"/>
          <w:sz w:val="28"/>
          <w:szCs w:val="28"/>
        </w:rPr>
        <w:t>(1905 - 1995) – с</w:t>
      </w:r>
      <w:r w:rsidR="00546C1C" w:rsidRPr="00546C1C">
        <w:rPr>
          <w:rFonts w:ascii="Times New Roman" w:hAnsi="Times New Roman" w:cs="Times New Roman"/>
          <w:sz w:val="28"/>
          <w:szCs w:val="28"/>
        </w:rPr>
        <w:t>оветский государственный и партийный деятель, учёный-экономист</w:t>
      </w:r>
      <w:r w:rsidR="00546C1C">
        <w:rPr>
          <w:rFonts w:ascii="Times New Roman" w:hAnsi="Times New Roman" w:cs="Times New Roman"/>
          <w:sz w:val="28"/>
          <w:szCs w:val="28"/>
        </w:rPr>
        <w:t>, м</w:t>
      </w:r>
      <w:r w:rsidR="00546C1C" w:rsidRPr="00546C1C">
        <w:rPr>
          <w:rFonts w:ascii="Times New Roman" w:hAnsi="Times New Roman" w:cs="Times New Roman"/>
          <w:sz w:val="28"/>
          <w:szCs w:val="28"/>
        </w:rPr>
        <w:t>инистр иностранных дел СССР, главный редактор газеты «Правда»</w:t>
      </w:r>
      <w:r w:rsidR="00546C1C">
        <w:rPr>
          <w:rFonts w:ascii="Times New Roman" w:hAnsi="Times New Roman" w:cs="Times New Roman"/>
          <w:sz w:val="28"/>
          <w:szCs w:val="28"/>
        </w:rPr>
        <w:t xml:space="preserve">, </w:t>
      </w:r>
      <w:r w:rsidRPr="00181CE0">
        <w:rPr>
          <w:rFonts w:ascii="Times New Roman" w:hAnsi="Times New Roman" w:cs="Times New Roman"/>
          <w:sz w:val="28"/>
          <w:szCs w:val="28"/>
        </w:rPr>
        <w:t xml:space="preserve">в </w:t>
      </w:r>
      <w:r w:rsidR="00546C1C">
        <w:rPr>
          <w:rFonts w:ascii="Times New Roman" w:hAnsi="Times New Roman" w:cs="Times New Roman"/>
          <w:sz w:val="28"/>
          <w:szCs w:val="28"/>
        </w:rPr>
        <w:t xml:space="preserve">своей </w:t>
      </w:r>
      <w:r w:rsidRPr="00181CE0">
        <w:rPr>
          <w:rFonts w:ascii="Times New Roman" w:hAnsi="Times New Roman" w:cs="Times New Roman"/>
          <w:sz w:val="28"/>
          <w:szCs w:val="28"/>
        </w:rPr>
        <w:t>газете публикует статью «Советский патриотизм» в которой закладываются основные направления и структура воспитания патриотизма советских граждан</w:t>
      </w:r>
      <w:r>
        <w:rPr>
          <w:rFonts w:ascii="Times New Roman" w:hAnsi="Times New Roman" w:cs="Times New Roman"/>
          <w:sz w:val="28"/>
          <w:szCs w:val="28"/>
        </w:rPr>
        <w:t xml:space="preserve">, </w:t>
      </w:r>
      <w:r w:rsidRPr="00181CE0">
        <w:rPr>
          <w:rFonts w:ascii="Times New Roman" w:hAnsi="Times New Roman" w:cs="Times New Roman"/>
          <w:sz w:val="28"/>
          <w:szCs w:val="28"/>
        </w:rPr>
        <w:t xml:space="preserve">как советский патриотизм на триаде, без особых изменений сохранившейся вплоть до конца ХХ века: </w:t>
      </w:r>
    </w:p>
    <w:p w14:paraId="69B64637" w14:textId="77777777" w:rsidR="00546C1C" w:rsidRPr="00546C1C" w:rsidRDefault="00181CE0" w:rsidP="00546C1C">
      <w:pPr>
        <w:pStyle w:val="a4"/>
        <w:numPr>
          <w:ilvl w:val="0"/>
          <w:numId w:val="7"/>
        </w:numPr>
        <w:tabs>
          <w:tab w:val="left" w:pos="851"/>
        </w:tabs>
        <w:spacing w:after="0" w:line="240" w:lineRule="auto"/>
        <w:ind w:left="0" w:firstLine="426"/>
        <w:jc w:val="both"/>
        <w:rPr>
          <w:rFonts w:ascii="Times New Roman" w:hAnsi="Times New Roman" w:cs="Times New Roman"/>
          <w:sz w:val="28"/>
          <w:szCs w:val="28"/>
        </w:rPr>
      </w:pPr>
      <w:r w:rsidRPr="00546C1C">
        <w:rPr>
          <w:rFonts w:ascii="Times New Roman" w:hAnsi="Times New Roman" w:cs="Times New Roman"/>
          <w:sz w:val="28"/>
          <w:szCs w:val="28"/>
        </w:rPr>
        <w:t xml:space="preserve">чувство гордости за социалистическую Родину и беспредельная любовь к ней; </w:t>
      </w:r>
    </w:p>
    <w:p w14:paraId="610A43F0" w14:textId="77777777" w:rsidR="00546C1C" w:rsidRPr="00546C1C" w:rsidRDefault="00181CE0" w:rsidP="00546C1C">
      <w:pPr>
        <w:pStyle w:val="a4"/>
        <w:numPr>
          <w:ilvl w:val="0"/>
          <w:numId w:val="7"/>
        </w:numPr>
        <w:tabs>
          <w:tab w:val="left" w:pos="851"/>
        </w:tabs>
        <w:spacing w:after="0" w:line="240" w:lineRule="auto"/>
        <w:ind w:left="0" w:firstLine="426"/>
        <w:jc w:val="both"/>
        <w:rPr>
          <w:rFonts w:ascii="Times New Roman" w:hAnsi="Times New Roman" w:cs="Times New Roman"/>
          <w:sz w:val="28"/>
          <w:szCs w:val="28"/>
        </w:rPr>
      </w:pPr>
      <w:r w:rsidRPr="00546C1C">
        <w:rPr>
          <w:rFonts w:ascii="Times New Roman" w:hAnsi="Times New Roman" w:cs="Times New Roman"/>
          <w:sz w:val="28"/>
          <w:szCs w:val="28"/>
        </w:rPr>
        <w:t xml:space="preserve">осознание и глубокое понимание превосходства социалистической системы во всех сферах науки, культуры, технике, экономики и политики; </w:t>
      </w:r>
    </w:p>
    <w:p w14:paraId="595DF533" w14:textId="10B09329" w:rsidR="00181CE0" w:rsidRPr="00546C1C" w:rsidRDefault="00181CE0" w:rsidP="00546C1C">
      <w:pPr>
        <w:pStyle w:val="a4"/>
        <w:numPr>
          <w:ilvl w:val="0"/>
          <w:numId w:val="7"/>
        </w:numPr>
        <w:tabs>
          <w:tab w:val="left" w:pos="851"/>
        </w:tabs>
        <w:spacing w:after="0" w:line="240" w:lineRule="auto"/>
        <w:ind w:left="0" w:firstLine="426"/>
        <w:jc w:val="both"/>
        <w:rPr>
          <w:rFonts w:ascii="Times New Roman" w:hAnsi="Times New Roman" w:cs="Times New Roman"/>
          <w:sz w:val="28"/>
          <w:szCs w:val="28"/>
        </w:rPr>
      </w:pPr>
      <w:r w:rsidRPr="00546C1C">
        <w:rPr>
          <w:rFonts w:ascii="Times New Roman" w:hAnsi="Times New Roman" w:cs="Times New Roman"/>
          <w:sz w:val="28"/>
          <w:szCs w:val="28"/>
        </w:rPr>
        <w:t>беззаветная преданность делу партии Ленина-Сталина и идеям коммунизма.</w:t>
      </w:r>
    </w:p>
    <w:p w14:paraId="62FF425E" w14:textId="416D4388" w:rsidR="003B7117" w:rsidRPr="003B7117" w:rsidRDefault="003B7117" w:rsidP="00291BEB">
      <w:pPr>
        <w:tabs>
          <w:tab w:val="left" w:pos="851"/>
        </w:tabs>
        <w:spacing w:after="0" w:line="240" w:lineRule="auto"/>
        <w:ind w:firstLine="709"/>
        <w:jc w:val="both"/>
        <w:rPr>
          <w:rFonts w:ascii="Times New Roman" w:hAnsi="Times New Roman" w:cs="Times New Roman"/>
          <w:sz w:val="28"/>
          <w:szCs w:val="28"/>
        </w:rPr>
      </w:pPr>
      <w:r w:rsidRPr="003B7117">
        <w:rPr>
          <w:rFonts w:ascii="Times New Roman" w:hAnsi="Times New Roman" w:cs="Times New Roman"/>
          <w:sz w:val="28"/>
          <w:szCs w:val="28"/>
        </w:rPr>
        <w:t xml:space="preserve">Основными задачами являются воспитание: коммунистической сознательности; беззаветной, жертвенной любви к советской Родине; борьба с безродным космополитизмом; ненависть к врагам. </w:t>
      </w:r>
      <w:r w:rsidRPr="0054521B">
        <w:rPr>
          <w:rFonts w:ascii="Times New Roman" w:hAnsi="Times New Roman" w:cs="Times New Roman"/>
          <w:i/>
          <w:sz w:val="28"/>
          <w:szCs w:val="28"/>
        </w:rPr>
        <w:t>Выстраивается схема патриотизма:</w:t>
      </w:r>
      <w:r w:rsidRPr="003B7117">
        <w:rPr>
          <w:rFonts w:ascii="Times New Roman" w:hAnsi="Times New Roman" w:cs="Times New Roman"/>
          <w:sz w:val="28"/>
          <w:szCs w:val="28"/>
        </w:rPr>
        <w:t xml:space="preserve"> </w:t>
      </w:r>
      <w:r w:rsidRPr="0054521B">
        <w:rPr>
          <w:rFonts w:ascii="Times New Roman" w:hAnsi="Times New Roman" w:cs="Times New Roman"/>
          <w:sz w:val="28"/>
          <w:szCs w:val="28"/>
          <w:u w:val="single"/>
        </w:rPr>
        <w:t>«любовь-гордость-превосходство-ненависть»</w:t>
      </w:r>
      <w:r w:rsidRPr="003B7117">
        <w:rPr>
          <w:rFonts w:ascii="Times New Roman" w:hAnsi="Times New Roman" w:cs="Times New Roman"/>
          <w:sz w:val="28"/>
          <w:szCs w:val="28"/>
        </w:rPr>
        <w:t>, а сам патриотизм и патриотическое воспитание становятся неотъемлемой частью обучения и воспитания, как в образовательных учреждениях, так и в деятельности ВЛКСМ и пионерской организации, обязательным элементом культуры, научной деятельности, просветительства, пропаганды, любой массовой работы.</w:t>
      </w:r>
    </w:p>
    <w:p w14:paraId="546D76B3" w14:textId="33953404" w:rsidR="00181CE0" w:rsidRDefault="003B7117" w:rsidP="00291BEB">
      <w:pPr>
        <w:tabs>
          <w:tab w:val="left" w:pos="851"/>
        </w:tabs>
        <w:spacing w:after="0" w:line="240" w:lineRule="auto"/>
        <w:ind w:firstLine="709"/>
        <w:jc w:val="both"/>
        <w:rPr>
          <w:rFonts w:ascii="Times New Roman" w:hAnsi="Times New Roman" w:cs="Times New Roman"/>
          <w:sz w:val="28"/>
          <w:szCs w:val="28"/>
        </w:rPr>
      </w:pPr>
      <w:r w:rsidRPr="003B7117">
        <w:rPr>
          <w:rFonts w:ascii="Times New Roman" w:hAnsi="Times New Roman" w:cs="Times New Roman"/>
          <w:sz w:val="28"/>
          <w:szCs w:val="28"/>
        </w:rPr>
        <w:t xml:space="preserve">Термин военно-патриотическое воспитание впервые был использован в 1962 году и определялся как специальный «целенаправленный процесс формирования у </w:t>
      </w:r>
      <w:r w:rsidRPr="003B7117">
        <w:rPr>
          <w:rFonts w:ascii="Times New Roman" w:hAnsi="Times New Roman" w:cs="Times New Roman"/>
          <w:sz w:val="28"/>
          <w:szCs w:val="28"/>
        </w:rPr>
        <w:lastRenderedPageBreak/>
        <w:t>советских людей высоких морально-политических и психологических качеств</w:t>
      </w:r>
      <w:r w:rsidR="0054521B">
        <w:rPr>
          <w:rFonts w:ascii="Times New Roman" w:hAnsi="Times New Roman" w:cs="Times New Roman"/>
          <w:sz w:val="28"/>
          <w:szCs w:val="28"/>
        </w:rPr>
        <w:t xml:space="preserve">, </w:t>
      </w:r>
      <w:r w:rsidRPr="003B7117">
        <w:rPr>
          <w:rFonts w:ascii="Times New Roman" w:hAnsi="Times New Roman" w:cs="Times New Roman"/>
          <w:sz w:val="28"/>
          <w:szCs w:val="28"/>
        </w:rPr>
        <w:t>необходимы</w:t>
      </w:r>
      <w:r w:rsidR="0054521B">
        <w:rPr>
          <w:rFonts w:ascii="Times New Roman" w:hAnsi="Times New Roman" w:cs="Times New Roman"/>
          <w:sz w:val="28"/>
          <w:szCs w:val="28"/>
        </w:rPr>
        <w:t>х</w:t>
      </w:r>
      <w:r w:rsidRPr="003B7117">
        <w:rPr>
          <w:rFonts w:ascii="Times New Roman" w:hAnsi="Times New Roman" w:cs="Times New Roman"/>
          <w:sz w:val="28"/>
          <w:szCs w:val="28"/>
        </w:rPr>
        <w:t xml:space="preserve"> для защиты социа</w:t>
      </w:r>
      <w:r>
        <w:rPr>
          <w:rFonts w:ascii="Times New Roman" w:hAnsi="Times New Roman" w:cs="Times New Roman"/>
          <w:sz w:val="28"/>
          <w:szCs w:val="28"/>
        </w:rPr>
        <w:t>листического Отечества.</w:t>
      </w:r>
    </w:p>
    <w:p w14:paraId="65D36FA3" w14:textId="77777777" w:rsidR="0054521B" w:rsidRDefault="003B7117" w:rsidP="0054521B">
      <w:pPr>
        <w:tabs>
          <w:tab w:val="left" w:pos="851"/>
        </w:tabs>
        <w:spacing w:after="0" w:line="240" w:lineRule="auto"/>
        <w:ind w:firstLine="709"/>
        <w:jc w:val="both"/>
        <w:rPr>
          <w:rFonts w:ascii="Times New Roman" w:hAnsi="Times New Roman" w:cs="Times New Roman"/>
          <w:sz w:val="28"/>
          <w:szCs w:val="28"/>
        </w:rPr>
      </w:pPr>
      <w:r w:rsidRPr="003B7117">
        <w:rPr>
          <w:rFonts w:ascii="Times New Roman" w:hAnsi="Times New Roman" w:cs="Times New Roman"/>
          <w:sz w:val="28"/>
          <w:szCs w:val="28"/>
        </w:rPr>
        <w:t>Большую роль в становлении понятия «патриотизм» сыграл В</w:t>
      </w:r>
      <w:r w:rsidR="0054521B">
        <w:rPr>
          <w:rFonts w:ascii="Times New Roman" w:hAnsi="Times New Roman" w:cs="Times New Roman"/>
          <w:sz w:val="28"/>
          <w:szCs w:val="28"/>
        </w:rPr>
        <w:t>асилий Александрович</w:t>
      </w:r>
      <w:r w:rsidRPr="003B7117">
        <w:rPr>
          <w:rFonts w:ascii="Times New Roman" w:hAnsi="Times New Roman" w:cs="Times New Roman"/>
          <w:sz w:val="28"/>
          <w:szCs w:val="28"/>
        </w:rPr>
        <w:t xml:space="preserve"> Сухомлинский</w:t>
      </w:r>
      <w:r w:rsidR="0054521B">
        <w:rPr>
          <w:rFonts w:ascii="Times New Roman" w:hAnsi="Times New Roman" w:cs="Times New Roman"/>
          <w:sz w:val="28"/>
          <w:szCs w:val="28"/>
        </w:rPr>
        <w:t xml:space="preserve"> (1918 - 1970) – </w:t>
      </w:r>
      <w:r w:rsidR="0054521B" w:rsidRPr="0054521B">
        <w:rPr>
          <w:rFonts w:ascii="Times New Roman" w:hAnsi="Times New Roman" w:cs="Times New Roman"/>
          <w:sz w:val="28"/>
          <w:szCs w:val="28"/>
        </w:rPr>
        <w:t>советский педагог-новатор, детский писатель, создатель педагогической системы, основанной на признании личности ребёнка высшей ценностью, на которую должны быть ориентированы процессы воспитания и образования</w:t>
      </w:r>
      <w:r w:rsidR="0054521B">
        <w:rPr>
          <w:rFonts w:ascii="Times New Roman" w:hAnsi="Times New Roman" w:cs="Times New Roman"/>
          <w:sz w:val="28"/>
          <w:szCs w:val="28"/>
        </w:rPr>
        <w:t>; ч</w:t>
      </w:r>
      <w:r w:rsidR="0054521B" w:rsidRPr="0054521B">
        <w:rPr>
          <w:rFonts w:ascii="Times New Roman" w:hAnsi="Times New Roman" w:cs="Times New Roman"/>
          <w:sz w:val="28"/>
          <w:szCs w:val="28"/>
        </w:rPr>
        <w:t>лен-корреспондент Академии педагогических наук СССР (1968), кандидат педагогических наук (1955), заслуженный учитель школы Украинской ССР (1958), Герой Социалистического Труда (1968).</w:t>
      </w:r>
      <w:r w:rsidRPr="003B7117">
        <w:rPr>
          <w:rFonts w:ascii="Times New Roman" w:hAnsi="Times New Roman" w:cs="Times New Roman"/>
          <w:sz w:val="28"/>
          <w:szCs w:val="28"/>
        </w:rPr>
        <w:t xml:space="preserve"> Особенность его позиции состоит в том, что он предложил уникальный для своего времени конструкт, актуальный и в наше время. В его представлениях патриот это, прежде всего, настоящий гражданин: «... Гражданственность </w:t>
      </w:r>
      <w:r>
        <w:rPr>
          <w:rFonts w:ascii="Times New Roman" w:hAnsi="Times New Roman" w:cs="Times New Roman"/>
          <w:sz w:val="28"/>
          <w:szCs w:val="28"/>
        </w:rPr>
        <w:t>–</w:t>
      </w:r>
      <w:r w:rsidRPr="003B7117">
        <w:rPr>
          <w:rFonts w:ascii="Times New Roman" w:hAnsi="Times New Roman" w:cs="Times New Roman"/>
          <w:sz w:val="28"/>
          <w:szCs w:val="28"/>
        </w:rPr>
        <w:t xml:space="preserve"> это корень убеждений, мыслей, чувств, поступков человека».</w:t>
      </w:r>
      <w:r>
        <w:rPr>
          <w:rFonts w:ascii="Times New Roman" w:hAnsi="Times New Roman" w:cs="Times New Roman"/>
          <w:sz w:val="28"/>
          <w:szCs w:val="28"/>
        </w:rPr>
        <w:t xml:space="preserve"> </w:t>
      </w:r>
    </w:p>
    <w:p w14:paraId="2D5172AC" w14:textId="575A69C6" w:rsidR="003B7117" w:rsidRDefault="003B7117" w:rsidP="0054521B">
      <w:pPr>
        <w:tabs>
          <w:tab w:val="left" w:pos="851"/>
        </w:tabs>
        <w:spacing w:after="0" w:line="240" w:lineRule="auto"/>
        <w:ind w:firstLine="709"/>
        <w:jc w:val="both"/>
        <w:rPr>
          <w:rFonts w:ascii="Times New Roman" w:hAnsi="Times New Roman" w:cs="Times New Roman"/>
          <w:sz w:val="28"/>
          <w:szCs w:val="28"/>
        </w:rPr>
      </w:pPr>
      <w:r w:rsidRPr="003B7117">
        <w:rPr>
          <w:rFonts w:ascii="Times New Roman" w:hAnsi="Times New Roman" w:cs="Times New Roman"/>
          <w:sz w:val="28"/>
          <w:szCs w:val="28"/>
        </w:rPr>
        <w:t>Гражданин</w:t>
      </w:r>
      <w:r w:rsidR="0054521B">
        <w:rPr>
          <w:rFonts w:ascii="Times New Roman" w:hAnsi="Times New Roman" w:cs="Times New Roman"/>
          <w:sz w:val="28"/>
          <w:szCs w:val="28"/>
        </w:rPr>
        <w:t>, по его мнению –</w:t>
      </w:r>
      <w:r w:rsidRPr="003B7117">
        <w:rPr>
          <w:rFonts w:ascii="Times New Roman" w:hAnsi="Times New Roman" w:cs="Times New Roman"/>
          <w:sz w:val="28"/>
          <w:szCs w:val="28"/>
        </w:rPr>
        <w:t xml:space="preserve"> это патриот, человек с большой буквы. Личность, трудящаяся на благо Родины, стремящаяся сделать ее лучше. Этот человек знает и понимает свою Родину, любит ее во всех проявлениях, уважает ее прошлое и строит будущее. В этом и есть нравственная доблесть патриота – будничный повседневный труд совместно с другими людьми на благо страны, ради сохранения и процветания всей Земли.</w:t>
      </w:r>
    </w:p>
    <w:p w14:paraId="0F811C32" w14:textId="60C5FF50" w:rsidR="003B7117" w:rsidRDefault="003B7117"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распада СССР в</w:t>
      </w:r>
      <w:r w:rsidRPr="003B7117">
        <w:rPr>
          <w:rFonts w:ascii="Times New Roman" w:hAnsi="Times New Roman" w:cs="Times New Roman"/>
          <w:sz w:val="28"/>
          <w:szCs w:val="28"/>
        </w:rPr>
        <w:t>оспитание патриотизма ве</w:t>
      </w:r>
      <w:r w:rsidR="0054521B">
        <w:rPr>
          <w:rFonts w:ascii="Times New Roman" w:hAnsi="Times New Roman" w:cs="Times New Roman"/>
          <w:sz w:val="28"/>
          <w:szCs w:val="28"/>
        </w:rPr>
        <w:t>лось</w:t>
      </w:r>
      <w:r w:rsidRPr="003B7117">
        <w:rPr>
          <w:rFonts w:ascii="Times New Roman" w:hAnsi="Times New Roman" w:cs="Times New Roman"/>
          <w:sz w:val="28"/>
          <w:szCs w:val="28"/>
        </w:rPr>
        <w:t xml:space="preserve"> в четырех </w:t>
      </w:r>
      <w:r w:rsidR="00842117">
        <w:rPr>
          <w:rFonts w:ascii="Times New Roman" w:hAnsi="Times New Roman" w:cs="Times New Roman"/>
          <w:sz w:val="28"/>
          <w:szCs w:val="28"/>
        </w:rPr>
        <w:br/>
      </w:r>
      <w:r w:rsidRPr="00842117">
        <w:rPr>
          <w:rFonts w:ascii="Times New Roman" w:hAnsi="Times New Roman" w:cs="Times New Roman"/>
          <w:spacing w:val="-6"/>
          <w:sz w:val="28"/>
          <w:szCs w:val="28"/>
        </w:rPr>
        <w:t>направлениях: идейно-патриотическо</w:t>
      </w:r>
      <w:r w:rsidR="0054521B">
        <w:rPr>
          <w:rFonts w:ascii="Times New Roman" w:hAnsi="Times New Roman" w:cs="Times New Roman"/>
          <w:spacing w:val="-6"/>
          <w:sz w:val="28"/>
          <w:szCs w:val="28"/>
        </w:rPr>
        <w:t>м</w:t>
      </w:r>
      <w:r w:rsidRPr="00842117">
        <w:rPr>
          <w:rFonts w:ascii="Times New Roman" w:hAnsi="Times New Roman" w:cs="Times New Roman"/>
          <w:spacing w:val="-6"/>
          <w:sz w:val="28"/>
          <w:szCs w:val="28"/>
        </w:rPr>
        <w:t>, героико-патриотическо</w:t>
      </w:r>
      <w:r w:rsidR="0054521B">
        <w:rPr>
          <w:rFonts w:ascii="Times New Roman" w:hAnsi="Times New Roman" w:cs="Times New Roman"/>
          <w:spacing w:val="-6"/>
          <w:sz w:val="28"/>
          <w:szCs w:val="28"/>
        </w:rPr>
        <w:t>м</w:t>
      </w:r>
      <w:r w:rsidRPr="00842117">
        <w:rPr>
          <w:rFonts w:ascii="Times New Roman" w:hAnsi="Times New Roman" w:cs="Times New Roman"/>
          <w:spacing w:val="-6"/>
          <w:sz w:val="28"/>
          <w:szCs w:val="28"/>
        </w:rPr>
        <w:t xml:space="preserve">, </w:t>
      </w:r>
      <w:r w:rsidR="0054521B" w:rsidRPr="003B7117">
        <w:rPr>
          <w:rFonts w:ascii="Times New Roman" w:hAnsi="Times New Roman" w:cs="Times New Roman"/>
          <w:sz w:val="28"/>
          <w:szCs w:val="28"/>
        </w:rPr>
        <w:t>военно-патриотическо</w:t>
      </w:r>
      <w:r w:rsidR="0054521B">
        <w:rPr>
          <w:rFonts w:ascii="Times New Roman" w:hAnsi="Times New Roman" w:cs="Times New Roman"/>
          <w:sz w:val="28"/>
          <w:szCs w:val="28"/>
        </w:rPr>
        <w:t>м,</w:t>
      </w:r>
      <w:r w:rsidR="0054521B" w:rsidRPr="00842117">
        <w:rPr>
          <w:rFonts w:ascii="Times New Roman" w:hAnsi="Times New Roman" w:cs="Times New Roman"/>
          <w:spacing w:val="-6"/>
          <w:sz w:val="28"/>
          <w:szCs w:val="28"/>
        </w:rPr>
        <w:t xml:space="preserve"> </w:t>
      </w:r>
      <w:r w:rsidRPr="00842117">
        <w:rPr>
          <w:rFonts w:ascii="Times New Roman" w:hAnsi="Times New Roman" w:cs="Times New Roman"/>
          <w:spacing w:val="-6"/>
          <w:sz w:val="28"/>
          <w:szCs w:val="28"/>
        </w:rPr>
        <w:t>интернационально</w:t>
      </w:r>
      <w:r w:rsidRPr="003B7117">
        <w:rPr>
          <w:rFonts w:ascii="Times New Roman" w:hAnsi="Times New Roman" w:cs="Times New Roman"/>
          <w:sz w:val="28"/>
          <w:szCs w:val="28"/>
        </w:rPr>
        <w:t>-патриотическо</w:t>
      </w:r>
      <w:r w:rsidR="0054521B">
        <w:rPr>
          <w:rFonts w:ascii="Times New Roman" w:hAnsi="Times New Roman" w:cs="Times New Roman"/>
          <w:sz w:val="28"/>
          <w:szCs w:val="28"/>
        </w:rPr>
        <w:t>м</w:t>
      </w:r>
      <w:r w:rsidRPr="003B7117">
        <w:rPr>
          <w:rFonts w:ascii="Times New Roman" w:hAnsi="Times New Roman" w:cs="Times New Roman"/>
          <w:sz w:val="28"/>
          <w:szCs w:val="28"/>
        </w:rPr>
        <w:t xml:space="preserve">, </w:t>
      </w:r>
      <w:r>
        <w:rPr>
          <w:rFonts w:ascii="Times New Roman" w:hAnsi="Times New Roman" w:cs="Times New Roman"/>
          <w:sz w:val="28"/>
          <w:szCs w:val="28"/>
        </w:rPr>
        <w:t xml:space="preserve">а после распада </w:t>
      </w:r>
      <w:r w:rsidRPr="003B7117">
        <w:rPr>
          <w:rFonts w:ascii="Times New Roman" w:hAnsi="Times New Roman" w:cs="Times New Roman"/>
          <w:sz w:val="28"/>
          <w:szCs w:val="28"/>
        </w:rPr>
        <w:t>патриотические идеи длительный период пребывали в забвении, наблюдалась их девальвация. Тем не менее, говорить о</w:t>
      </w:r>
      <w:r w:rsidR="00842117">
        <w:rPr>
          <w:rFonts w:ascii="Times New Roman" w:hAnsi="Times New Roman" w:cs="Times New Roman"/>
          <w:sz w:val="28"/>
          <w:szCs w:val="28"/>
        </w:rPr>
        <w:t xml:space="preserve">б </w:t>
      </w:r>
      <w:r w:rsidRPr="003B7117">
        <w:rPr>
          <w:rFonts w:ascii="Times New Roman" w:hAnsi="Times New Roman" w:cs="Times New Roman"/>
          <w:sz w:val="28"/>
          <w:szCs w:val="28"/>
        </w:rPr>
        <w:t>отказе от патриотизма и патриотического воспитания в период конца ХХ – начала XXI веков не верно. Работа в этом направлении велась как в образовательных и общественных организациях, так и со стороны прави</w:t>
      </w:r>
      <w:r w:rsidR="00842117">
        <w:rPr>
          <w:rFonts w:ascii="Times New Roman" w:hAnsi="Times New Roman" w:cs="Times New Roman"/>
          <w:sz w:val="28"/>
          <w:szCs w:val="28"/>
        </w:rPr>
        <w:t>т</w:t>
      </w:r>
      <w:r w:rsidRPr="003B7117">
        <w:rPr>
          <w:rFonts w:ascii="Times New Roman" w:hAnsi="Times New Roman" w:cs="Times New Roman"/>
          <w:sz w:val="28"/>
          <w:szCs w:val="28"/>
        </w:rPr>
        <w:t>ельства</w:t>
      </w:r>
      <w:r w:rsidR="00842117">
        <w:rPr>
          <w:rFonts w:ascii="Times New Roman" w:hAnsi="Times New Roman" w:cs="Times New Roman"/>
          <w:sz w:val="28"/>
          <w:szCs w:val="28"/>
        </w:rPr>
        <w:t>.</w:t>
      </w:r>
    </w:p>
    <w:p w14:paraId="4A67B8A7" w14:textId="77777777" w:rsidR="00C90D89" w:rsidRDefault="00842117" w:rsidP="00291BEB">
      <w:pPr>
        <w:tabs>
          <w:tab w:val="left" w:pos="851"/>
        </w:tabs>
        <w:spacing w:after="0" w:line="240" w:lineRule="auto"/>
        <w:ind w:firstLine="709"/>
        <w:jc w:val="both"/>
        <w:rPr>
          <w:rFonts w:ascii="Times New Roman" w:hAnsi="Times New Roman" w:cs="Times New Roman"/>
          <w:sz w:val="28"/>
          <w:szCs w:val="28"/>
        </w:rPr>
      </w:pPr>
      <w:r w:rsidRPr="00842117">
        <w:rPr>
          <w:rFonts w:ascii="Times New Roman" w:hAnsi="Times New Roman" w:cs="Times New Roman"/>
          <w:sz w:val="28"/>
          <w:szCs w:val="28"/>
        </w:rPr>
        <w:t>Возрождение интереса к патриотизму как к понятию и формам его воспитания начинается в первом десятилетии XXI века. Постоянно увеличивающаяся поддержка со стороны государства, вместе с явно формирующимся запросом общества на гражданско-патриотические ценности приводит к поиску путей эффективной деятельности в этом направлении и обновлению содержания понятия «патриотизм».</w:t>
      </w:r>
      <w:r>
        <w:rPr>
          <w:rFonts w:ascii="Times New Roman" w:hAnsi="Times New Roman" w:cs="Times New Roman"/>
          <w:sz w:val="28"/>
          <w:szCs w:val="28"/>
        </w:rPr>
        <w:t xml:space="preserve"> </w:t>
      </w:r>
    </w:p>
    <w:p w14:paraId="2C682B74" w14:textId="3357CD32" w:rsidR="00C90D89" w:rsidRPr="00C90D89" w:rsidRDefault="00C90D89" w:rsidP="00C90D89">
      <w:pPr>
        <w:tabs>
          <w:tab w:val="left" w:pos="851"/>
        </w:tabs>
        <w:spacing w:after="0" w:line="240" w:lineRule="auto"/>
        <w:ind w:firstLine="709"/>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6</w:t>
      </w:r>
    </w:p>
    <w:p w14:paraId="100CDDED" w14:textId="468D0E3E" w:rsidR="0054521B" w:rsidRDefault="00842117" w:rsidP="00291BEB">
      <w:pPr>
        <w:tabs>
          <w:tab w:val="left" w:pos="851"/>
        </w:tabs>
        <w:spacing w:after="0" w:line="240" w:lineRule="auto"/>
        <w:ind w:firstLine="709"/>
        <w:jc w:val="both"/>
        <w:rPr>
          <w:rFonts w:ascii="Times New Roman" w:hAnsi="Times New Roman" w:cs="Times New Roman"/>
          <w:sz w:val="28"/>
          <w:szCs w:val="28"/>
        </w:rPr>
      </w:pPr>
      <w:r w:rsidRPr="00842117">
        <w:rPr>
          <w:rFonts w:ascii="Times New Roman" w:hAnsi="Times New Roman" w:cs="Times New Roman"/>
          <w:sz w:val="28"/>
          <w:szCs w:val="28"/>
        </w:rPr>
        <w:t>Направления в воспитании патриотизма</w:t>
      </w:r>
      <w:r>
        <w:rPr>
          <w:rFonts w:ascii="Times New Roman" w:hAnsi="Times New Roman" w:cs="Times New Roman"/>
          <w:sz w:val="28"/>
          <w:szCs w:val="28"/>
        </w:rPr>
        <w:t xml:space="preserve"> в условиях современности</w:t>
      </w:r>
      <w:r w:rsidRPr="00842117">
        <w:rPr>
          <w:rFonts w:ascii="Times New Roman" w:hAnsi="Times New Roman" w:cs="Times New Roman"/>
          <w:sz w:val="28"/>
          <w:szCs w:val="28"/>
        </w:rPr>
        <w:t xml:space="preserve">: </w:t>
      </w:r>
    </w:p>
    <w:p w14:paraId="1F52C1BE" w14:textId="77777777" w:rsidR="0054521B" w:rsidRPr="0054521B"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 xml:space="preserve">нравственно-этическое или духовно-нравственное; </w:t>
      </w:r>
    </w:p>
    <w:p w14:paraId="462498E3" w14:textId="77777777" w:rsidR="0054521B" w:rsidRPr="0054521B"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 xml:space="preserve">гражданско-патриотическое; </w:t>
      </w:r>
    </w:p>
    <w:p w14:paraId="6DC76E5C" w14:textId="77777777" w:rsidR="0054521B" w:rsidRPr="0054521B"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 xml:space="preserve">военно-патриотическое; </w:t>
      </w:r>
    </w:p>
    <w:p w14:paraId="6CFFD4C4" w14:textId="77777777" w:rsidR="0054521B" w:rsidRPr="0054521B"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 xml:space="preserve">военно-спортивное; </w:t>
      </w:r>
    </w:p>
    <w:p w14:paraId="5F4DB488" w14:textId="77777777" w:rsidR="0054521B" w:rsidRPr="0054521B"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 xml:space="preserve">историко-патриотическое; </w:t>
      </w:r>
    </w:p>
    <w:p w14:paraId="6C79F1C2" w14:textId="0823AF12" w:rsidR="00842117" w:rsidRDefault="00842117" w:rsidP="0054521B">
      <w:pPr>
        <w:pStyle w:val="a4"/>
        <w:numPr>
          <w:ilvl w:val="0"/>
          <w:numId w:val="8"/>
        </w:numPr>
        <w:tabs>
          <w:tab w:val="left" w:pos="851"/>
        </w:tabs>
        <w:spacing w:after="0" w:line="240" w:lineRule="auto"/>
        <w:jc w:val="both"/>
        <w:rPr>
          <w:rFonts w:ascii="Times New Roman" w:hAnsi="Times New Roman" w:cs="Times New Roman"/>
          <w:sz w:val="28"/>
          <w:szCs w:val="28"/>
        </w:rPr>
      </w:pPr>
      <w:r w:rsidRPr="0054521B">
        <w:rPr>
          <w:rFonts w:ascii="Times New Roman" w:hAnsi="Times New Roman" w:cs="Times New Roman"/>
          <w:sz w:val="28"/>
          <w:szCs w:val="28"/>
        </w:rPr>
        <w:t>туристическо-краеведческое.</w:t>
      </w:r>
    </w:p>
    <w:p w14:paraId="5BFFF531" w14:textId="71591807" w:rsidR="00C90D89" w:rsidRPr="00C90D89" w:rsidRDefault="00C90D89" w:rsidP="00C90D89">
      <w:pPr>
        <w:tabs>
          <w:tab w:val="left" w:pos="851"/>
        </w:tabs>
        <w:spacing w:after="0" w:line="240" w:lineRule="auto"/>
        <w:ind w:left="360"/>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7</w:t>
      </w:r>
    </w:p>
    <w:p w14:paraId="5B1A1801" w14:textId="1317D73A" w:rsidR="0058682D" w:rsidRDefault="00842117" w:rsidP="00291BEB">
      <w:pPr>
        <w:tabs>
          <w:tab w:val="left" w:pos="851"/>
        </w:tabs>
        <w:spacing w:after="0" w:line="240" w:lineRule="auto"/>
        <w:ind w:firstLine="709"/>
        <w:jc w:val="both"/>
        <w:rPr>
          <w:rFonts w:ascii="Times New Roman" w:hAnsi="Times New Roman" w:cs="Times New Roman"/>
          <w:sz w:val="28"/>
          <w:szCs w:val="28"/>
        </w:rPr>
      </w:pPr>
      <w:r w:rsidRPr="00842117">
        <w:rPr>
          <w:rFonts w:ascii="Times New Roman" w:hAnsi="Times New Roman" w:cs="Times New Roman"/>
          <w:sz w:val="28"/>
          <w:szCs w:val="28"/>
        </w:rPr>
        <w:t xml:space="preserve">В настоящее время многие отечественные исследователи излагают различные точки зрения на явление гражданственности и патриотизма, прослеживают их исторические корни и всё чаще склоняются к необходимости возрождения многих утраченных идеологических ценностей. </w:t>
      </w:r>
      <w:r w:rsidR="0058682D">
        <w:rPr>
          <w:rFonts w:ascii="Times New Roman" w:hAnsi="Times New Roman" w:cs="Times New Roman"/>
          <w:sz w:val="28"/>
          <w:szCs w:val="28"/>
        </w:rPr>
        <w:t>В</w:t>
      </w:r>
      <w:r w:rsidRPr="00842117">
        <w:rPr>
          <w:rFonts w:ascii="Times New Roman" w:hAnsi="Times New Roman" w:cs="Times New Roman"/>
          <w:sz w:val="28"/>
          <w:szCs w:val="28"/>
        </w:rPr>
        <w:t xml:space="preserve"> первую очередь, </w:t>
      </w:r>
      <w:r w:rsidR="0058682D">
        <w:rPr>
          <w:rFonts w:ascii="Times New Roman" w:hAnsi="Times New Roman" w:cs="Times New Roman"/>
          <w:sz w:val="28"/>
          <w:szCs w:val="28"/>
        </w:rPr>
        <w:t xml:space="preserve">речь </w:t>
      </w:r>
      <w:r w:rsidRPr="00842117">
        <w:rPr>
          <w:rFonts w:ascii="Times New Roman" w:hAnsi="Times New Roman" w:cs="Times New Roman"/>
          <w:sz w:val="28"/>
          <w:szCs w:val="28"/>
        </w:rPr>
        <w:t xml:space="preserve">идет о патриотизме, </w:t>
      </w:r>
      <w:r w:rsidRPr="00842117">
        <w:rPr>
          <w:rFonts w:ascii="Times New Roman" w:hAnsi="Times New Roman" w:cs="Times New Roman"/>
          <w:sz w:val="28"/>
          <w:szCs w:val="28"/>
        </w:rPr>
        <w:lastRenderedPageBreak/>
        <w:t>как наиболее традиционном для России и востребованном в настоящее время.</w:t>
      </w:r>
      <w:r>
        <w:rPr>
          <w:rFonts w:ascii="Times New Roman" w:hAnsi="Times New Roman" w:cs="Times New Roman"/>
          <w:sz w:val="28"/>
          <w:szCs w:val="28"/>
        </w:rPr>
        <w:t xml:space="preserve"> Патриотизм по нескольким направлениям:</w:t>
      </w:r>
      <w:r w:rsidR="00AB4FEE">
        <w:rPr>
          <w:rFonts w:ascii="Times New Roman" w:hAnsi="Times New Roman" w:cs="Times New Roman"/>
          <w:sz w:val="28"/>
          <w:szCs w:val="28"/>
        </w:rPr>
        <w:t xml:space="preserve"> </w:t>
      </w:r>
    </w:p>
    <w:p w14:paraId="7A6AE7E9" w14:textId="77777777"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патриотизм как возвышенное чувство любви к Родине, Отечеству</w:t>
      </w:r>
      <w:r w:rsidR="0058682D" w:rsidRPr="0058682D">
        <w:rPr>
          <w:rFonts w:ascii="Times New Roman" w:hAnsi="Times New Roman" w:cs="Times New Roman"/>
          <w:sz w:val="28"/>
          <w:szCs w:val="28"/>
        </w:rPr>
        <w:t>;</w:t>
      </w:r>
    </w:p>
    <w:p w14:paraId="2FB3FD60" w14:textId="77777777"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активно-деятельностный патриотизм</w:t>
      </w:r>
      <w:r w:rsidR="0058682D" w:rsidRPr="0058682D">
        <w:rPr>
          <w:rFonts w:ascii="Times New Roman" w:hAnsi="Times New Roman" w:cs="Times New Roman"/>
          <w:sz w:val="28"/>
          <w:szCs w:val="28"/>
        </w:rPr>
        <w:t>;</w:t>
      </w:r>
    </w:p>
    <w:p w14:paraId="7CC5EE73" w14:textId="77777777"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патриотизм как общественное явление</w:t>
      </w:r>
      <w:r w:rsidR="0058682D" w:rsidRPr="0058682D">
        <w:rPr>
          <w:rFonts w:ascii="Times New Roman" w:hAnsi="Times New Roman" w:cs="Times New Roman"/>
          <w:sz w:val="28"/>
          <w:szCs w:val="28"/>
        </w:rPr>
        <w:t>;</w:t>
      </w:r>
    </w:p>
    <w:p w14:paraId="2CF711C9" w14:textId="77777777"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государство как объект патриотизма</w:t>
      </w:r>
      <w:r w:rsidR="0058682D" w:rsidRPr="0058682D">
        <w:rPr>
          <w:rFonts w:ascii="Times New Roman" w:hAnsi="Times New Roman" w:cs="Times New Roman"/>
          <w:sz w:val="28"/>
          <w:szCs w:val="28"/>
        </w:rPr>
        <w:t>;</w:t>
      </w:r>
    </w:p>
    <w:p w14:paraId="7AE281FA" w14:textId="77777777"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личностный патриотизм</w:t>
      </w:r>
      <w:r w:rsidR="0058682D" w:rsidRPr="0058682D">
        <w:rPr>
          <w:rFonts w:ascii="Times New Roman" w:hAnsi="Times New Roman" w:cs="Times New Roman"/>
          <w:sz w:val="28"/>
          <w:szCs w:val="28"/>
        </w:rPr>
        <w:t>;</w:t>
      </w:r>
      <w:r w:rsidRPr="0058682D">
        <w:rPr>
          <w:rFonts w:ascii="Times New Roman" w:hAnsi="Times New Roman" w:cs="Times New Roman"/>
          <w:sz w:val="28"/>
          <w:szCs w:val="28"/>
        </w:rPr>
        <w:t xml:space="preserve"> </w:t>
      </w:r>
    </w:p>
    <w:p w14:paraId="08D972D6" w14:textId="20ACD206" w:rsidR="0058682D"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патриотизм как важнейший момент</w:t>
      </w:r>
      <w:r w:rsidR="0058682D" w:rsidRPr="0058682D">
        <w:rPr>
          <w:rFonts w:ascii="Times New Roman" w:hAnsi="Times New Roman" w:cs="Times New Roman"/>
          <w:sz w:val="28"/>
          <w:szCs w:val="28"/>
        </w:rPr>
        <w:t xml:space="preserve"> и</w:t>
      </w:r>
      <w:r w:rsidRPr="0058682D">
        <w:rPr>
          <w:rFonts w:ascii="Times New Roman" w:hAnsi="Times New Roman" w:cs="Times New Roman"/>
          <w:sz w:val="28"/>
          <w:szCs w:val="28"/>
        </w:rPr>
        <w:t xml:space="preserve"> этап развития личности, её духовного развития и самовыражения</w:t>
      </w:r>
      <w:r w:rsidR="0058682D" w:rsidRPr="0058682D">
        <w:rPr>
          <w:rFonts w:ascii="Times New Roman" w:hAnsi="Times New Roman" w:cs="Times New Roman"/>
          <w:sz w:val="28"/>
          <w:szCs w:val="28"/>
        </w:rPr>
        <w:t>;</w:t>
      </w:r>
    </w:p>
    <w:p w14:paraId="1AC964BE" w14:textId="56286B11" w:rsidR="00AB4FEE" w:rsidRPr="0058682D" w:rsidRDefault="00AB4FEE" w:rsidP="0058682D">
      <w:pPr>
        <w:pStyle w:val="a4"/>
        <w:numPr>
          <w:ilvl w:val="0"/>
          <w:numId w:val="9"/>
        </w:numPr>
        <w:tabs>
          <w:tab w:val="left" w:pos="851"/>
        </w:tabs>
        <w:spacing w:after="0" w:line="240" w:lineRule="auto"/>
        <w:ind w:left="0" w:firstLine="360"/>
        <w:jc w:val="both"/>
        <w:rPr>
          <w:rFonts w:ascii="Times New Roman" w:hAnsi="Times New Roman" w:cs="Times New Roman"/>
          <w:sz w:val="28"/>
          <w:szCs w:val="28"/>
        </w:rPr>
      </w:pPr>
      <w:r w:rsidRPr="0058682D">
        <w:rPr>
          <w:rFonts w:ascii="Times New Roman" w:hAnsi="Times New Roman" w:cs="Times New Roman"/>
          <w:sz w:val="28"/>
          <w:szCs w:val="28"/>
        </w:rPr>
        <w:t>гражданский патриотизм</w:t>
      </w:r>
      <w:r w:rsidR="0058682D">
        <w:rPr>
          <w:rFonts w:ascii="Times New Roman" w:hAnsi="Times New Roman" w:cs="Times New Roman"/>
          <w:sz w:val="28"/>
          <w:szCs w:val="28"/>
        </w:rPr>
        <w:t>, как</w:t>
      </w:r>
      <w:r w:rsidR="0058682D" w:rsidRPr="0058682D">
        <w:rPr>
          <w:rFonts w:ascii="Times New Roman" w:hAnsi="Times New Roman" w:cs="Times New Roman"/>
          <w:sz w:val="28"/>
          <w:szCs w:val="28"/>
        </w:rPr>
        <w:t xml:space="preserve"> </w:t>
      </w:r>
      <w:r w:rsidRPr="0058682D">
        <w:rPr>
          <w:rFonts w:ascii="Times New Roman" w:hAnsi="Times New Roman" w:cs="Times New Roman"/>
          <w:sz w:val="28"/>
          <w:szCs w:val="28"/>
        </w:rPr>
        <w:t>любовь к родной земле, своему отчему дому</w:t>
      </w:r>
      <w:r w:rsidR="0058682D" w:rsidRPr="0058682D">
        <w:rPr>
          <w:rFonts w:ascii="Times New Roman" w:hAnsi="Times New Roman" w:cs="Times New Roman"/>
          <w:sz w:val="28"/>
          <w:szCs w:val="28"/>
        </w:rPr>
        <w:t xml:space="preserve"> и</w:t>
      </w:r>
      <w:r w:rsidRPr="0058682D">
        <w:rPr>
          <w:rFonts w:ascii="Times New Roman" w:hAnsi="Times New Roman" w:cs="Times New Roman"/>
          <w:sz w:val="28"/>
          <w:szCs w:val="28"/>
        </w:rPr>
        <w:t xml:space="preserve"> народу.</w:t>
      </w:r>
    </w:p>
    <w:p w14:paraId="6AA82A9A" w14:textId="11DD53DE" w:rsidR="00AB4FEE" w:rsidRPr="00AB4FEE" w:rsidRDefault="00AB4FEE" w:rsidP="00291BEB">
      <w:pPr>
        <w:tabs>
          <w:tab w:val="left" w:pos="851"/>
        </w:tabs>
        <w:spacing w:after="0" w:line="240" w:lineRule="auto"/>
        <w:ind w:firstLine="709"/>
        <w:jc w:val="both"/>
        <w:rPr>
          <w:rFonts w:ascii="Times New Roman" w:hAnsi="Times New Roman" w:cs="Times New Roman"/>
          <w:sz w:val="28"/>
          <w:szCs w:val="28"/>
        </w:rPr>
      </w:pPr>
      <w:r w:rsidRPr="00AB4FEE">
        <w:rPr>
          <w:rFonts w:ascii="Times New Roman" w:hAnsi="Times New Roman" w:cs="Times New Roman"/>
          <w:sz w:val="28"/>
          <w:szCs w:val="28"/>
        </w:rPr>
        <w:t xml:space="preserve">При этом многие исследователи приходят к выводу, что </w:t>
      </w:r>
      <w:r w:rsidRPr="0058682D">
        <w:rPr>
          <w:rFonts w:ascii="Times New Roman" w:hAnsi="Times New Roman" w:cs="Times New Roman"/>
          <w:i/>
          <w:sz w:val="28"/>
          <w:szCs w:val="28"/>
        </w:rPr>
        <w:t>государственный</w:t>
      </w:r>
      <w:r w:rsidRPr="00AB4FEE">
        <w:rPr>
          <w:rFonts w:ascii="Times New Roman" w:hAnsi="Times New Roman" w:cs="Times New Roman"/>
          <w:sz w:val="28"/>
          <w:szCs w:val="28"/>
        </w:rPr>
        <w:t xml:space="preserve"> и </w:t>
      </w:r>
      <w:r w:rsidRPr="0058682D">
        <w:rPr>
          <w:rFonts w:ascii="Times New Roman" w:hAnsi="Times New Roman" w:cs="Times New Roman"/>
          <w:i/>
          <w:sz w:val="28"/>
          <w:szCs w:val="28"/>
        </w:rPr>
        <w:t>гражданский патриотизм</w:t>
      </w:r>
      <w:r w:rsidRPr="00AB4FEE">
        <w:rPr>
          <w:rFonts w:ascii="Times New Roman" w:hAnsi="Times New Roman" w:cs="Times New Roman"/>
          <w:sz w:val="28"/>
          <w:szCs w:val="28"/>
        </w:rPr>
        <w:t xml:space="preserve"> – это две стороны одной медали. </w:t>
      </w:r>
      <w:r w:rsidRPr="0058682D">
        <w:rPr>
          <w:rFonts w:ascii="Times New Roman" w:hAnsi="Times New Roman" w:cs="Times New Roman"/>
          <w:sz w:val="28"/>
          <w:szCs w:val="28"/>
          <w:u w:val="single"/>
        </w:rPr>
        <w:t xml:space="preserve">Если в первом случае объектом патриотизма является государство, то во втором – личность и гражданское общество, а </w:t>
      </w:r>
      <w:r w:rsidRPr="0058682D">
        <w:rPr>
          <w:rFonts w:ascii="Times New Roman" w:hAnsi="Times New Roman" w:cs="Times New Roman"/>
          <w:b/>
          <w:sz w:val="28"/>
          <w:szCs w:val="28"/>
          <w:u w:val="single"/>
        </w:rPr>
        <w:t>триада</w:t>
      </w:r>
      <w:r w:rsidRPr="0058682D">
        <w:rPr>
          <w:rFonts w:ascii="Times New Roman" w:hAnsi="Times New Roman" w:cs="Times New Roman"/>
          <w:sz w:val="28"/>
          <w:szCs w:val="28"/>
          <w:u w:val="single"/>
        </w:rPr>
        <w:t xml:space="preserve"> «государство – общество – личность» – неделимы</w:t>
      </w:r>
      <w:r w:rsidRPr="00AB4FEE">
        <w:rPr>
          <w:rFonts w:ascii="Times New Roman" w:hAnsi="Times New Roman" w:cs="Times New Roman"/>
          <w:sz w:val="28"/>
          <w:szCs w:val="28"/>
        </w:rPr>
        <w:t>.</w:t>
      </w:r>
    </w:p>
    <w:p w14:paraId="58E25CF3" w14:textId="073893F2" w:rsidR="00842117" w:rsidRPr="005B0635" w:rsidRDefault="00AB4FEE" w:rsidP="00291BEB">
      <w:pPr>
        <w:tabs>
          <w:tab w:val="left" w:pos="851"/>
        </w:tabs>
        <w:spacing w:after="0" w:line="240" w:lineRule="auto"/>
        <w:ind w:firstLine="709"/>
        <w:jc w:val="both"/>
        <w:rPr>
          <w:rFonts w:ascii="Times New Roman" w:hAnsi="Times New Roman" w:cs="Times New Roman"/>
          <w:i/>
          <w:sz w:val="28"/>
          <w:szCs w:val="28"/>
        </w:rPr>
      </w:pPr>
      <w:r w:rsidRPr="00AB4FEE">
        <w:rPr>
          <w:rFonts w:ascii="Times New Roman" w:hAnsi="Times New Roman" w:cs="Times New Roman"/>
          <w:sz w:val="28"/>
          <w:szCs w:val="28"/>
        </w:rPr>
        <w:t>Таким образом, учитывая все вышесказанн</w:t>
      </w:r>
      <w:r w:rsidR="005B0635">
        <w:rPr>
          <w:rFonts w:ascii="Times New Roman" w:hAnsi="Times New Roman" w:cs="Times New Roman"/>
          <w:sz w:val="28"/>
          <w:szCs w:val="28"/>
        </w:rPr>
        <w:t>ые</w:t>
      </w:r>
      <w:r w:rsidRPr="00AB4FEE">
        <w:rPr>
          <w:rFonts w:ascii="Times New Roman" w:hAnsi="Times New Roman" w:cs="Times New Roman"/>
          <w:sz w:val="28"/>
          <w:szCs w:val="28"/>
        </w:rPr>
        <w:t xml:space="preserve"> определени</w:t>
      </w:r>
      <w:r w:rsidR="0058682D">
        <w:rPr>
          <w:rFonts w:ascii="Times New Roman" w:hAnsi="Times New Roman" w:cs="Times New Roman"/>
          <w:sz w:val="28"/>
          <w:szCs w:val="28"/>
        </w:rPr>
        <w:t>я</w:t>
      </w:r>
      <w:r w:rsidRPr="00AB4FEE">
        <w:rPr>
          <w:rFonts w:ascii="Times New Roman" w:hAnsi="Times New Roman" w:cs="Times New Roman"/>
          <w:sz w:val="28"/>
          <w:szCs w:val="28"/>
        </w:rPr>
        <w:t xml:space="preserve"> понятия</w:t>
      </w:r>
      <w:r w:rsidRPr="00AB4FEE">
        <w:t xml:space="preserve"> </w:t>
      </w:r>
      <w:r w:rsidRPr="0058682D">
        <w:rPr>
          <w:rFonts w:ascii="Times New Roman" w:hAnsi="Times New Roman" w:cs="Times New Roman"/>
          <w:b/>
          <w:i/>
          <w:sz w:val="28"/>
          <w:szCs w:val="28"/>
        </w:rPr>
        <w:t>патриотизм</w:t>
      </w:r>
      <w:r w:rsidRPr="0058682D">
        <w:rPr>
          <w:rFonts w:ascii="Times New Roman" w:hAnsi="Times New Roman" w:cs="Times New Roman"/>
          <w:i/>
          <w:sz w:val="28"/>
          <w:szCs w:val="28"/>
        </w:rPr>
        <w:t>,</w:t>
      </w:r>
      <w:r w:rsidRPr="00AB4FEE">
        <w:rPr>
          <w:rFonts w:ascii="Times New Roman" w:hAnsi="Times New Roman" w:cs="Times New Roman"/>
          <w:sz w:val="28"/>
          <w:szCs w:val="28"/>
        </w:rPr>
        <w:t xml:space="preserve"> </w:t>
      </w:r>
      <w:r w:rsidR="005B0635">
        <w:rPr>
          <w:rFonts w:ascii="Times New Roman" w:hAnsi="Times New Roman" w:cs="Times New Roman"/>
          <w:sz w:val="28"/>
          <w:szCs w:val="28"/>
        </w:rPr>
        <w:t>можно констатировать,</w:t>
      </w:r>
      <w:r w:rsidRPr="00AB4FEE">
        <w:rPr>
          <w:rFonts w:ascii="Times New Roman" w:hAnsi="Times New Roman" w:cs="Times New Roman"/>
          <w:sz w:val="28"/>
          <w:szCs w:val="28"/>
        </w:rPr>
        <w:t xml:space="preserve"> что понятия </w:t>
      </w:r>
      <w:r w:rsidRPr="0058682D">
        <w:rPr>
          <w:rFonts w:ascii="Times New Roman" w:hAnsi="Times New Roman" w:cs="Times New Roman"/>
          <w:b/>
          <w:i/>
          <w:sz w:val="28"/>
          <w:szCs w:val="28"/>
        </w:rPr>
        <w:t>гражданственность</w:t>
      </w:r>
      <w:r w:rsidRPr="00AB4FEE">
        <w:rPr>
          <w:rFonts w:ascii="Times New Roman" w:hAnsi="Times New Roman" w:cs="Times New Roman"/>
          <w:sz w:val="28"/>
          <w:szCs w:val="28"/>
        </w:rPr>
        <w:t xml:space="preserve"> и </w:t>
      </w:r>
      <w:r w:rsidRPr="0058682D">
        <w:rPr>
          <w:rFonts w:ascii="Times New Roman" w:hAnsi="Times New Roman" w:cs="Times New Roman"/>
          <w:b/>
          <w:i/>
          <w:sz w:val="28"/>
          <w:szCs w:val="28"/>
        </w:rPr>
        <w:t>патриотизм</w:t>
      </w:r>
      <w:r w:rsidRPr="00AB4FEE">
        <w:rPr>
          <w:rFonts w:ascii="Times New Roman" w:hAnsi="Times New Roman" w:cs="Times New Roman"/>
          <w:sz w:val="28"/>
          <w:szCs w:val="28"/>
        </w:rPr>
        <w:t xml:space="preserve"> являются взаимодополняющими. </w:t>
      </w:r>
      <w:r w:rsidR="005B0635">
        <w:rPr>
          <w:rFonts w:ascii="Times New Roman" w:hAnsi="Times New Roman" w:cs="Times New Roman"/>
          <w:sz w:val="28"/>
          <w:szCs w:val="28"/>
        </w:rPr>
        <w:t>Ведь т</w:t>
      </w:r>
      <w:r w:rsidR="0058682D">
        <w:rPr>
          <w:rFonts w:ascii="Times New Roman" w:hAnsi="Times New Roman" w:cs="Times New Roman"/>
          <w:sz w:val="28"/>
          <w:szCs w:val="28"/>
        </w:rPr>
        <w:t xml:space="preserve">олько </w:t>
      </w:r>
      <w:r w:rsidR="0058682D" w:rsidRPr="005B0635">
        <w:rPr>
          <w:rFonts w:ascii="Times New Roman" w:hAnsi="Times New Roman" w:cs="Times New Roman"/>
          <w:i/>
          <w:sz w:val="28"/>
          <w:szCs w:val="28"/>
        </w:rPr>
        <w:t>н</w:t>
      </w:r>
      <w:r w:rsidRPr="005B0635">
        <w:rPr>
          <w:rFonts w:ascii="Times New Roman" w:hAnsi="Times New Roman" w:cs="Times New Roman"/>
          <w:i/>
          <w:sz w:val="28"/>
          <w:szCs w:val="28"/>
        </w:rPr>
        <w:t>астоящий гражданин по сути является патриотом, как и настоящий патриот не может не быть гражданином</w:t>
      </w:r>
      <w:r w:rsidR="00E060DA" w:rsidRPr="005B0635">
        <w:rPr>
          <w:rFonts w:ascii="Times New Roman" w:hAnsi="Times New Roman" w:cs="Times New Roman"/>
          <w:i/>
          <w:sz w:val="28"/>
          <w:szCs w:val="28"/>
        </w:rPr>
        <w:t>.</w:t>
      </w:r>
    </w:p>
    <w:p w14:paraId="58815763" w14:textId="01FBB2B1" w:rsidR="00842117" w:rsidRDefault="00E060DA" w:rsidP="00291BEB">
      <w:pPr>
        <w:tabs>
          <w:tab w:val="left" w:pos="851"/>
        </w:tabs>
        <w:spacing w:after="0" w:line="240" w:lineRule="auto"/>
        <w:ind w:firstLine="709"/>
        <w:jc w:val="both"/>
        <w:rPr>
          <w:rFonts w:ascii="Times New Roman" w:hAnsi="Times New Roman" w:cs="Times New Roman"/>
          <w:sz w:val="28"/>
          <w:szCs w:val="28"/>
        </w:rPr>
      </w:pPr>
      <w:r w:rsidRPr="00E060DA">
        <w:rPr>
          <w:rFonts w:ascii="Times New Roman" w:hAnsi="Times New Roman" w:cs="Times New Roman"/>
          <w:sz w:val="28"/>
          <w:szCs w:val="28"/>
        </w:rPr>
        <w:t xml:space="preserve">Гражданственность, </w:t>
      </w:r>
      <w:r w:rsidR="005B0635">
        <w:rPr>
          <w:rFonts w:ascii="Times New Roman" w:hAnsi="Times New Roman" w:cs="Times New Roman"/>
          <w:sz w:val="28"/>
          <w:szCs w:val="28"/>
        </w:rPr>
        <w:t xml:space="preserve">как </w:t>
      </w:r>
      <w:r w:rsidRPr="00E060DA">
        <w:rPr>
          <w:rFonts w:ascii="Times New Roman" w:hAnsi="Times New Roman" w:cs="Times New Roman"/>
          <w:sz w:val="28"/>
          <w:szCs w:val="28"/>
        </w:rPr>
        <w:t>производная от феномена «гражданин», развертывается в диапазоне от простого законопослушания до гражданской активности, в критические периоды выходящей за пределы, определяющие устойчивость системы и направленной на её радикальное переустройство»</w:t>
      </w:r>
      <w:r>
        <w:rPr>
          <w:rFonts w:ascii="Times New Roman" w:hAnsi="Times New Roman" w:cs="Times New Roman"/>
          <w:sz w:val="28"/>
          <w:szCs w:val="28"/>
        </w:rPr>
        <w:t>.</w:t>
      </w:r>
    </w:p>
    <w:p w14:paraId="3002E461" w14:textId="52F8068B" w:rsidR="00C90D89" w:rsidRPr="00C90D89" w:rsidRDefault="00C90D89" w:rsidP="00C90D89">
      <w:pPr>
        <w:tabs>
          <w:tab w:val="left" w:pos="851"/>
        </w:tabs>
        <w:spacing w:after="0" w:line="240" w:lineRule="auto"/>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8</w:t>
      </w:r>
    </w:p>
    <w:p w14:paraId="650E62B6" w14:textId="5AA70512" w:rsidR="001D01B3" w:rsidRDefault="005B0635"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Известный </w:t>
      </w:r>
      <w:r w:rsidR="001D01B3" w:rsidRPr="001D01B3">
        <w:rPr>
          <w:rFonts w:ascii="Times New Roman" w:hAnsi="Times New Roman" w:cs="Times New Roman"/>
          <w:sz w:val="28"/>
          <w:szCs w:val="28"/>
        </w:rPr>
        <w:t>российск</w:t>
      </w:r>
      <w:r>
        <w:rPr>
          <w:rFonts w:ascii="Times New Roman" w:hAnsi="Times New Roman" w:cs="Times New Roman"/>
          <w:sz w:val="28"/>
          <w:szCs w:val="28"/>
        </w:rPr>
        <w:t>ий</w:t>
      </w:r>
      <w:r w:rsidR="001D01B3" w:rsidRPr="001D01B3">
        <w:rPr>
          <w:rFonts w:ascii="Times New Roman" w:hAnsi="Times New Roman" w:cs="Times New Roman"/>
          <w:sz w:val="28"/>
          <w:szCs w:val="28"/>
        </w:rPr>
        <w:t xml:space="preserve"> учён</w:t>
      </w:r>
      <w:r>
        <w:rPr>
          <w:rFonts w:ascii="Times New Roman" w:hAnsi="Times New Roman" w:cs="Times New Roman"/>
          <w:sz w:val="28"/>
          <w:szCs w:val="28"/>
        </w:rPr>
        <w:t>ый</w:t>
      </w:r>
      <w:r w:rsidR="001D01B3">
        <w:rPr>
          <w:rFonts w:ascii="Times New Roman" w:hAnsi="Times New Roman" w:cs="Times New Roman"/>
          <w:sz w:val="28"/>
          <w:szCs w:val="28"/>
        </w:rPr>
        <w:t xml:space="preserve">, </w:t>
      </w:r>
      <w:r w:rsidR="001D01B3" w:rsidRPr="001D01B3">
        <w:rPr>
          <w:rFonts w:ascii="Times New Roman" w:hAnsi="Times New Roman" w:cs="Times New Roman"/>
          <w:sz w:val="28"/>
          <w:szCs w:val="28"/>
        </w:rPr>
        <w:t xml:space="preserve">педагог, </w:t>
      </w:r>
      <w:r w:rsidR="001D01B3">
        <w:rPr>
          <w:rFonts w:ascii="Times New Roman" w:hAnsi="Times New Roman" w:cs="Times New Roman"/>
          <w:sz w:val="28"/>
          <w:szCs w:val="28"/>
        </w:rPr>
        <w:t>доктор политических наук, профессор,</w:t>
      </w:r>
      <w:r w:rsidR="001D01B3" w:rsidRPr="001D01B3">
        <w:rPr>
          <w:rFonts w:ascii="Times New Roman" w:hAnsi="Times New Roman" w:cs="Times New Roman"/>
          <w:sz w:val="28"/>
          <w:szCs w:val="28"/>
        </w:rPr>
        <w:t xml:space="preserve"> действительн</w:t>
      </w:r>
      <w:r>
        <w:rPr>
          <w:rFonts w:ascii="Times New Roman" w:hAnsi="Times New Roman" w:cs="Times New Roman"/>
          <w:sz w:val="28"/>
          <w:szCs w:val="28"/>
        </w:rPr>
        <w:t>ый</w:t>
      </w:r>
      <w:r w:rsidR="001D01B3" w:rsidRPr="001D01B3">
        <w:rPr>
          <w:rFonts w:ascii="Times New Roman" w:hAnsi="Times New Roman" w:cs="Times New Roman"/>
          <w:sz w:val="28"/>
          <w:szCs w:val="28"/>
        </w:rPr>
        <w:t xml:space="preserve"> член Академии военных наук</w:t>
      </w:r>
      <w:r w:rsidR="001D01B3">
        <w:rPr>
          <w:rFonts w:ascii="Times New Roman" w:hAnsi="Times New Roman" w:cs="Times New Roman"/>
          <w:sz w:val="28"/>
          <w:szCs w:val="28"/>
        </w:rPr>
        <w:t>,</w:t>
      </w:r>
      <w:r w:rsidR="001D01B3" w:rsidRPr="001D01B3">
        <w:rPr>
          <w:rFonts w:ascii="Times New Roman" w:hAnsi="Times New Roman" w:cs="Times New Roman"/>
          <w:sz w:val="28"/>
          <w:szCs w:val="28"/>
        </w:rPr>
        <w:t xml:space="preserve"> </w:t>
      </w:r>
      <w:r>
        <w:rPr>
          <w:rFonts w:ascii="Times New Roman" w:hAnsi="Times New Roman" w:cs="Times New Roman"/>
          <w:sz w:val="28"/>
          <w:szCs w:val="28"/>
        </w:rPr>
        <w:t>р</w:t>
      </w:r>
      <w:r w:rsidRPr="001D01B3">
        <w:rPr>
          <w:rFonts w:ascii="Times New Roman" w:hAnsi="Times New Roman" w:cs="Times New Roman"/>
          <w:sz w:val="28"/>
          <w:szCs w:val="28"/>
        </w:rPr>
        <w:t>ектор Белгородского государственного национального исследовательского университета с 2012 по 2023 годы</w:t>
      </w:r>
      <w:r>
        <w:rPr>
          <w:rFonts w:ascii="Times New Roman" w:hAnsi="Times New Roman" w:cs="Times New Roman"/>
          <w:sz w:val="28"/>
          <w:szCs w:val="28"/>
        </w:rPr>
        <w:t>,</w:t>
      </w:r>
      <w:r w:rsidRPr="001D01B3">
        <w:rPr>
          <w:rFonts w:ascii="Times New Roman" w:hAnsi="Times New Roman" w:cs="Times New Roman"/>
          <w:sz w:val="28"/>
          <w:szCs w:val="28"/>
        </w:rPr>
        <w:t xml:space="preserve"> </w:t>
      </w:r>
      <w:r w:rsidR="001D01B3" w:rsidRPr="001D01B3">
        <w:rPr>
          <w:rFonts w:ascii="Times New Roman" w:hAnsi="Times New Roman" w:cs="Times New Roman"/>
          <w:sz w:val="28"/>
          <w:szCs w:val="28"/>
        </w:rPr>
        <w:t>государственн</w:t>
      </w:r>
      <w:r>
        <w:rPr>
          <w:rFonts w:ascii="Times New Roman" w:hAnsi="Times New Roman" w:cs="Times New Roman"/>
          <w:sz w:val="28"/>
          <w:szCs w:val="28"/>
        </w:rPr>
        <w:t>ый</w:t>
      </w:r>
      <w:r w:rsidR="001D01B3" w:rsidRPr="001D01B3">
        <w:rPr>
          <w:rFonts w:ascii="Times New Roman" w:hAnsi="Times New Roman" w:cs="Times New Roman"/>
          <w:sz w:val="28"/>
          <w:szCs w:val="28"/>
        </w:rPr>
        <w:t xml:space="preserve"> деятел</w:t>
      </w:r>
      <w:r>
        <w:rPr>
          <w:rFonts w:ascii="Times New Roman" w:hAnsi="Times New Roman" w:cs="Times New Roman"/>
          <w:sz w:val="28"/>
          <w:szCs w:val="28"/>
        </w:rPr>
        <w:t xml:space="preserve">ь </w:t>
      </w:r>
      <w:r w:rsidRPr="005B0635">
        <w:rPr>
          <w:rFonts w:ascii="Times New Roman" w:hAnsi="Times New Roman" w:cs="Times New Roman"/>
          <w:b/>
          <w:sz w:val="28"/>
          <w:szCs w:val="28"/>
        </w:rPr>
        <w:t>Олег Николаевич Полухин</w:t>
      </w:r>
      <w:r w:rsidRPr="001D01B3">
        <w:rPr>
          <w:rFonts w:ascii="Times New Roman" w:hAnsi="Times New Roman" w:cs="Times New Roman"/>
          <w:sz w:val="28"/>
          <w:szCs w:val="28"/>
        </w:rPr>
        <w:t xml:space="preserve"> (род. 5 апреля 1955) </w:t>
      </w:r>
      <w:r>
        <w:rPr>
          <w:rFonts w:ascii="Times New Roman" w:hAnsi="Times New Roman" w:cs="Times New Roman"/>
          <w:sz w:val="28"/>
          <w:szCs w:val="28"/>
        </w:rPr>
        <w:t>–</w:t>
      </w:r>
      <w:r w:rsidRPr="001D01B3">
        <w:rPr>
          <w:rFonts w:ascii="Times New Roman" w:hAnsi="Times New Roman" w:cs="Times New Roman"/>
          <w:sz w:val="28"/>
          <w:szCs w:val="28"/>
        </w:rPr>
        <w:t xml:space="preserve"> </w:t>
      </w:r>
      <w:r>
        <w:rPr>
          <w:rFonts w:ascii="Times New Roman" w:hAnsi="Times New Roman" w:cs="Times New Roman"/>
          <w:sz w:val="28"/>
          <w:szCs w:val="28"/>
        </w:rPr>
        <w:t>подчеркивает, что г</w:t>
      </w:r>
      <w:r w:rsidRPr="00E060DA">
        <w:rPr>
          <w:rFonts w:ascii="Times New Roman" w:hAnsi="Times New Roman" w:cs="Times New Roman"/>
          <w:sz w:val="28"/>
          <w:szCs w:val="28"/>
        </w:rPr>
        <w:t>ражданственность</w:t>
      </w:r>
      <w:r>
        <w:rPr>
          <w:rFonts w:ascii="Times New Roman" w:hAnsi="Times New Roman" w:cs="Times New Roman"/>
          <w:sz w:val="28"/>
          <w:szCs w:val="28"/>
        </w:rPr>
        <w:t xml:space="preserve"> </w:t>
      </w:r>
      <w:r w:rsidR="00E060DA" w:rsidRPr="00E060DA">
        <w:rPr>
          <w:rFonts w:ascii="Times New Roman" w:hAnsi="Times New Roman" w:cs="Times New Roman"/>
          <w:sz w:val="28"/>
          <w:szCs w:val="28"/>
        </w:rPr>
        <w:t xml:space="preserve">выражает собою народный и государственный патриотизм, который в обыденном сознании граждан России подразделяется на понятия «малой» и «большой» Родины. </w:t>
      </w:r>
    </w:p>
    <w:p w14:paraId="2415A7E1" w14:textId="20505D7D" w:rsidR="00E060DA" w:rsidRDefault="00E060DA" w:rsidP="00291BEB">
      <w:pPr>
        <w:tabs>
          <w:tab w:val="left" w:pos="851"/>
        </w:tabs>
        <w:spacing w:after="0" w:line="240" w:lineRule="auto"/>
        <w:ind w:firstLine="709"/>
        <w:jc w:val="both"/>
        <w:rPr>
          <w:rFonts w:ascii="Times New Roman" w:hAnsi="Times New Roman" w:cs="Times New Roman"/>
          <w:sz w:val="28"/>
          <w:szCs w:val="28"/>
        </w:rPr>
      </w:pPr>
      <w:r w:rsidRPr="00E060DA">
        <w:rPr>
          <w:rFonts w:ascii="Times New Roman" w:hAnsi="Times New Roman" w:cs="Times New Roman"/>
          <w:sz w:val="28"/>
          <w:szCs w:val="28"/>
        </w:rPr>
        <w:t xml:space="preserve">Исходя из приведённых выше подходов к определению гражданственности, мы можем сформулировать следующее определение: гражданственность </w:t>
      </w:r>
      <w:r w:rsidR="005B0635">
        <w:rPr>
          <w:rFonts w:ascii="Times New Roman" w:hAnsi="Times New Roman" w:cs="Times New Roman"/>
          <w:sz w:val="28"/>
          <w:szCs w:val="28"/>
        </w:rPr>
        <w:t xml:space="preserve">– это </w:t>
      </w:r>
      <w:r w:rsidRPr="00E060DA">
        <w:rPr>
          <w:rFonts w:ascii="Times New Roman" w:hAnsi="Times New Roman" w:cs="Times New Roman"/>
          <w:sz w:val="28"/>
          <w:szCs w:val="28"/>
        </w:rPr>
        <w:t>есть сопричастность личности к общим делам государства, психологическое ощущение себя гражданином, полноправным членом общества, активную и сознательную включенность субъекта в дела и проблемы общества. Она определяется совокупностью взглядов и</w:t>
      </w:r>
      <w:r>
        <w:rPr>
          <w:rFonts w:ascii="Times New Roman" w:hAnsi="Times New Roman" w:cs="Times New Roman"/>
          <w:sz w:val="28"/>
          <w:szCs w:val="28"/>
        </w:rPr>
        <w:t xml:space="preserve"> </w:t>
      </w:r>
      <w:r w:rsidRPr="00E060DA">
        <w:rPr>
          <w:rFonts w:ascii="Times New Roman" w:hAnsi="Times New Roman" w:cs="Times New Roman"/>
          <w:sz w:val="28"/>
          <w:szCs w:val="28"/>
        </w:rPr>
        <w:t>убеждений с высокой степенью индивидуализации и независимости с одной стороны, и достаточно сильной социальной солидарностью с другой; проявляется в способности индивидов быть субъектом политики, то есть, в активной защите</w:t>
      </w:r>
      <w:r>
        <w:rPr>
          <w:rFonts w:ascii="Times New Roman" w:hAnsi="Times New Roman" w:cs="Times New Roman"/>
          <w:sz w:val="28"/>
          <w:szCs w:val="28"/>
        </w:rPr>
        <w:t xml:space="preserve"> </w:t>
      </w:r>
      <w:r w:rsidRPr="00E060DA">
        <w:rPr>
          <w:rFonts w:ascii="Times New Roman" w:hAnsi="Times New Roman" w:cs="Times New Roman"/>
          <w:sz w:val="28"/>
          <w:szCs w:val="28"/>
        </w:rPr>
        <w:t>гражданами общих коренных интересов своей страны, национальных ценностей народа</w:t>
      </w:r>
      <w:r>
        <w:rPr>
          <w:rFonts w:ascii="Times New Roman" w:hAnsi="Times New Roman" w:cs="Times New Roman"/>
          <w:sz w:val="28"/>
          <w:szCs w:val="28"/>
        </w:rPr>
        <w:t>.</w:t>
      </w:r>
    </w:p>
    <w:p w14:paraId="3C916F6A" w14:textId="101FD9DE" w:rsidR="00E060DA" w:rsidRDefault="00E060DA"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060DA">
        <w:rPr>
          <w:rFonts w:ascii="Times New Roman" w:hAnsi="Times New Roman" w:cs="Times New Roman"/>
          <w:sz w:val="28"/>
          <w:szCs w:val="28"/>
        </w:rPr>
        <w:t xml:space="preserve">ражданственность свойственна уже зрелой личности, которая обладает, способна самостоятельно анализировать происходящее. Это способствует </w:t>
      </w:r>
      <w:r w:rsidRPr="00E060DA">
        <w:rPr>
          <w:rFonts w:ascii="Times New Roman" w:hAnsi="Times New Roman" w:cs="Times New Roman"/>
          <w:sz w:val="28"/>
          <w:szCs w:val="28"/>
        </w:rPr>
        <w:lastRenderedPageBreak/>
        <w:t>формированию готовности принять решение, когда придет момент, и чувства ответственности за свою страну. Человек, обладающий гражданственностью – патриотично настроенный, ответственный гражданин, социализированный человек с высокой культурой и развитым сознанием, в том числе – политическим.</w:t>
      </w:r>
      <w:r w:rsidR="00555C11">
        <w:rPr>
          <w:rFonts w:ascii="Times New Roman" w:hAnsi="Times New Roman" w:cs="Times New Roman"/>
          <w:sz w:val="28"/>
          <w:szCs w:val="28"/>
        </w:rPr>
        <w:t xml:space="preserve"> Однако, </w:t>
      </w:r>
      <w:r w:rsidR="00555C11" w:rsidRPr="00E060DA">
        <w:rPr>
          <w:rFonts w:ascii="Times New Roman" w:hAnsi="Times New Roman" w:cs="Times New Roman"/>
          <w:sz w:val="28"/>
          <w:szCs w:val="28"/>
        </w:rPr>
        <w:t xml:space="preserve">развитие гражданственности и патриотизма </w:t>
      </w:r>
      <w:r w:rsidR="00555C11">
        <w:rPr>
          <w:rFonts w:ascii="Times New Roman" w:hAnsi="Times New Roman" w:cs="Times New Roman"/>
          <w:sz w:val="28"/>
          <w:szCs w:val="28"/>
        </w:rPr>
        <w:t xml:space="preserve">личности необходимо начинать с раннего детства через деятельность различных </w:t>
      </w:r>
      <w:r w:rsidRPr="00E060DA">
        <w:rPr>
          <w:rFonts w:ascii="Times New Roman" w:hAnsi="Times New Roman" w:cs="Times New Roman"/>
          <w:sz w:val="28"/>
          <w:szCs w:val="28"/>
        </w:rPr>
        <w:t>институт</w:t>
      </w:r>
      <w:r w:rsidR="00555C11">
        <w:rPr>
          <w:rFonts w:ascii="Times New Roman" w:hAnsi="Times New Roman" w:cs="Times New Roman"/>
          <w:sz w:val="28"/>
          <w:szCs w:val="28"/>
        </w:rPr>
        <w:t>ов</w:t>
      </w:r>
      <w:r w:rsidRPr="00E060DA">
        <w:rPr>
          <w:rFonts w:ascii="Times New Roman" w:hAnsi="Times New Roman" w:cs="Times New Roman"/>
          <w:sz w:val="28"/>
          <w:szCs w:val="28"/>
        </w:rPr>
        <w:t xml:space="preserve"> социализации, к которым мож</w:t>
      </w:r>
      <w:r>
        <w:rPr>
          <w:rFonts w:ascii="Times New Roman" w:hAnsi="Times New Roman" w:cs="Times New Roman"/>
          <w:sz w:val="28"/>
          <w:szCs w:val="28"/>
        </w:rPr>
        <w:t>но отнести:</w:t>
      </w:r>
    </w:p>
    <w:p w14:paraId="7B898F6E" w14:textId="287CDD1F" w:rsidR="00E060DA" w:rsidRPr="00E060DA" w:rsidRDefault="00E060DA"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b/>
          <w:sz w:val="28"/>
          <w:szCs w:val="28"/>
        </w:rPr>
        <w:t>– семью</w:t>
      </w:r>
      <w:r w:rsidR="00555C11">
        <w:rPr>
          <w:rFonts w:ascii="Times New Roman" w:hAnsi="Times New Roman" w:cs="Times New Roman"/>
          <w:b/>
          <w:sz w:val="28"/>
          <w:szCs w:val="28"/>
        </w:rPr>
        <w:t xml:space="preserve">, </w:t>
      </w:r>
      <w:r w:rsidR="00555C11" w:rsidRPr="00555C11">
        <w:rPr>
          <w:rFonts w:ascii="Times New Roman" w:hAnsi="Times New Roman" w:cs="Times New Roman"/>
          <w:sz w:val="28"/>
          <w:szCs w:val="28"/>
        </w:rPr>
        <w:t>которая</w:t>
      </w:r>
      <w:r w:rsidRPr="00E060DA">
        <w:rPr>
          <w:rFonts w:ascii="Times New Roman" w:hAnsi="Times New Roman" w:cs="Times New Roman"/>
          <w:sz w:val="28"/>
          <w:szCs w:val="28"/>
        </w:rPr>
        <w:t xml:space="preserve"> косвенно может оказывать давление на развитие личности, но в любом случае гражданственность и патриотизм происходят и из семьи, ведь родители первые люди, кто знакомят личность с государственными символами, и транслируют свою позицию по отношению к государству;</w:t>
      </w:r>
    </w:p>
    <w:p w14:paraId="2A144AEC" w14:textId="715094EB" w:rsidR="00E060DA" w:rsidRPr="00E060DA" w:rsidRDefault="00E060DA" w:rsidP="00291BEB">
      <w:pPr>
        <w:tabs>
          <w:tab w:val="left" w:pos="851"/>
        </w:tabs>
        <w:spacing w:after="0" w:line="240" w:lineRule="auto"/>
        <w:ind w:firstLine="426"/>
        <w:jc w:val="both"/>
        <w:rPr>
          <w:rFonts w:ascii="Times New Roman" w:hAnsi="Times New Roman" w:cs="Times New Roman"/>
          <w:sz w:val="28"/>
          <w:szCs w:val="28"/>
        </w:rPr>
      </w:pPr>
      <w:r w:rsidRPr="00E060DA">
        <w:rPr>
          <w:rFonts w:ascii="Times New Roman" w:hAnsi="Times New Roman" w:cs="Times New Roman"/>
          <w:sz w:val="28"/>
          <w:szCs w:val="28"/>
        </w:rPr>
        <w:t xml:space="preserve">– </w:t>
      </w:r>
      <w:r w:rsidR="00291BEB">
        <w:rPr>
          <w:rFonts w:ascii="Times New Roman" w:hAnsi="Times New Roman" w:cs="Times New Roman"/>
          <w:sz w:val="28"/>
          <w:szCs w:val="28"/>
        </w:rPr>
        <w:t xml:space="preserve"> </w:t>
      </w:r>
      <w:r w:rsidRPr="000A4D95">
        <w:rPr>
          <w:rFonts w:ascii="Times New Roman" w:hAnsi="Times New Roman" w:cs="Times New Roman"/>
          <w:b/>
          <w:sz w:val="28"/>
          <w:szCs w:val="28"/>
        </w:rPr>
        <w:t>образовательные учреждения</w:t>
      </w:r>
      <w:r w:rsidRPr="00555C11">
        <w:rPr>
          <w:rFonts w:ascii="Times New Roman" w:hAnsi="Times New Roman" w:cs="Times New Roman"/>
          <w:sz w:val="28"/>
          <w:szCs w:val="28"/>
        </w:rPr>
        <w:t>.</w:t>
      </w:r>
      <w:r w:rsidRPr="00E060DA">
        <w:rPr>
          <w:rFonts w:ascii="Times New Roman" w:hAnsi="Times New Roman" w:cs="Times New Roman"/>
          <w:sz w:val="28"/>
          <w:szCs w:val="28"/>
        </w:rPr>
        <w:t xml:space="preserve"> </w:t>
      </w:r>
      <w:r w:rsidR="00CE19E5">
        <w:rPr>
          <w:rFonts w:ascii="Times New Roman" w:hAnsi="Times New Roman" w:cs="Times New Roman"/>
          <w:sz w:val="28"/>
          <w:szCs w:val="28"/>
        </w:rPr>
        <w:t>Однако, и</w:t>
      </w:r>
      <w:r w:rsidR="00555C11">
        <w:rPr>
          <w:rFonts w:ascii="Times New Roman" w:hAnsi="Times New Roman" w:cs="Times New Roman"/>
          <w:sz w:val="28"/>
          <w:szCs w:val="28"/>
        </w:rPr>
        <w:t>менно</w:t>
      </w:r>
      <w:r w:rsidRPr="00E060DA">
        <w:rPr>
          <w:rFonts w:ascii="Times New Roman" w:hAnsi="Times New Roman" w:cs="Times New Roman"/>
          <w:sz w:val="28"/>
          <w:szCs w:val="28"/>
        </w:rPr>
        <w:t xml:space="preserve"> со школьной скамьи начинается </w:t>
      </w:r>
      <w:r w:rsidR="000A4D95" w:rsidRPr="000A4D95">
        <w:rPr>
          <w:rFonts w:ascii="Times New Roman" w:hAnsi="Times New Roman" w:cs="Times New Roman"/>
          <w:sz w:val="28"/>
          <w:szCs w:val="28"/>
        </w:rPr>
        <w:t>включение личности в осознанную жизнь, политическую</w:t>
      </w:r>
      <w:r w:rsidRPr="00E060DA">
        <w:rPr>
          <w:rFonts w:ascii="Times New Roman" w:hAnsi="Times New Roman" w:cs="Times New Roman"/>
          <w:sz w:val="28"/>
          <w:szCs w:val="28"/>
        </w:rPr>
        <w:t xml:space="preserve"> жизнь общества. Образованность человека в области права, истории, культуры влияет на осознание гражданственности, расширяет представления личности об этих процессах их взаимосвязях;</w:t>
      </w:r>
      <w:r w:rsidR="000A4D95">
        <w:rPr>
          <w:rFonts w:ascii="Times New Roman" w:hAnsi="Times New Roman" w:cs="Times New Roman"/>
          <w:sz w:val="28"/>
          <w:szCs w:val="28"/>
        </w:rPr>
        <w:t xml:space="preserve"> </w:t>
      </w:r>
    </w:p>
    <w:p w14:paraId="79C66464" w14:textId="7214197A" w:rsidR="00E060DA" w:rsidRPr="00E060DA"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 xml:space="preserve">– </w:t>
      </w:r>
      <w:r w:rsidRPr="000A4D95">
        <w:rPr>
          <w:rFonts w:ascii="Times New Roman" w:hAnsi="Times New Roman" w:cs="Times New Roman"/>
          <w:b/>
          <w:sz w:val="28"/>
          <w:szCs w:val="28"/>
        </w:rPr>
        <w:t>среда</w:t>
      </w:r>
      <w:r w:rsidRPr="000A4D95">
        <w:rPr>
          <w:rFonts w:ascii="Times New Roman" w:hAnsi="Times New Roman" w:cs="Times New Roman"/>
          <w:sz w:val="28"/>
          <w:szCs w:val="28"/>
        </w:rPr>
        <w:t xml:space="preserve"> (сфера общения, микросоциум), в которую включен субъект, личность. Определенные социальные условия, откладывают свой отпечаток на развитие личности,</w:t>
      </w:r>
      <w:r>
        <w:rPr>
          <w:rFonts w:ascii="Times New Roman" w:hAnsi="Times New Roman" w:cs="Times New Roman"/>
          <w:sz w:val="28"/>
          <w:szCs w:val="28"/>
        </w:rPr>
        <w:t xml:space="preserve"> </w:t>
      </w:r>
      <w:r w:rsidR="00E060DA" w:rsidRPr="00E060DA">
        <w:rPr>
          <w:rFonts w:ascii="Times New Roman" w:hAnsi="Times New Roman" w:cs="Times New Roman"/>
          <w:sz w:val="28"/>
          <w:szCs w:val="28"/>
        </w:rPr>
        <w:t>оставляют особенные «отпечатки» на личности, формируя стереотипное поведение (жители некоторых регионов занимаются исключительно борьбой, отдаленные районы города – неблагополучные и в них живут маргинальные личности, в центре города живут «мажоры»);</w:t>
      </w:r>
    </w:p>
    <w:p w14:paraId="59FD9DD8" w14:textId="24E796C3" w:rsidR="00E060DA" w:rsidRPr="000A4D95" w:rsidRDefault="00E060DA" w:rsidP="00291BEB">
      <w:pPr>
        <w:tabs>
          <w:tab w:val="left" w:pos="851"/>
        </w:tabs>
        <w:spacing w:after="0" w:line="240" w:lineRule="auto"/>
        <w:ind w:firstLine="426"/>
        <w:jc w:val="both"/>
        <w:rPr>
          <w:rFonts w:ascii="Times New Roman" w:hAnsi="Times New Roman" w:cs="Times New Roman"/>
          <w:b/>
          <w:sz w:val="28"/>
          <w:szCs w:val="28"/>
        </w:rPr>
      </w:pPr>
      <w:r w:rsidRPr="00E060DA">
        <w:rPr>
          <w:rFonts w:ascii="Times New Roman" w:hAnsi="Times New Roman" w:cs="Times New Roman"/>
          <w:sz w:val="28"/>
          <w:szCs w:val="28"/>
        </w:rPr>
        <w:t xml:space="preserve">– </w:t>
      </w:r>
      <w:r w:rsidR="00555C11" w:rsidRPr="000A4D95">
        <w:rPr>
          <w:rFonts w:ascii="Times New Roman" w:hAnsi="Times New Roman" w:cs="Times New Roman"/>
          <w:b/>
          <w:sz w:val="28"/>
          <w:szCs w:val="28"/>
        </w:rPr>
        <w:t>сфера дополнительного образования, формальные и неформальные молодежные и детские общественные организации</w:t>
      </w:r>
      <w:r w:rsidR="00555C11">
        <w:rPr>
          <w:rFonts w:ascii="Times New Roman" w:hAnsi="Times New Roman" w:cs="Times New Roman"/>
          <w:b/>
          <w:sz w:val="28"/>
          <w:szCs w:val="28"/>
        </w:rPr>
        <w:t xml:space="preserve">, </w:t>
      </w:r>
      <w:r w:rsidRPr="00E060DA">
        <w:rPr>
          <w:rFonts w:ascii="Times New Roman" w:hAnsi="Times New Roman" w:cs="Times New Roman"/>
          <w:sz w:val="28"/>
          <w:szCs w:val="28"/>
        </w:rPr>
        <w:t xml:space="preserve">так же </w:t>
      </w:r>
      <w:r w:rsidR="00555C11">
        <w:rPr>
          <w:rFonts w:ascii="Times New Roman" w:hAnsi="Times New Roman" w:cs="Times New Roman"/>
          <w:sz w:val="28"/>
          <w:szCs w:val="28"/>
        </w:rPr>
        <w:t xml:space="preserve">выступают </w:t>
      </w:r>
      <w:r w:rsidRPr="00E060DA">
        <w:rPr>
          <w:rFonts w:ascii="Times New Roman" w:hAnsi="Times New Roman" w:cs="Times New Roman"/>
          <w:sz w:val="28"/>
          <w:szCs w:val="28"/>
        </w:rPr>
        <w:t>целенаправленными институтами социализации, направленными на развитие патриотизма и гражданственности</w:t>
      </w:r>
      <w:r w:rsidR="00555C11">
        <w:rPr>
          <w:rFonts w:ascii="Times New Roman" w:hAnsi="Times New Roman" w:cs="Times New Roman"/>
          <w:sz w:val="28"/>
          <w:szCs w:val="28"/>
        </w:rPr>
        <w:t>.</w:t>
      </w:r>
      <w:r w:rsidRPr="00E060DA">
        <w:rPr>
          <w:rFonts w:ascii="Times New Roman" w:hAnsi="Times New Roman" w:cs="Times New Roman"/>
          <w:sz w:val="28"/>
          <w:szCs w:val="28"/>
        </w:rPr>
        <w:t xml:space="preserve"> </w:t>
      </w:r>
    </w:p>
    <w:p w14:paraId="733168A0" w14:textId="0B703489" w:rsidR="000A4D95" w:rsidRDefault="000A4D95" w:rsidP="00291BEB">
      <w:pPr>
        <w:tabs>
          <w:tab w:val="left" w:pos="851"/>
        </w:tabs>
        <w:spacing w:after="0" w:line="240" w:lineRule="auto"/>
        <w:ind w:firstLine="709"/>
        <w:jc w:val="both"/>
        <w:rPr>
          <w:rFonts w:ascii="Times New Roman" w:hAnsi="Times New Roman" w:cs="Times New Roman"/>
          <w:sz w:val="28"/>
          <w:szCs w:val="28"/>
        </w:rPr>
      </w:pPr>
      <w:r w:rsidRPr="000A4D95">
        <w:rPr>
          <w:rFonts w:ascii="Times New Roman" w:hAnsi="Times New Roman" w:cs="Times New Roman"/>
          <w:sz w:val="28"/>
          <w:szCs w:val="28"/>
        </w:rPr>
        <w:t>Таким образом, мы приходим к выводу, что в настоящее время наиболее точным и существенным будет являться соединение понятий «гражданственность» и «патриотизм» в плане воспитания настоящего гражданина и патриота своей страны. То есть речь идет не о гражданском или патриотическом воспитании</w:t>
      </w:r>
      <w:r w:rsidR="00555C11">
        <w:rPr>
          <w:rFonts w:ascii="Times New Roman" w:hAnsi="Times New Roman" w:cs="Times New Roman"/>
          <w:sz w:val="28"/>
          <w:szCs w:val="28"/>
        </w:rPr>
        <w:t xml:space="preserve"> в отдельности</w:t>
      </w:r>
      <w:r w:rsidRPr="000A4D95">
        <w:rPr>
          <w:rFonts w:ascii="Times New Roman" w:hAnsi="Times New Roman" w:cs="Times New Roman"/>
          <w:sz w:val="28"/>
          <w:szCs w:val="28"/>
        </w:rPr>
        <w:t>, насколько важным не являлось бы каждое из них, а именно о гражданско-патриотическом воспитании</w:t>
      </w:r>
      <w:r w:rsidR="00555C11">
        <w:rPr>
          <w:rFonts w:ascii="Times New Roman" w:hAnsi="Times New Roman" w:cs="Times New Roman"/>
          <w:sz w:val="28"/>
          <w:szCs w:val="28"/>
        </w:rPr>
        <w:t xml:space="preserve"> детей и молодежи</w:t>
      </w:r>
      <w:r w:rsidRPr="000A4D95">
        <w:rPr>
          <w:rFonts w:ascii="Times New Roman" w:hAnsi="Times New Roman" w:cs="Times New Roman"/>
          <w:sz w:val="28"/>
          <w:szCs w:val="28"/>
        </w:rPr>
        <w:t>.</w:t>
      </w:r>
      <w:r>
        <w:rPr>
          <w:rFonts w:ascii="Times New Roman" w:hAnsi="Times New Roman" w:cs="Times New Roman"/>
          <w:sz w:val="28"/>
          <w:szCs w:val="28"/>
        </w:rPr>
        <w:t xml:space="preserve"> </w:t>
      </w:r>
      <w:r w:rsidRPr="000A4D95">
        <w:rPr>
          <w:rFonts w:ascii="Times New Roman" w:hAnsi="Times New Roman" w:cs="Times New Roman"/>
          <w:sz w:val="28"/>
          <w:szCs w:val="28"/>
        </w:rPr>
        <w:t>И осуществляться такое воспитание должно в определенной системе, с учетом всех возможностей и сложностей, создаваемых современной средой.</w:t>
      </w:r>
    </w:p>
    <w:p w14:paraId="5C7BBBE7" w14:textId="571F91B8" w:rsidR="000A4D95" w:rsidRPr="000A4D95" w:rsidRDefault="000A4D95" w:rsidP="00291BEB">
      <w:pPr>
        <w:tabs>
          <w:tab w:val="left" w:pos="851"/>
        </w:tabs>
        <w:spacing w:after="0" w:line="240" w:lineRule="auto"/>
        <w:ind w:firstLine="709"/>
        <w:jc w:val="both"/>
        <w:rPr>
          <w:rFonts w:ascii="Times New Roman" w:hAnsi="Times New Roman" w:cs="Times New Roman"/>
          <w:sz w:val="28"/>
          <w:szCs w:val="28"/>
        </w:rPr>
      </w:pPr>
      <w:r w:rsidRPr="00CE19E5">
        <w:rPr>
          <w:rFonts w:ascii="Times New Roman" w:hAnsi="Times New Roman" w:cs="Times New Roman"/>
          <w:i/>
          <w:sz w:val="28"/>
          <w:szCs w:val="28"/>
        </w:rPr>
        <w:t>Гражданско-патриотическое воспитание представляет из себя</w:t>
      </w:r>
      <w:r w:rsidRPr="000A4D95">
        <w:rPr>
          <w:rFonts w:ascii="Times New Roman" w:hAnsi="Times New Roman" w:cs="Times New Roman"/>
          <w:sz w:val="28"/>
          <w:szCs w:val="28"/>
        </w:rPr>
        <w:t xml:space="preserve"> многоплановую систематическую, целенаправленно-скоординированную деятельность государственных, общественных объединений и организаций по формированию у молодого поколения (детей, подростков и молодежи) гражданских качеств (гражданственность, идентичность, социальная активность, гражданское самосознание, ответственность) и патриотизма (чувство деятельной любви к Родине).</w:t>
      </w:r>
    </w:p>
    <w:p w14:paraId="532F9B37" w14:textId="30F5C52F" w:rsidR="000A4D95" w:rsidRDefault="000A4D95" w:rsidP="00291BEB">
      <w:pPr>
        <w:tabs>
          <w:tab w:val="left" w:pos="851"/>
        </w:tabs>
        <w:spacing w:after="0" w:line="240" w:lineRule="auto"/>
        <w:ind w:firstLine="709"/>
        <w:jc w:val="both"/>
        <w:rPr>
          <w:rFonts w:ascii="Times New Roman" w:hAnsi="Times New Roman" w:cs="Times New Roman"/>
          <w:sz w:val="28"/>
          <w:szCs w:val="28"/>
        </w:rPr>
      </w:pPr>
      <w:r w:rsidRPr="00CE19E5">
        <w:rPr>
          <w:rFonts w:ascii="Times New Roman" w:hAnsi="Times New Roman" w:cs="Times New Roman"/>
          <w:i/>
          <w:sz w:val="28"/>
          <w:szCs w:val="28"/>
        </w:rPr>
        <w:t>Основным объектом гражданско-патриотического воспитания является</w:t>
      </w:r>
      <w:r w:rsidRPr="000A4D95">
        <w:rPr>
          <w:rFonts w:ascii="Times New Roman" w:hAnsi="Times New Roman" w:cs="Times New Roman"/>
          <w:sz w:val="28"/>
          <w:szCs w:val="28"/>
        </w:rPr>
        <w:t xml:space="preserve"> подрастающее поколение: дети, подростки, молодежь. Следует отметить, что в последнее время увеличивается внимание и интерес и к взрослым людям, которые так же должны попадать в систему гражданско-патриотического воспитания.</w:t>
      </w:r>
    </w:p>
    <w:p w14:paraId="5F9A6401" w14:textId="09883D24" w:rsidR="00C90D89" w:rsidRPr="00C90D89" w:rsidRDefault="00C90D89" w:rsidP="00C90D89">
      <w:pPr>
        <w:tabs>
          <w:tab w:val="left" w:pos="851"/>
        </w:tabs>
        <w:spacing w:after="0" w:line="240" w:lineRule="auto"/>
        <w:jc w:val="center"/>
        <w:rPr>
          <w:rFonts w:ascii="Times New Roman" w:hAnsi="Times New Roman" w:cs="Times New Roman"/>
          <w:b/>
          <w:color w:val="FF0000"/>
          <w:sz w:val="28"/>
          <w:szCs w:val="28"/>
        </w:rPr>
      </w:pPr>
      <w:r w:rsidRPr="00C90D89">
        <w:rPr>
          <w:rFonts w:ascii="Times New Roman" w:hAnsi="Times New Roman" w:cs="Times New Roman"/>
          <w:b/>
          <w:color w:val="FF0000"/>
          <w:sz w:val="28"/>
          <w:szCs w:val="28"/>
        </w:rPr>
        <w:t>Слайд 9</w:t>
      </w:r>
    </w:p>
    <w:p w14:paraId="2D689F77" w14:textId="141F5C03" w:rsidR="000A4D95" w:rsidRPr="000A4D95" w:rsidRDefault="000A4D95" w:rsidP="00291BEB">
      <w:pPr>
        <w:tabs>
          <w:tab w:val="left" w:pos="851"/>
        </w:tabs>
        <w:spacing w:after="0" w:line="240" w:lineRule="auto"/>
        <w:ind w:firstLine="709"/>
        <w:jc w:val="both"/>
        <w:rPr>
          <w:rFonts w:ascii="Times New Roman" w:hAnsi="Times New Roman" w:cs="Times New Roman"/>
          <w:sz w:val="28"/>
          <w:szCs w:val="28"/>
        </w:rPr>
      </w:pPr>
      <w:r w:rsidRPr="00CE19E5">
        <w:rPr>
          <w:rFonts w:ascii="Times New Roman" w:hAnsi="Times New Roman" w:cs="Times New Roman"/>
          <w:i/>
          <w:sz w:val="28"/>
          <w:szCs w:val="28"/>
        </w:rPr>
        <w:lastRenderedPageBreak/>
        <w:t>Основными задачами в гражданско-патриотическом воспитании</w:t>
      </w:r>
      <w:r w:rsidRPr="000A4D95">
        <w:rPr>
          <w:rFonts w:ascii="Times New Roman" w:hAnsi="Times New Roman" w:cs="Times New Roman"/>
          <w:sz w:val="28"/>
          <w:szCs w:val="28"/>
        </w:rPr>
        <w:t>, как направлении непосредственной педагогической деятельности являются:</w:t>
      </w:r>
    </w:p>
    <w:p w14:paraId="5D8834D8" w14:textId="6A9C3127" w:rsidR="000A4D95" w:rsidRP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1. трансляция имеющихся, признанных важными и общественно-одобряемых гражданско-патриотических ценностей, образцов гражданско-патриотического поведения. А также формирование новых образцов и ценностей, направленных на формирование возможного будущего;</w:t>
      </w:r>
    </w:p>
    <w:p w14:paraId="7D303D17" w14:textId="69D46968" w:rsidR="000A4D95" w:rsidRP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2. формирование представления о будущем общества, государства, и роли человека как гражданина и патриота в жизни страны;</w:t>
      </w:r>
    </w:p>
    <w:p w14:paraId="49F0E5B7" w14:textId="6E1EAB16" w:rsidR="000A4D95" w:rsidRP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3. развитие у подрастающего поколения гражданственности и патриотизма, способности активно участвовать в созидательном процессе, в укреплении и дальнейшем развитии общества и государства;</w:t>
      </w:r>
    </w:p>
    <w:p w14:paraId="082467F8" w14:textId="084549D0" w:rsidR="000A4D95" w:rsidRP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4. подготовка молодого поколения к деятельности во благо общества и государства в том числе по непосредственной защите их интересов;</w:t>
      </w:r>
    </w:p>
    <w:p w14:paraId="77B54E69" w14:textId="652D77BE" w:rsidR="000A4D95" w:rsidRP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5. выявление, отбор, распространение и внедрение передового опыта гражданско-патриотического воспитания;</w:t>
      </w:r>
    </w:p>
    <w:p w14:paraId="7B5992E7" w14:textId="692043F8" w:rsidR="000A4D95" w:rsidRDefault="000A4D95" w:rsidP="00291BEB">
      <w:pPr>
        <w:tabs>
          <w:tab w:val="left" w:pos="851"/>
        </w:tabs>
        <w:spacing w:after="0" w:line="240" w:lineRule="auto"/>
        <w:ind w:firstLine="426"/>
        <w:jc w:val="both"/>
        <w:rPr>
          <w:rFonts w:ascii="Times New Roman" w:hAnsi="Times New Roman" w:cs="Times New Roman"/>
          <w:sz w:val="28"/>
          <w:szCs w:val="28"/>
        </w:rPr>
      </w:pPr>
      <w:r w:rsidRPr="000A4D95">
        <w:rPr>
          <w:rFonts w:ascii="Times New Roman" w:hAnsi="Times New Roman" w:cs="Times New Roman"/>
          <w:sz w:val="28"/>
          <w:szCs w:val="28"/>
        </w:rPr>
        <w:t>6. совершенствование системы гражданско-патриотического воспитания и создание специальных условий для его эффективности.</w:t>
      </w:r>
    </w:p>
    <w:p w14:paraId="1F1E167A" w14:textId="06FD5A74" w:rsidR="007C2497" w:rsidRPr="007C2497" w:rsidRDefault="007C2497" w:rsidP="00291BEB">
      <w:pPr>
        <w:tabs>
          <w:tab w:val="left" w:pos="851"/>
        </w:tabs>
        <w:spacing w:after="0" w:line="240" w:lineRule="auto"/>
        <w:ind w:firstLine="709"/>
        <w:jc w:val="both"/>
        <w:rPr>
          <w:rFonts w:ascii="Times New Roman" w:hAnsi="Times New Roman" w:cs="Times New Roman"/>
          <w:sz w:val="28"/>
          <w:szCs w:val="28"/>
        </w:rPr>
      </w:pPr>
      <w:r w:rsidRPr="007C2497">
        <w:rPr>
          <w:rFonts w:ascii="Times New Roman" w:hAnsi="Times New Roman" w:cs="Times New Roman"/>
          <w:sz w:val="28"/>
          <w:szCs w:val="28"/>
        </w:rPr>
        <w:t>Содержание деятельности по решению данных задач должно опираться на культурные, социально-политические процессы российского общества, особенности, динамику и уровень его развития, состояние экономической, нравственно-этической (духовно-нравственной), информационной и других сфер жизни; так же необходимо принимать во внимание существующие вызовы, проблемы и тенденции общемирового характера. Важным является учет состояния и развития среды современного молодого поколения, господствующие тренды и отношения среди детей, подростков и молодежи, выявление культурных тенденций и настроений. Учитывая данные факторы, содержание воспитания представляется достаточно широким и охватывает большое социально-педагогическое пространство.</w:t>
      </w:r>
    </w:p>
    <w:p w14:paraId="0C46291C" w14:textId="4408A09F" w:rsidR="003973B2" w:rsidRPr="003973B2" w:rsidRDefault="003973B2" w:rsidP="003973B2">
      <w:pPr>
        <w:tabs>
          <w:tab w:val="left" w:pos="851"/>
        </w:tabs>
        <w:spacing w:after="0" w:line="240" w:lineRule="auto"/>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10</w:t>
      </w:r>
    </w:p>
    <w:p w14:paraId="34E4BEC0" w14:textId="60789056" w:rsidR="00CE19E5" w:rsidRPr="00CE19E5" w:rsidRDefault="007C2497" w:rsidP="00291BEB">
      <w:pPr>
        <w:tabs>
          <w:tab w:val="left" w:pos="851"/>
        </w:tabs>
        <w:spacing w:after="0" w:line="240" w:lineRule="auto"/>
        <w:ind w:firstLine="709"/>
        <w:jc w:val="both"/>
        <w:rPr>
          <w:rFonts w:ascii="Times New Roman" w:hAnsi="Times New Roman" w:cs="Times New Roman"/>
          <w:i/>
          <w:sz w:val="28"/>
          <w:szCs w:val="28"/>
        </w:rPr>
      </w:pPr>
      <w:r w:rsidRPr="007C2497">
        <w:rPr>
          <w:rFonts w:ascii="Times New Roman" w:hAnsi="Times New Roman" w:cs="Times New Roman"/>
          <w:sz w:val="28"/>
          <w:szCs w:val="28"/>
        </w:rPr>
        <w:t xml:space="preserve">В этой связи, </w:t>
      </w:r>
      <w:r w:rsidRPr="00CE19E5">
        <w:rPr>
          <w:rFonts w:ascii="Times New Roman" w:hAnsi="Times New Roman" w:cs="Times New Roman"/>
          <w:i/>
          <w:sz w:val="28"/>
          <w:szCs w:val="28"/>
        </w:rPr>
        <w:t>реализацию воспитательной деятельности по формированию личности гражданина-патриота необходимо осуществлять</w:t>
      </w:r>
      <w:r w:rsidR="00CE19E5" w:rsidRPr="00CE19E5">
        <w:rPr>
          <w:rFonts w:ascii="Times New Roman" w:hAnsi="Times New Roman" w:cs="Times New Roman"/>
          <w:sz w:val="28"/>
          <w:szCs w:val="28"/>
        </w:rPr>
        <w:t xml:space="preserve"> с опорой на такие личностные элементы</w:t>
      </w:r>
      <w:r w:rsidR="00CE19E5">
        <w:rPr>
          <w:rFonts w:ascii="Times New Roman" w:hAnsi="Times New Roman" w:cs="Times New Roman"/>
          <w:sz w:val="28"/>
          <w:szCs w:val="28"/>
        </w:rPr>
        <w:t>,</w:t>
      </w:r>
      <w:r w:rsidR="00CE19E5" w:rsidRPr="00CE19E5">
        <w:rPr>
          <w:rFonts w:ascii="Times New Roman" w:hAnsi="Times New Roman" w:cs="Times New Roman"/>
          <w:sz w:val="28"/>
          <w:szCs w:val="28"/>
        </w:rPr>
        <w:t xml:space="preserve"> как</w:t>
      </w:r>
      <w:r w:rsidR="00CE19E5" w:rsidRPr="00CE19E5">
        <w:rPr>
          <w:rFonts w:ascii="Times New Roman" w:hAnsi="Times New Roman" w:cs="Times New Roman"/>
          <w:i/>
          <w:sz w:val="28"/>
          <w:szCs w:val="28"/>
        </w:rPr>
        <w:t>:</w:t>
      </w:r>
    </w:p>
    <w:p w14:paraId="51DDDBC1" w14:textId="36DCE7F2"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высокое интеллектуальное развитие, широта культурных представлений, знания в области искусства и литературы, способность к усвоению ценностей и проявлению чувств</w:t>
      </w:r>
      <w:r w:rsidR="00CE19E5" w:rsidRPr="00CE19E5">
        <w:rPr>
          <w:rFonts w:ascii="Times New Roman" w:hAnsi="Times New Roman" w:cs="Times New Roman"/>
          <w:sz w:val="28"/>
          <w:szCs w:val="28"/>
        </w:rPr>
        <w:t xml:space="preserve">, </w:t>
      </w:r>
      <w:r w:rsidRPr="00CE19E5">
        <w:rPr>
          <w:rFonts w:ascii="Times New Roman" w:hAnsi="Times New Roman" w:cs="Times New Roman"/>
          <w:sz w:val="28"/>
          <w:szCs w:val="28"/>
        </w:rPr>
        <w:t>в том числе любви к Родине</w:t>
      </w:r>
      <w:r w:rsidR="00CE19E5" w:rsidRPr="00CE19E5">
        <w:rPr>
          <w:rFonts w:ascii="Times New Roman" w:hAnsi="Times New Roman" w:cs="Times New Roman"/>
          <w:sz w:val="28"/>
          <w:szCs w:val="28"/>
        </w:rPr>
        <w:t>, а также способствовать их развитию</w:t>
      </w:r>
      <w:r w:rsidRPr="00CE19E5">
        <w:rPr>
          <w:rFonts w:ascii="Times New Roman" w:hAnsi="Times New Roman" w:cs="Times New Roman"/>
          <w:sz w:val="28"/>
          <w:szCs w:val="28"/>
        </w:rPr>
        <w:t xml:space="preserve">; </w:t>
      </w:r>
    </w:p>
    <w:p w14:paraId="28A5803A" w14:textId="77777777" w:rsid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 xml:space="preserve">конструктивные и позитивные мировоззренческие взгляды по комплексу социальных, культурных, исторических, нравственных, военных, политических проблем; </w:t>
      </w:r>
    </w:p>
    <w:p w14:paraId="25E30AA3" w14:textId="4B0C0EED"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 xml:space="preserve">способность к диалогу и толерантность; </w:t>
      </w:r>
    </w:p>
    <w:p w14:paraId="53C88FC2" w14:textId="77777777"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 xml:space="preserve">уважение к закону; </w:t>
      </w:r>
    </w:p>
    <w:p w14:paraId="3D55B8E0" w14:textId="77777777"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 xml:space="preserve">трудолюбие; </w:t>
      </w:r>
    </w:p>
    <w:p w14:paraId="15DCFEF8" w14:textId="77777777"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 xml:space="preserve">ответственность и участие в решении проблем общественной жизни; </w:t>
      </w:r>
    </w:p>
    <w:p w14:paraId="38259D8E" w14:textId="16F22EFD" w:rsidR="00CE19E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t>осуществление социально-значимой деятельности (в т</w:t>
      </w:r>
      <w:r w:rsidR="00CE19E5">
        <w:rPr>
          <w:rFonts w:ascii="Times New Roman" w:hAnsi="Times New Roman" w:cs="Times New Roman"/>
          <w:sz w:val="28"/>
          <w:szCs w:val="28"/>
        </w:rPr>
        <w:t>.</w:t>
      </w:r>
      <w:r w:rsidRPr="00CE19E5">
        <w:rPr>
          <w:rFonts w:ascii="Times New Roman" w:hAnsi="Times New Roman" w:cs="Times New Roman"/>
          <w:sz w:val="28"/>
          <w:szCs w:val="28"/>
        </w:rPr>
        <w:t>ч</w:t>
      </w:r>
      <w:r w:rsidR="00CE19E5">
        <w:rPr>
          <w:rFonts w:ascii="Times New Roman" w:hAnsi="Times New Roman" w:cs="Times New Roman"/>
          <w:sz w:val="28"/>
          <w:szCs w:val="28"/>
        </w:rPr>
        <w:t>.</w:t>
      </w:r>
      <w:r w:rsidRPr="00CE19E5">
        <w:rPr>
          <w:rFonts w:ascii="Times New Roman" w:hAnsi="Times New Roman" w:cs="Times New Roman"/>
          <w:sz w:val="28"/>
          <w:szCs w:val="28"/>
        </w:rPr>
        <w:t xml:space="preserve"> по защите интересов Отечества); </w:t>
      </w:r>
    </w:p>
    <w:p w14:paraId="7199C57E" w14:textId="5A2E2A9D" w:rsidR="000A4D95" w:rsidRPr="00CE19E5" w:rsidRDefault="007C2497" w:rsidP="00CE19E5">
      <w:pPr>
        <w:pStyle w:val="a4"/>
        <w:numPr>
          <w:ilvl w:val="0"/>
          <w:numId w:val="9"/>
        </w:numPr>
        <w:tabs>
          <w:tab w:val="left" w:pos="851"/>
        </w:tabs>
        <w:spacing w:after="0" w:line="240" w:lineRule="auto"/>
        <w:ind w:left="0" w:firstLine="426"/>
        <w:jc w:val="both"/>
        <w:rPr>
          <w:rFonts w:ascii="Times New Roman" w:hAnsi="Times New Roman" w:cs="Times New Roman"/>
          <w:sz w:val="28"/>
          <w:szCs w:val="28"/>
        </w:rPr>
      </w:pPr>
      <w:r w:rsidRPr="00CE19E5">
        <w:rPr>
          <w:rFonts w:ascii="Times New Roman" w:hAnsi="Times New Roman" w:cs="Times New Roman"/>
          <w:sz w:val="28"/>
          <w:szCs w:val="28"/>
        </w:rPr>
        <w:lastRenderedPageBreak/>
        <w:t>проявление духовно-нравственных, деловых и иных качеств и умений (компетенций) человека и профессионала.</w:t>
      </w:r>
    </w:p>
    <w:p w14:paraId="073E7588" w14:textId="4987B331" w:rsidR="001923A4" w:rsidRPr="001923A4" w:rsidRDefault="001923A4"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Гражданско-п</w:t>
      </w:r>
      <w:r w:rsidRPr="001923A4">
        <w:rPr>
          <w:rFonts w:ascii="Times New Roman" w:hAnsi="Times New Roman" w:cs="Times New Roman"/>
          <w:sz w:val="28"/>
          <w:szCs w:val="28"/>
        </w:rPr>
        <w:t>атриотическое воспитание на всем протяжении российской истории находится в</w:t>
      </w:r>
      <w:r>
        <w:rPr>
          <w:rFonts w:ascii="Times New Roman" w:hAnsi="Times New Roman" w:cs="Times New Roman"/>
          <w:sz w:val="28"/>
          <w:szCs w:val="28"/>
        </w:rPr>
        <w:t xml:space="preserve"> </w:t>
      </w:r>
      <w:r w:rsidRPr="001923A4">
        <w:rPr>
          <w:rFonts w:ascii="Times New Roman" w:hAnsi="Times New Roman" w:cs="Times New Roman"/>
          <w:sz w:val="28"/>
          <w:szCs w:val="28"/>
        </w:rPr>
        <w:t>поле зрения государства, приобретая особое значение в периоды внутренних и</w:t>
      </w:r>
      <w:r>
        <w:rPr>
          <w:rFonts w:ascii="Times New Roman" w:hAnsi="Times New Roman" w:cs="Times New Roman"/>
          <w:sz w:val="28"/>
          <w:szCs w:val="28"/>
        </w:rPr>
        <w:t xml:space="preserve"> </w:t>
      </w:r>
      <w:r w:rsidRPr="001923A4">
        <w:rPr>
          <w:rFonts w:ascii="Times New Roman" w:hAnsi="Times New Roman" w:cs="Times New Roman"/>
          <w:sz w:val="28"/>
          <w:szCs w:val="28"/>
        </w:rPr>
        <w:t>международных кризисов. Современная реальность изобилует вызовами, эффективно</w:t>
      </w:r>
      <w:r>
        <w:rPr>
          <w:rFonts w:ascii="Times New Roman" w:hAnsi="Times New Roman" w:cs="Times New Roman"/>
          <w:sz w:val="28"/>
          <w:szCs w:val="28"/>
        </w:rPr>
        <w:t xml:space="preserve"> </w:t>
      </w:r>
      <w:r w:rsidRPr="001923A4">
        <w:rPr>
          <w:rFonts w:ascii="Times New Roman" w:hAnsi="Times New Roman" w:cs="Times New Roman"/>
          <w:sz w:val="28"/>
          <w:szCs w:val="28"/>
        </w:rPr>
        <w:t>противостоять которым может только сплоченное российское общество, построенное на</w:t>
      </w:r>
      <w:r>
        <w:rPr>
          <w:rFonts w:ascii="Times New Roman" w:hAnsi="Times New Roman" w:cs="Times New Roman"/>
          <w:sz w:val="28"/>
          <w:szCs w:val="28"/>
        </w:rPr>
        <w:t xml:space="preserve"> </w:t>
      </w:r>
      <w:r w:rsidRPr="001923A4">
        <w:rPr>
          <w:rFonts w:ascii="Times New Roman" w:hAnsi="Times New Roman" w:cs="Times New Roman"/>
          <w:sz w:val="28"/>
          <w:szCs w:val="28"/>
        </w:rPr>
        <w:t>традиционных духовно-нравственных ценностях, объединяющее социально активных</w:t>
      </w:r>
      <w:r>
        <w:rPr>
          <w:rFonts w:ascii="Times New Roman" w:hAnsi="Times New Roman" w:cs="Times New Roman"/>
          <w:sz w:val="28"/>
          <w:szCs w:val="28"/>
        </w:rPr>
        <w:t xml:space="preserve"> </w:t>
      </w:r>
      <w:r w:rsidRPr="001923A4">
        <w:rPr>
          <w:rFonts w:ascii="Times New Roman" w:hAnsi="Times New Roman" w:cs="Times New Roman"/>
          <w:sz w:val="28"/>
          <w:szCs w:val="28"/>
        </w:rPr>
        <w:t>граждан со зрелым гражданским самосознанием, которые осознанно включены в жизнь и</w:t>
      </w:r>
      <w:r>
        <w:rPr>
          <w:rFonts w:ascii="Times New Roman" w:hAnsi="Times New Roman" w:cs="Times New Roman"/>
          <w:sz w:val="28"/>
          <w:szCs w:val="28"/>
        </w:rPr>
        <w:t xml:space="preserve"> </w:t>
      </w:r>
      <w:r w:rsidRPr="001923A4">
        <w:rPr>
          <w:rFonts w:ascii="Times New Roman" w:hAnsi="Times New Roman" w:cs="Times New Roman"/>
          <w:sz w:val="28"/>
          <w:szCs w:val="28"/>
        </w:rPr>
        <w:t>развитие своей страны.</w:t>
      </w:r>
    </w:p>
    <w:p w14:paraId="5C1580A7" w14:textId="1A06C447" w:rsidR="00331A72" w:rsidRDefault="001923A4" w:rsidP="00291BEB">
      <w:pPr>
        <w:tabs>
          <w:tab w:val="left" w:pos="851"/>
        </w:tabs>
        <w:spacing w:after="0" w:line="240" w:lineRule="auto"/>
        <w:ind w:firstLine="709"/>
        <w:jc w:val="both"/>
        <w:rPr>
          <w:rFonts w:ascii="Times New Roman" w:hAnsi="Times New Roman" w:cs="Times New Roman"/>
          <w:sz w:val="28"/>
          <w:szCs w:val="28"/>
        </w:rPr>
      </w:pPr>
      <w:r w:rsidRPr="001923A4">
        <w:rPr>
          <w:rFonts w:ascii="Times New Roman" w:hAnsi="Times New Roman" w:cs="Times New Roman"/>
          <w:sz w:val="28"/>
          <w:szCs w:val="28"/>
        </w:rPr>
        <w:t>Обострение внешнеполитических проблем, усиление межгосударственных</w:t>
      </w:r>
      <w:r>
        <w:rPr>
          <w:rFonts w:ascii="Times New Roman" w:hAnsi="Times New Roman" w:cs="Times New Roman"/>
          <w:sz w:val="28"/>
          <w:szCs w:val="28"/>
        </w:rPr>
        <w:t xml:space="preserve"> </w:t>
      </w:r>
      <w:r w:rsidRPr="001923A4">
        <w:rPr>
          <w:rFonts w:ascii="Times New Roman" w:hAnsi="Times New Roman" w:cs="Times New Roman"/>
          <w:sz w:val="28"/>
          <w:szCs w:val="28"/>
        </w:rPr>
        <w:t>противоречий, экономическая нестабильность, попытки разрушения традиционных</w:t>
      </w:r>
      <w:r>
        <w:rPr>
          <w:rFonts w:ascii="Times New Roman" w:hAnsi="Times New Roman" w:cs="Times New Roman"/>
          <w:sz w:val="28"/>
          <w:szCs w:val="28"/>
        </w:rPr>
        <w:t xml:space="preserve"> </w:t>
      </w:r>
      <w:r w:rsidRPr="001923A4">
        <w:rPr>
          <w:rFonts w:ascii="Times New Roman" w:hAnsi="Times New Roman" w:cs="Times New Roman"/>
          <w:sz w:val="28"/>
          <w:szCs w:val="28"/>
        </w:rPr>
        <w:t>ценностей, искажения мировой истории, пересмотра взглядов на роль и место России в</w:t>
      </w:r>
      <w:r>
        <w:rPr>
          <w:rFonts w:ascii="Times New Roman" w:hAnsi="Times New Roman" w:cs="Times New Roman"/>
          <w:sz w:val="28"/>
          <w:szCs w:val="28"/>
        </w:rPr>
        <w:t xml:space="preserve"> </w:t>
      </w:r>
      <w:r w:rsidRPr="001923A4">
        <w:rPr>
          <w:rFonts w:ascii="Times New Roman" w:hAnsi="Times New Roman" w:cs="Times New Roman"/>
          <w:sz w:val="28"/>
          <w:szCs w:val="28"/>
        </w:rPr>
        <w:t>ней, реабилитации фашизма, разжигания межнациональных и межконфессиональных</w:t>
      </w:r>
      <w:r>
        <w:rPr>
          <w:rFonts w:ascii="Times New Roman" w:hAnsi="Times New Roman" w:cs="Times New Roman"/>
          <w:sz w:val="28"/>
          <w:szCs w:val="28"/>
        </w:rPr>
        <w:t xml:space="preserve"> </w:t>
      </w:r>
      <w:r w:rsidRPr="001923A4">
        <w:rPr>
          <w:rFonts w:ascii="Times New Roman" w:hAnsi="Times New Roman" w:cs="Times New Roman"/>
          <w:sz w:val="28"/>
          <w:szCs w:val="28"/>
        </w:rPr>
        <w:t>конфликтов, распространение деструктивных идеологий, насаждение чуждых</w:t>
      </w:r>
      <w:r>
        <w:rPr>
          <w:rFonts w:ascii="Times New Roman" w:hAnsi="Times New Roman" w:cs="Times New Roman"/>
          <w:sz w:val="28"/>
          <w:szCs w:val="28"/>
        </w:rPr>
        <w:t xml:space="preserve"> </w:t>
      </w:r>
      <w:r w:rsidRPr="001923A4">
        <w:rPr>
          <w:rFonts w:ascii="Times New Roman" w:hAnsi="Times New Roman" w:cs="Times New Roman"/>
          <w:sz w:val="28"/>
          <w:szCs w:val="28"/>
        </w:rPr>
        <w:t>нравственных и поведенческих моделей – все это требует оперативного и адекватного</w:t>
      </w:r>
      <w:r>
        <w:rPr>
          <w:rFonts w:ascii="Times New Roman" w:hAnsi="Times New Roman" w:cs="Times New Roman"/>
          <w:sz w:val="28"/>
          <w:szCs w:val="28"/>
        </w:rPr>
        <w:t xml:space="preserve"> </w:t>
      </w:r>
      <w:r w:rsidRPr="001923A4">
        <w:rPr>
          <w:rFonts w:ascii="Times New Roman" w:hAnsi="Times New Roman" w:cs="Times New Roman"/>
          <w:sz w:val="28"/>
          <w:szCs w:val="28"/>
        </w:rPr>
        <w:t xml:space="preserve">реагирования со стороны системы патриотического воспитания. </w:t>
      </w:r>
      <w:r>
        <w:rPr>
          <w:rFonts w:ascii="Times New Roman" w:hAnsi="Times New Roman" w:cs="Times New Roman"/>
          <w:sz w:val="28"/>
          <w:szCs w:val="28"/>
        </w:rPr>
        <w:t>Гражданско-п</w:t>
      </w:r>
      <w:r w:rsidRPr="001923A4">
        <w:rPr>
          <w:rFonts w:ascii="Times New Roman" w:hAnsi="Times New Roman" w:cs="Times New Roman"/>
          <w:sz w:val="28"/>
          <w:szCs w:val="28"/>
        </w:rPr>
        <w:t>атриотическому</w:t>
      </w:r>
      <w:r>
        <w:rPr>
          <w:rFonts w:ascii="Times New Roman" w:hAnsi="Times New Roman" w:cs="Times New Roman"/>
          <w:sz w:val="28"/>
          <w:szCs w:val="28"/>
        </w:rPr>
        <w:t xml:space="preserve"> </w:t>
      </w:r>
      <w:r w:rsidRPr="001923A4">
        <w:rPr>
          <w:rFonts w:ascii="Times New Roman" w:hAnsi="Times New Roman" w:cs="Times New Roman"/>
          <w:sz w:val="28"/>
          <w:szCs w:val="28"/>
        </w:rPr>
        <w:t>воспитанию необходимо отвечать задачам дальнейшего укрепления российской</w:t>
      </w:r>
      <w:r>
        <w:rPr>
          <w:rFonts w:ascii="Times New Roman" w:hAnsi="Times New Roman" w:cs="Times New Roman"/>
          <w:sz w:val="28"/>
          <w:szCs w:val="28"/>
        </w:rPr>
        <w:t xml:space="preserve"> </w:t>
      </w:r>
      <w:r w:rsidRPr="001923A4">
        <w:rPr>
          <w:rFonts w:ascii="Times New Roman" w:hAnsi="Times New Roman" w:cs="Times New Roman"/>
          <w:sz w:val="28"/>
          <w:szCs w:val="28"/>
        </w:rPr>
        <w:t>государственност</w:t>
      </w:r>
      <w:r>
        <w:rPr>
          <w:rFonts w:ascii="Times New Roman" w:hAnsi="Times New Roman" w:cs="Times New Roman"/>
          <w:sz w:val="28"/>
          <w:szCs w:val="28"/>
        </w:rPr>
        <w:t xml:space="preserve">и и </w:t>
      </w:r>
      <w:r w:rsidRPr="001923A4">
        <w:rPr>
          <w:rFonts w:ascii="Times New Roman" w:hAnsi="Times New Roman" w:cs="Times New Roman"/>
          <w:sz w:val="28"/>
          <w:szCs w:val="28"/>
        </w:rPr>
        <w:t>консолидации общества, обеспечивать идейную и идеологическую основу</w:t>
      </w:r>
      <w:r>
        <w:rPr>
          <w:rFonts w:ascii="Times New Roman" w:hAnsi="Times New Roman" w:cs="Times New Roman"/>
          <w:sz w:val="28"/>
          <w:szCs w:val="28"/>
        </w:rPr>
        <w:t xml:space="preserve"> </w:t>
      </w:r>
      <w:r w:rsidRPr="001923A4">
        <w:rPr>
          <w:rFonts w:ascii="Times New Roman" w:hAnsi="Times New Roman" w:cs="Times New Roman"/>
          <w:sz w:val="28"/>
          <w:szCs w:val="28"/>
        </w:rPr>
        <w:t>наращиванию экономической и политической мощи России. При этом, патриотическая</w:t>
      </w:r>
      <w:r>
        <w:rPr>
          <w:rFonts w:ascii="Times New Roman" w:hAnsi="Times New Roman" w:cs="Times New Roman"/>
          <w:sz w:val="28"/>
          <w:szCs w:val="28"/>
        </w:rPr>
        <w:t xml:space="preserve"> </w:t>
      </w:r>
      <w:r w:rsidRPr="001923A4">
        <w:rPr>
          <w:rFonts w:ascii="Times New Roman" w:hAnsi="Times New Roman" w:cs="Times New Roman"/>
          <w:sz w:val="28"/>
          <w:szCs w:val="28"/>
        </w:rPr>
        <w:t>работа не должна быть осложнена противоречивыми интерпретациями ее ключевых</w:t>
      </w:r>
      <w:r>
        <w:rPr>
          <w:rFonts w:ascii="Times New Roman" w:hAnsi="Times New Roman" w:cs="Times New Roman"/>
          <w:sz w:val="28"/>
          <w:szCs w:val="28"/>
        </w:rPr>
        <w:t xml:space="preserve"> </w:t>
      </w:r>
      <w:r w:rsidRPr="001923A4">
        <w:rPr>
          <w:rFonts w:ascii="Times New Roman" w:hAnsi="Times New Roman" w:cs="Times New Roman"/>
          <w:sz w:val="28"/>
          <w:szCs w:val="28"/>
        </w:rPr>
        <w:t>положений.</w:t>
      </w:r>
    </w:p>
    <w:p w14:paraId="10A48D12" w14:textId="49BB1DF7" w:rsidR="003973B2" w:rsidRPr="003973B2" w:rsidRDefault="003973B2" w:rsidP="003973B2">
      <w:pPr>
        <w:tabs>
          <w:tab w:val="left" w:pos="851"/>
        </w:tabs>
        <w:spacing w:after="0" w:line="240" w:lineRule="auto"/>
        <w:ind w:firstLine="709"/>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11</w:t>
      </w:r>
    </w:p>
    <w:p w14:paraId="4BDCE14F" w14:textId="53B2509D" w:rsidR="001923A4" w:rsidRDefault="001923A4" w:rsidP="00291BE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5E11">
        <w:rPr>
          <w:rFonts w:ascii="Times New Roman" w:hAnsi="Times New Roman" w:cs="Times New Roman"/>
          <w:sz w:val="28"/>
          <w:szCs w:val="28"/>
        </w:rPr>
        <w:t>Далее вашему вниманию предлагаются</w:t>
      </w:r>
      <w:r w:rsidR="00401F80">
        <w:rPr>
          <w:rFonts w:ascii="Times New Roman" w:hAnsi="Times New Roman" w:cs="Times New Roman"/>
          <w:sz w:val="28"/>
          <w:szCs w:val="28"/>
        </w:rPr>
        <w:t xml:space="preserve"> </w:t>
      </w:r>
      <w:r>
        <w:rPr>
          <w:rFonts w:ascii="Times New Roman" w:hAnsi="Times New Roman" w:cs="Times New Roman"/>
          <w:sz w:val="28"/>
          <w:szCs w:val="28"/>
        </w:rPr>
        <w:t>основные понятия</w:t>
      </w:r>
      <w:r w:rsidR="00401F80">
        <w:rPr>
          <w:rFonts w:ascii="Times New Roman" w:hAnsi="Times New Roman" w:cs="Times New Roman"/>
          <w:sz w:val="28"/>
          <w:szCs w:val="28"/>
        </w:rPr>
        <w:t>, используемые в</w:t>
      </w:r>
      <w:r>
        <w:rPr>
          <w:rFonts w:ascii="Times New Roman" w:hAnsi="Times New Roman" w:cs="Times New Roman"/>
          <w:sz w:val="28"/>
          <w:szCs w:val="28"/>
        </w:rPr>
        <w:t xml:space="preserve"> гражданско</w:t>
      </w:r>
      <w:r w:rsidR="00401F80">
        <w:rPr>
          <w:rFonts w:ascii="Times New Roman" w:hAnsi="Times New Roman" w:cs="Times New Roman"/>
          <w:sz w:val="28"/>
          <w:szCs w:val="28"/>
        </w:rPr>
        <w:t>м</w:t>
      </w:r>
      <w:r>
        <w:rPr>
          <w:rFonts w:ascii="Times New Roman" w:hAnsi="Times New Roman" w:cs="Times New Roman"/>
          <w:sz w:val="28"/>
          <w:szCs w:val="28"/>
        </w:rPr>
        <w:t xml:space="preserve"> и патриотическо</w:t>
      </w:r>
      <w:r w:rsidR="00401F80">
        <w:rPr>
          <w:rFonts w:ascii="Times New Roman" w:hAnsi="Times New Roman" w:cs="Times New Roman"/>
          <w:sz w:val="28"/>
          <w:szCs w:val="28"/>
        </w:rPr>
        <w:t>м</w:t>
      </w:r>
      <w:r>
        <w:rPr>
          <w:rFonts w:ascii="Times New Roman" w:hAnsi="Times New Roman" w:cs="Times New Roman"/>
          <w:sz w:val="28"/>
          <w:szCs w:val="28"/>
        </w:rPr>
        <w:t xml:space="preserve"> воспитани</w:t>
      </w:r>
      <w:r w:rsidR="00401F80">
        <w:rPr>
          <w:rFonts w:ascii="Times New Roman" w:hAnsi="Times New Roman" w:cs="Times New Roman"/>
          <w:sz w:val="28"/>
          <w:szCs w:val="28"/>
        </w:rPr>
        <w:t>и детей и молодежи Российской Федерации.</w:t>
      </w:r>
    </w:p>
    <w:p w14:paraId="504431ED" w14:textId="0635E20C"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w:t>
      </w:r>
      <w:r w:rsidRPr="00401F80">
        <w:rPr>
          <w:rFonts w:ascii="Times New Roman" w:hAnsi="Times New Roman" w:cs="Times New Roman"/>
          <w:sz w:val="28"/>
          <w:szCs w:val="28"/>
        </w:rPr>
        <w:t xml:space="preserve"> – человек, который идентифицирует себя и свое будущее с народом, историей, культурой Родины, ощущает себя ответственным за ее благополучие, осознает</w:t>
      </w:r>
      <w:r>
        <w:rPr>
          <w:rFonts w:ascii="Times New Roman" w:hAnsi="Times New Roman" w:cs="Times New Roman"/>
          <w:sz w:val="28"/>
          <w:szCs w:val="28"/>
        </w:rPr>
        <w:t xml:space="preserve"> </w:t>
      </w:r>
      <w:r w:rsidRPr="00401F80">
        <w:rPr>
          <w:rFonts w:ascii="Times New Roman" w:hAnsi="Times New Roman" w:cs="Times New Roman"/>
          <w:sz w:val="28"/>
          <w:szCs w:val="28"/>
        </w:rPr>
        <w:t>социальную ответственность по отношению к своим соотечественникам, в том числе</w:t>
      </w:r>
      <w:r>
        <w:rPr>
          <w:rFonts w:ascii="Times New Roman" w:hAnsi="Times New Roman" w:cs="Times New Roman"/>
          <w:sz w:val="28"/>
          <w:szCs w:val="28"/>
        </w:rPr>
        <w:t xml:space="preserve"> </w:t>
      </w:r>
      <w:r w:rsidRPr="00401F80">
        <w:rPr>
          <w:rFonts w:ascii="Times New Roman" w:hAnsi="Times New Roman" w:cs="Times New Roman"/>
          <w:sz w:val="28"/>
          <w:szCs w:val="28"/>
        </w:rPr>
        <w:t>проживающим за рубежом, готов вносить своей деятельный вклад в процветание</w:t>
      </w:r>
      <w:r>
        <w:rPr>
          <w:rFonts w:ascii="Times New Roman" w:hAnsi="Times New Roman" w:cs="Times New Roman"/>
          <w:sz w:val="28"/>
          <w:szCs w:val="28"/>
        </w:rPr>
        <w:t xml:space="preserve"> </w:t>
      </w:r>
      <w:r w:rsidRPr="00401F80">
        <w:rPr>
          <w:rFonts w:ascii="Times New Roman" w:hAnsi="Times New Roman" w:cs="Times New Roman"/>
          <w:sz w:val="28"/>
          <w:szCs w:val="28"/>
        </w:rPr>
        <w:t>Отечества и стоять на защите его интересов.</w:t>
      </w:r>
    </w:p>
    <w:p w14:paraId="7144B48A" w14:textId="75345861"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Патриотизм</w:t>
      </w:r>
      <w:r w:rsidRPr="00401F80">
        <w:rPr>
          <w:rFonts w:ascii="Times New Roman" w:hAnsi="Times New Roman" w:cs="Times New Roman"/>
          <w:sz w:val="28"/>
          <w:szCs w:val="28"/>
        </w:rPr>
        <w:t xml:space="preserve"> – нравственное чувство, включающее любовь к Родине, уважение к ее</w:t>
      </w:r>
      <w:r>
        <w:rPr>
          <w:rFonts w:ascii="Times New Roman" w:hAnsi="Times New Roman" w:cs="Times New Roman"/>
          <w:sz w:val="28"/>
          <w:szCs w:val="28"/>
        </w:rPr>
        <w:t xml:space="preserve"> </w:t>
      </w:r>
      <w:r w:rsidRPr="00401F80">
        <w:rPr>
          <w:rFonts w:ascii="Times New Roman" w:hAnsi="Times New Roman" w:cs="Times New Roman"/>
          <w:sz w:val="28"/>
          <w:szCs w:val="28"/>
        </w:rPr>
        <w:t>законам и традициям, преданность своему Отечеству,</w:t>
      </w:r>
      <w:r>
        <w:rPr>
          <w:rFonts w:ascii="Times New Roman" w:hAnsi="Times New Roman" w:cs="Times New Roman"/>
          <w:sz w:val="28"/>
          <w:szCs w:val="28"/>
        </w:rPr>
        <w:t xml:space="preserve"> </w:t>
      </w:r>
      <w:r w:rsidRPr="00401F80">
        <w:rPr>
          <w:rFonts w:ascii="Times New Roman" w:hAnsi="Times New Roman" w:cs="Times New Roman"/>
          <w:sz w:val="28"/>
          <w:szCs w:val="28"/>
        </w:rPr>
        <w:t>стремление служить его интересам, осознанную готовность человека связать свое</w:t>
      </w:r>
      <w:r>
        <w:rPr>
          <w:rFonts w:ascii="Times New Roman" w:hAnsi="Times New Roman" w:cs="Times New Roman"/>
          <w:sz w:val="28"/>
          <w:szCs w:val="28"/>
        </w:rPr>
        <w:t xml:space="preserve"> </w:t>
      </w:r>
      <w:r w:rsidRPr="00401F80">
        <w:rPr>
          <w:rFonts w:ascii="Times New Roman" w:hAnsi="Times New Roman" w:cs="Times New Roman"/>
          <w:sz w:val="28"/>
          <w:szCs w:val="28"/>
        </w:rPr>
        <w:t>личное будущее с будущим своей страны и действовать во благо Родины, народа, государства.</w:t>
      </w:r>
    </w:p>
    <w:p w14:paraId="5B377317" w14:textId="6AC1229D"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Патриотическое воспитание</w:t>
      </w:r>
      <w:r w:rsidRPr="00401F80">
        <w:rPr>
          <w:rFonts w:ascii="Times New Roman" w:hAnsi="Times New Roman" w:cs="Times New Roman"/>
          <w:sz w:val="28"/>
          <w:szCs w:val="28"/>
        </w:rPr>
        <w:t xml:space="preserve"> – систематическая и целенаправленная деятельность</w:t>
      </w:r>
      <w:r>
        <w:rPr>
          <w:rFonts w:ascii="Times New Roman" w:hAnsi="Times New Roman" w:cs="Times New Roman"/>
          <w:sz w:val="28"/>
          <w:szCs w:val="28"/>
        </w:rPr>
        <w:t xml:space="preserve"> </w:t>
      </w:r>
      <w:r w:rsidRPr="00401F80">
        <w:rPr>
          <w:rFonts w:ascii="Times New Roman" w:hAnsi="Times New Roman" w:cs="Times New Roman"/>
          <w:sz w:val="28"/>
          <w:szCs w:val="28"/>
        </w:rPr>
        <w:t>органов государственной власти, институтов гражданского общества и семьи по</w:t>
      </w:r>
      <w:r>
        <w:rPr>
          <w:rFonts w:ascii="Times New Roman" w:hAnsi="Times New Roman" w:cs="Times New Roman"/>
          <w:sz w:val="28"/>
          <w:szCs w:val="28"/>
        </w:rPr>
        <w:t xml:space="preserve"> </w:t>
      </w:r>
      <w:r w:rsidRPr="00401F80">
        <w:rPr>
          <w:rFonts w:ascii="Times New Roman" w:hAnsi="Times New Roman" w:cs="Times New Roman"/>
          <w:sz w:val="28"/>
          <w:szCs w:val="28"/>
        </w:rPr>
        <w:t>формированию у граждан любви и уважения к Родине, ответственного отношения к своей</w:t>
      </w:r>
      <w:r>
        <w:rPr>
          <w:rFonts w:ascii="Times New Roman" w:hAnsi="Times New Roman" w:cs="Times New Roman"/>
          <w:sz w:val="28"/>
          <w:szCs w:val="28"/>
        </w:rPr>
        <w:t xml:space="preserve"> </w:t>
      </w:r>
      <w:r w:rsidRPr="00401F80">
        <w:rPr>
          <w:rFonts w:ascii="Times New Roman" w:hAnsi="Times New Roman" w:cs="Times New Roman"/>
          <w:sz w:val="28"/>
          <w:szCs w:val="28"/>
        </w:rPr>
        <w:t>стране, чувства верности своему Отечеству, готовности защищать его интересы и вносить</w:t>
      </w:r>
      <w:r>
        <w:rPr>
          <w:rFonts w:ascii="Times New Roman" w:hAnsi="Times New Roman" w:cs="Times New Roman"/>
          <w:sz w:val="28"/>
          <w:szCs w:val="28"/>
        </w:rPr>
        <w:t xml:space="preserve"> </w:t>
      </w:r>
      <w:r w:rsidRPr="00401F80">
        <w:rPr>
          <w:rFonts w:ascii="Times New Roman" w:hAnsi="Times New Roman" w:cs="Times New Roman"/>
          <w:sz w:val="28"/>
          <w:szCs w:val="28"/>
        </w:rPr>
        <w:t>своей деятельный вклад в его процветание. В разговорной речи сферу патриотического</w:t>
      </w:r>
      <w:r>
        <w:rPr>
          <w:rFonts w:ascii="Times New Roman" w:hAnsi="Times New Roman" w:cs="Times New Roman"/>
          <w:sz w:val="28"/>
          <w:szCs w:val="28"/>
        </w:rPr>
        <w:t xml:space="preserve"> </w:t>
      </w:r>
      <w:r w:rsidRPr="00401F80">
        <w:rPr>
          <w:rFonts w:ascii="Times New Roman" w:hAnsi="Times New Roman" w:cs="Times New Roman"/>
          <w:sz w:val="28"/>
          <w:szCs w:val="28"/>
        </w:rPr>
        <w:t xml:space="preserve">воспитания иногда именуют </w:t>
      </w:r>
      <w:proofErr w:type="spellStart"/>
      <w:r w:rsidRPr="00401F80">
        <w:rPr>
          <w:rFonts w:ascii="Times New Roman" w:hAnsi="Times New Roman" w:cs="Times New Roman"/>
          <w:sz w:val="28"/>
          <w:szCs w:val="28"/>
        </w:rPr>
        <w:t>патриотикой</w:t>
      </w:r>
      <w:proofErr w:type="spellEnd"/>
      <w:r w:rsidRPr="00401F80">
        <w:rPr>
          <w:rFonts w:ascii="Times New Roman" w:hAnsi="Times New Roman" w:cs="Times New Roman"/>
          <w:sz w:val="28"/>
          <w:szCs w:val="28"/>
        </w:rPr>
        <w:t>.</w:t>
      </w:r>
    </w:p>
    <w:p w14:paraId="3AB1C90E" w14:textId="291FD2F7"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Патриотическая работа</w:t>
      </w:r>
      <w:r w:rsidRPr="00401F80">
        <w:rPr>
          <w:rFonts w:ascii="Times New Roman" w:hAnsi="Times New Roman" w:cs="Times New Roman"/>
          <w:sz w:val="28"/>
          <w:szCs w:val="28"/>
        </w:rPr>
        <w:t xml:space="preserve"> – воспитательная деятельность по формированию</w:t>
      </w:r>
      <w:r>
        <w:rPr>
          <w:rFonts w:ascii="Times New Roman" w:hAnsi="Times New Roman" w:cs="Times New Roman"/>
          <w:sz w:val="28"/>
          <w:szCs w:val="28"/>
        </w:rPr>
        <w:t xml:space="preserve"> </w:t>
      </w:r>
      <w:r w:rsidRPr="00401F80">
        <w:rPr>
          <w:rFonts w:ascii="Times New Roman" w:hAnsi="Times New Roman" w:cs="Times New Roman"/>
          <w:sz w:val="28"/>
          <w:szCs w:val="28"/>
        </w:rPr>
        <w:t>патриотического сознания и патриотического поведения граждан.</w:t>
      </w:r>
    </w:p>
    <w:p w14:paraId="58F4B8B1" w14:textId="61019060" w:rsidR="008356D2"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Патриотическое поведение</w:t>
      </w:r>
      <w:r w:rsidRPr="00401F80">
        <w:rPr>
          <w:rFonts w:ascii="Times New Roman" w:hAnsi="Times New Roman" w:cs="Times New Roman"/>
          <w:sz w:val="28"/>
          <w:szCs w:val="28"/>
        </w:rPr>
        <w:t xml:space="preserve"> – образ взаимодействия с действительностью, характеризующийся проявлением любви к Родине, ответственностью за ее благополучие, верностью ее интересам, готовностью защитить ее свободу и независимо</w:t>
      </w:r>
      <w:r>
        <w:rPr>
          <w:rFonts w:ascii="Times New Roman" w:hAnsi="Times New Roman" w:cs="Times New Roman"/>
          <w:sz w:val="28"/>
          <w:szCs w:val="28"/>
        </w:rPr>
        <w:t>сть.</w:t>
      </w:r>
    </w:p>
    <w:p w14:paraId="0AC9D057" w14:textId="0E4B83BB"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lastRenderedPageBreak/>
        <w:t>Патриотическое сознани</w:t>
      </w:r>
      <w:r w:rsidRPr="00401F80">
        <w:rPr>
          <w:rFonts w:ascii="Times New Roman" w:hAnsi="Times New Roman" w:cs="Times New Roman"/>
          <w:sz w:val="28"/>
          <w:szCs w:val="28"/>
        </w:rPr>
        <w:t>е – совокупность идей, взглядов, представлений, мотивов</w:t>
      </w:r>
      <w:r>
        <w:rPr>
          <w:rFonts w:ascii="Times New Roman" w:hAnsi="Times New Roman" w:cs="Times New Roman"/>
          <w:sz w:val="28"/>
          <w:szCs w:val="28"/>
        </w:rPr>
        <w:t xml:space="preserve"> </w:t>
      </w:r>
      <w:r w:rsidRPr="00401F80">
        <w:rPr>
          <w:rFonts w:ascii="Times New Roman" w:hAnsi="Times New Roman" w:cs="Times New Roman"/>
          <w:sz w:val="28"/>
          <w:szCs w:val="28"/>
        </w:rPr>
        <w:t>поведения и чувств, определяющих восприятие человеком своей неразрывной связи с</w:t>
      </w:r>
      <w:r>
        <w:rPr>
          <w:rFonts w:ascii="Times New Roman" w:hAnsi="Times New Roman" w:cs="Times New Roman"/>
          <w:sz w:val="28"/>
          <w:szCs w:val="28"/>
        </w:rPr>
        <w:t xml:space="preserve"> </w:t>
      </w:r>
      <w:r w:rsidRPr="00401F80">
        <w:rPr>
          <w:rFonts w:ascii="Times New Roman" w:hAnsi="Times New Roman" w:cs="Times New Roman"/>
          <w:sz w:val="28"/>
          <w:szCs w:val="28"/>
        </w:rPr>
        <w:t>Родиной, а также включающих в себя уважение ее прошлого, ценностное отношение к</w:t>
      </w:r>
      <w:r>
        <w:rPr>
          <w:rFonts w:ascii="Times New Roman" w:hAnsi="Times New Roman" w:cs="Times New Roman"/>
          <w:sz w:val="28"/>
          <w:szCs w:val="28"/>
        </w:rPr>
        <w:t xml:space="preserve"> </w:t>
      </w:r>
      <w:r w:rsidRPr="00401F80">
        <w:rPr>
          <w:rFonts w:ascii="Times New Roman" w:hAnsi="Times New Roman" w:cs="Times New Roman"/>
          <w:sz w:val="28"/>
          <w:szCs w:val="28"/>
        </w:rPr>
        <w:t>настоящему и готовность к участию в построении будущего.</w:t>
      </w:r>
    </w:p>
    <w:p w14:paraId="43DA6BDE" w14:textId="79D61BB5"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Патриотическая культура</w:t>
      </w:r>
      <w:r w:rsidRPr="00401F80">
        <w:rPr>
          <w:rFonts w:ascii="Times New Roman" w:hAnsi="Times New Roman" w:cs="Times New Roman"/>
          <w:sz w:val="28"/>
          <w:szCs w:val="28"/>
        </w:rPr>
        <w:t xml:space="preserve"> – характеристика личности, в которой отражается знание</w:t>
      </w:r>
      <w:r>
        <w:rPr>
          <w:rFonts w:ascii="Times New Roman" w:hAnsi="Times New Roman" w:cs="Times New Roman"/>
          <w:sz w:val="28"/>
          <w:szCs w:val="28"/>
        </w:rPr>
        <w:t xml:space="preserve"> </w:t>
      </w:r>
      <w:r w:rsidRPr="00401F80">
        <w:rPr>
          <w:rFonts w:ascii="Times New Roman" w:hAnsi="Times New Roman" w:cs="Times New Roman"/>
          <w:sz w:val="28"/>
          <w:szCs w:val="28"/>
        </w:rPr>
        <w:t>истории и культуры родной страны, гражданское самосознание, принятие патриотических</w:t>
      </w:r>
      <w:r>
        <w:rPr>
          <w:rFonts w:ascii="Times New Roman" w:hAnsi="Times New Roman" w:cs="Times New Roman"/>
          <w:sz w:val="28"/>
          <w:szCs w:val="28"/>
        </w:rPr>
        <w:t xml:space="preserve"> </w:t>
      </w:r>
      <w:r w:rsidRPr="00401F80">
        <w:rPr>
          <w:rFonts w:ascii="Times New Roman" w:hAnsi="Times New Roman" w:cs="Times New Roman"/>
          <w:sz w:val="28"/>
          <w:szCs w:val="28"/>
        </w:rPr>
        <w:t xml:space="preserve">ценностей, готовность опираться на них в повседневном поведении, отношениях с людьми, </w:t>
      </w:r>
      <w:r>
        <w:rPr>
          <w:rFonts w:ascii="Times New Roman" w:hAnsi="Times New Roman" w:cs="Times New Roman"/>
          <w:sz w:val="28"/>
          <w:szCs w:val="28"/>
        </w:rPr>
        <w:t xml:space="preserve"> </w:t>
      </w:r>
      <w:r w:rsidRPr="00401F80">
        <w:rPr>
          <w:rFonts w:ascii="Times New Roman" w:hAnsi="Times New Roman" w:cs="Times New Roman"/>
          <w:sz w:val="28"/>
          <w:szCs w:val="28"/>
        </w:rPr>
        <w:t>выборе стратегий саморазвития.</w:t>
      </w:r>
    </w:p>
    <w:p w14:paraId="3D4469B7" w14:textId="42B6CCD0"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Гражданственность, гражданская идентичность</w:t>
      </w:r>
      <w:r w:rsidRPr="00401F80">
        <w:rPr>
          <w:rFonts w:ascii="Times New Roman" w:hAnsi="Times New Roman" w:cs="Times New Roman"/>
          <w:sz w:val="28"/>
          <w:szCs w:val="28"/>
        </w:rPr>
        <w:t xml:space="preserve"> – </w:t>
      </w:r>
      <w:r w:rsidR="00B50EC7" w:rsidRPr="00B50EC7">
        <w:rPr>
          <w:rFonts w:ascii="Times New Roman" w:hAnsi="Times New Roman" w:cs="Times New Roman"/>
          <w:sz w:val="28"/>
          <w:szCs w:val="28"/>
        </w:rPr>
        <w:t>гордость за свою страну, ее историю и культуру</w:t>
      </w:r>
      <w:r w:rsidR="00B50EC7">
        <w:rPr>
          <w:rFonts w:ascii="Times New Roman" w:hAnsi="Times New Roman" w:cs="Times New Roman"/>
          <w:sz w:val="28"/>
          <w:szCs w:val="28"/>
        </w:rPr>
        <w:t xml:space="preserve">; </w:t>
      </w:r>
      <w:r w:rsidR="00B50EC7" w:rsidRPr="00B50EC7">
        <w:rPr>
          <w:rFonts w:ascii="Times New Roman" w:hAnsi="Times New Roman" w:cs="Times New Roman"/>
          <w:sz w:val="28"/>
          <w:szCs w:val="28"/>
        </w:rPr>
        <w:t>сопричастность к судьбе не только своей семьи, но и страны</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осознание себя гражданином</w:t>
      </w:r>
      <w:r>
        <w:rPr>
          <w:rFonts w:ascii="Times New Roman" w:hAnsi="Times New Roman" w:cs="Times New Roman"/>
          <w:sz w:val="28"/>
          <w:szCs w:val="28"/>
        </w:rPr>
        <w:t xml:space="preserve"> </w:t>
      </w:r>
      <w:r w:rsidRPr="00401F80">
        <w:rPr>
          <w:rFonts w:ascii="Times New Roman" w:hAnsi="Times New Roman" w:cs="Times New Roman"/>
          <w:sz w:val="28"/>
          <w:szCs w:val="28"/>
        </w:rPr>
        <w:t>своей страны, готовность и способность выполнять сопряженные с наличием гражданства</w:t>
      </w:r>
      <w:r>
        <w:rPr>
          <w:rFonts w:ascii="Times New Roman" w:hAnsi="Times New Roman" w:cs="Times New Roman"/>
          <w:sz w:val="28"/>
          <w:szCs w:val="28"/>
        </w:rPr>
        <w:t xml:space="preserve"> </w:t>
      </w:r>
      <w:r w:rsidRPr="00401F80">
        <w:rPr>
          <w:rFonts w:ascii="Times New Roman" w:hAnsi="Times New Roman" w:cs="Times New Roman"/>
          <w:sz w:val="28"/>
          <w:szCs w:val="28"/>
        </w:rPr>
        <w:t>обязанности, пользоваться правами, принимать активное участие в жизни государства и</w:t>
      </w:r>
      <w:r>
        <w:rPr>
          <w:rFonts w:ascii="Times New Roman" w:hAnsi="Times New Roman" w:cs="Times New Roman"/>
          <w:sz w:val="28"/>
          <w:szCs w:val="28"/>
        </w:rPr>
        <w:t xml:space="preserve"> </w:t>
      </w:r>
      <w:r w:rsidRPr="00401F80">
        <w:rPr>
          <w:rFonts w:ascii="Times New Roman" w:hAnsi="Times New Roman" w:cs="Times New Roman"/>
          <w:sz w:val="28"/>
          <w:szCs w:val="28"/>
        </w:rPr>
        <w:t>общества.</w:t>
      </w:r>
      <w:r w:rsidR="00B50EC7" w:rsidRPr="00B50EC7">
        <w:t xml:space="preserve"> </w:t>
      </w:r>
    </w:p>
    <w:p w14:paraId="09E2AB92" w14:textId="6D44BCBF" w:rsidR="003D6D34" w:rsidRPr="003D6D34" w:rsidRDefault="00401F80" w:rsidP="00291BEB">
      <w:pPr>
        <w:tabs>
          <w:tab w:val="left" w:pos="851"/>
        </w:tabs>
        <w:spacing w:after="0" w:line="240" w:lineRule="auto"/>
        <w:ind w:firstLine="709"/>
        <w:jc w:val="both"/>
        <w:rPr>
          <w:rFonts w:ascii="Times New Roman" w:hAnsi="Times New Roman" w:cs="Times New Roman"/>
          <w:sz w:val="28"/>
          <w:szCs w:val="28"/>
        </w:rPr>
      </w:pPr>
      <w:r w:rsidRPr="00401F80">
        <w:rPr>
          <w:rFonts w:ascii="Times New Roman" w:hAnsi="Times New Roman" w:cs="Times New Roman"/>
          <w:b/>
          <w:sz w:val="28"/>
          <w:szCs w:val="28"/>
        </w:rPr>
        <w:t>Гражданское воспитание</w:t>
      </w:r>
      <w:r>
        <w:rPr>
          <w:rFonts w:ascii="Times New Roman" w:hAnsi="Times New Roman" w:cs="Times New Roman"/>
          <w:sz w:val="28"/>
          <w:szCs w:val="28"/>
        </w:rPr>
        <w:t xml:space="preserve"> – </w:t>
      </w:r>
      <w:r w:rsidR="003D6D34">
        <w:rPr>
          <w:rFonts w:ascii="Times New Roman" w:hAnsi="Times New Roman" w:cs="Times New Roman"/>
          <w:sz w:val="28"/>
          <w:szCs w:val="28"/>
        </w:rPr>
        <w:t xml:space="preserve">воспитание личности </w:t>
      </w:r>
      <w:r w:rsidR="00C24EBE">
        <w:rPr>
          <w:rFonts w:ascii="Times New Roman" w:hAnsi="Times New Roman" w:cs="Times New Roman"/>
          <w:sz w:val="28"/>
          <w:szCs w:val="28"/>
        </w:rPr>
        <w:t>о</w:t>
      </w:r>
      <w:r w:rsidR="00C24EBE" w:rsidRPr="00C24EBE">
        <w:rPr>
          <w:rFonts w:ascii="Times New Roman" w:hAnsi="Times New Roman" w:cs="Times New Roman"/>
          <w:sz w:val="28"/>
          <w:szCs w:val="28"/>
        </w:rPr>
        <w:t>бладающ</w:t>
      </w:r>
      <w:r w:rsidR="00C24EBE">
        <w:rPr>
          <w:rFonts w:ascii="Times New Roman" w:hAnsi="Times New Roman" w:cs="Times New Roman"/>
          <w:sz w:val="28"/>
          <w:szCs w:val="28"/>
        </w:rPr>
        <w:t>е</w:t>
      </w:r>
      <w:r w:rsidR="00C24EBE" w:rsidRPr="00C24EBE">
        <w:rPr>
          <w:rFonts w:ascii="Times New Roman" w:hAnsi="Times New Roman" w:cs="Times New Roman"/>
          <w:sz w:val="28"/>
          <w:szCs w:val="28"/>
        </w:rPr>
        <w:t>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r w:rsidR="00757BE9">
        <w:rPr>
          <w:rFonts w:ascii="Times New Roman" w:hAnsi="Times New Roman" w:cs="Times New Roman"/>
          <w:sz w:val="28"/>
          <w:szCs w:val="28"/>
        </w:rPr>
        <w:t xml:space="preserve"> </w:t>
      </w:r>
      <w:r w:rsidR="003D6D34">
        <w:rPr>
          <w:rFonts w:ascii="Times New Roman" w:hAnsi="Times New Roman" w:cs="Times New Roman"/>
          <w:sz w:val="28"/>
          <w:szCs w:val="28"/>
        </w:rPr>
        <w:t>с о</w:t>
      </w:r>
      <w:r w:rsidR="003D6D34" w:rsidRPr="003D6D34">
        <w:rPr>
          <w:rFonts w:ascii="Times New Roman" w:hAnsi="Times New Roman" w:cs="Times New Roman"/>
          <w:sz w:val="28"/>
          <w:szCs w:val="28"/>
        </w:rPr>
        <w:t>сознанн</w:t>
      </w:r>
      <w:r w:rsidR="003D6D34">
        <w:rPr>
          <w:rFonts w:ascii="Times New Roman" w:hAnsi="Times New Roman" w:cs="Times New Roman"/>
          <w:sz w:val="28"/>
          <w:szCs w:val="28"/>
        </w:rPr>
        <w:t>ым</w:t>
      </w:r>
      <w:r w:rsidR="003D6D34" w:rsidRPr="003D6D34">
        <w:rPr>
          <w:rFonts w:ascii="Times New Roman" w:hAnsi="Times New Roman" w:cs="Times New Roman"/>
          <w:sz w:val="28"/>
          <w:szCs w:val="28"/>
        </w:rPr>
        <w:t xml:space="preserve"> выраж</w:t>
      </w:r>
      <w:r w:rsidR="003D6D34">
        <w:rPr>
          <w:rFonts w:ascii="Times New Roman" w:hAnsi="Times New Roman" w:cs="Times New Roman"/>
          <w:sz w:val="28"/>
          <w:szCs w:val="28"/>
        </w:rPr>
        <w:t>ением</w:t>
      </w:r>
      <w:r w:rsidR="003D6D34" w:rsidRPr="003D6D34">
        <w:rPr>
          <w:rFonts w:ascii="Times New Roman" w:hAnsi="Times New Roman" w:cs="Times New Roman"/>
          <w:sz w:val="28"/>
          <w:szCs w:val="28"/>
        </w:rPr>
        <w:t xml:space="preserve"> сво</w:t>
      </w:r>
      <w:r w:rsidR="003D6D34">
        <w:rPr>
          <w:rFonts w:ascii="Times New Roman" w:hAnsi="Times New Roman" w:cs="Times New Roman"/>
          <w:sz w:val="28"/>
          <w:szCs w:val="28"/>
        </w:rPr>
        <w:t>ей</w:t>
      </w:r>
      <w:r w:rsidR="003D6D34" w:rsidRPr="003D6D34">
        <w:rPr>
          <w:rFonts w:ascii="Times New Roman" w:hAnsi="Times New Roman" w:cs="Times New Roman"/>
          <w:sz w:val="28"/>
          <w:szCs w:val="28"/>
        </w:rPr>
        <w:t xml:space="preserve"> российск</w:t>
      </w:r>
      <w:r w:rsidR="003D6D34">
        <w:rPr>
          <w:rFonts w:ascii="Times New Roman" w:hAnsi="Times New Roman" w:cs="Times New Roman"/>
          <w:sz w:val="28"/>
          <w:szCs w:val="28"/>
        </w:rPr>
        <w:t>ой</w:t>
      </w:r>
      <w:r w:rsidR="003D6D34" w:rsidRPr="003D6D34">
        <w:rPr>
          <w:rFonts w:ascii="Times New Roman" w:hAnsi="Times New Roman" w:cs="Times New Roman"/>
          <w:sz w:val="28"/>
          <w:szCs w:val="28"/>
        </w:rPr>
        <w:t xml:space="preserve"> гражданск</w:t>
      </w:r>
      <w:r w:rsidR="003D6D34">
        <w:rPr>
          <w:rFonts w:ascii="Times New Roman" w:hAnsi="Times New Roman" w:cs="Times New Roman"/>
          <w:sz w:val="28"/>
          <w:szCs w:val="28"/>
        </w:rPr>
        <w:t>ой</w:t>
      </w:r>
      <w:r w:rsidR="003D6D34" w:rsidRPr="003D6D34">
        <w:rPr>
          <w:rFonts w:ascii="Times New Roman" w:hAnsi="Times New Roman" w:cs="Times New Roman"/>
          <w:sz w:val="28"/>
          <w:szCs w:val="28"/>
        </w:rPr>
        <w:t xml:space="preserve"> идентичност</w:t>
      </w:r>
      <w:r w:rsidR="003D6D34">
        <w:rPr>
          <w:rFonts w:ascii="Times New Roman" w:hAnsi="Times New Roman" w:cs="Times New Roman"/>
          <w:sz w:val="28"/>
          <w:szCs w:val="28"/>
        </w:rPr>
        <w:t>и</w:t>
      </w:r>
      <w:r w:rsidR="003D6D34" w:rsidRPr="003D6D34">
        <w:rPr>
          <w:rFonts w:ascii="Times New Roman" w:hAnsi="Times New Roman" w:cs="Times New Roman"/>
          <w:sz w:val="28"/>
          <w:szCs w:val="28"/>
        </w:rPr>
        <w:t xml:space="preserve"> в поликультурном, многонациональном и многоконфессиональном российском обществе, в мировом сообществе</w:t>
      </w:r>
      <w:r w:rsidR="00757BE9">
        <w:rPr>
          <w:rFonts w:ascii="Times New Roman" w:hAnsi="Times New Roman" w:cs="Times New Roman"/>
          <w:sz w:val="28"/>
          <w:szCs w:val="28"/>
        </w:rPr>
        <w:t>, которая</w:t>
      </w:r>
      <w:r w:rsidR="00C24EBE">
        <w:rPr>
          <w:rFonts w:ascii="Times New Roman" w:hAnsi="Times New Roman" w:cs="Times New Roman"/>
          <w:sz w:val="28"/>
          <w:szCs w:val="28"/>
        </w:rPr>
        <w:t>:</w:t>
      </w:r>
      <w:r w:rsidR="00B50EC7" w:rsidRPr="00B50EC7">
        <w:rPr>
          <w:rFonts w:ascii="Times New Roman" w:hAnsi="Times New Roman" w:cs="Times New Roman"/>
          <w:sz w:val="28"/>
          <w:szCs w:val="28"/>
        </w:rPr>
        <w:t xml:space="preserve"> уваж</w:t>
      </w:r>
      <w:r w:rsidR="00B50EC7">
        <w:rPr>
          <w:rFonts w:ascii="Times New Roman" w:hAnsi="Times New Roman" w:cs="Times New Roman"/>
          <w:sz w:val="28"/>
          <w:szCs w:val="28"/>
        </w:rPr>
        <w:t>а</w:t>
      </w:r>
      <w:r w:rsidR="00757BE9">
        <w:rPr>
          <w:rFonts w:ascii="Times New Roman" w:hAnsi="Times New Roman" w:cs="Times New Roman"/>
          <w:sz w:val="28"/>
          <w:szCs w:val="28"/>
        </w:rPr>
        <w:t>ет</w:t>
      </w:r>
      <w:r w:rsidR="00B50EC7" w:rsidRPr="00B50EC7">
        <w:rPr>
          <w:rFonts w:ascii="Times New Roman" w:hAnsi="Times New Roman" w:cs="Times New Roman"/>
          <w:sz w:val="28"/>
          <w:szCs w:val="28"/>
        </w:rPr>
        <w:t xml:space="preserve"> закон</w:t>
      </w:r>
      <w:r w:rsidR="00B50EC7">
        <w:rPr>
          <w:rFonts w:ascii="Times New Roman" w:hAnsi="Times New Roman" w:cs="Times New Roman"/>
          <w:sz w:val="28"/>
          <w:szCs w:val="28"/>
        </w:rPr>
        <w:t>ы</w:t>
      </w:r>
      <w:r w:rsidR="00B50EC7" w:rsidRPr="00B50EC7">
        <w:rPr>
          <w:rFonts w:ascii="Times New Roman" w:hAnsi="Times New Roman" w:cs="Times New Roman"/>
          <w:sz w:val="28"/>
          <w:szCs w:val="28"/>
        </w:rPr>
        <w:t xml:space="preserve"> и государственны</w:t>
      </w:r>
      <w:r w:rsidR="00B50EC7">
        <w:rPr>
          <w:rFonts w:ascii="Times New Roman" w:hAnsi="Times New Roman" w:cs="Times New Roman"/>
          <w:sz w:val="28"/>
          <w:szCs w:val="28"/>
        </w:rPr>
        <w:t>е</w:t>
      </w:r>
      <w:r w:rsidR="00B50EC7" w:rsidRPr="00B50EC7">
        <w:rPr>
          <w:rFonts w:ascii="Times New Roman" w:hAnsi="Times New Roman" w:cs="Times New Roman"/>
          <w:sz w:val="28"/>
          <w:szCs w:val="28"/>
        </w:rPr>
        <w:t xml:space="preserve"> институт</w:t>
      </w:r>
      <w:r w:rsidR="00B50EC7">
        <w:rPr>
          <w:rFonts w:ascii="Times New Roman" w:hAnsi="Times New Roman" w:cs="Times New Roman"/>
          <w:sz w:val="28"/>
          <w:szCs w:val="28"/>
        </w:rPr>
        <w:t>ы</w:t>
      </w:r>
      <w:r w:rsidR="00C24EBE">
        <w:rPr>
          <w:rFonts w:ascii="Times New Roman" w:hAnsi="Times New Roman" w:cs="Times New Roman"/>
          <w:sz w:val="28"/>
          <w:szCs w:val="28"/>
        </w:rPr>
        <w:t>,</w:t>
      </w:r>
      <w:r w:rsidR="003D6D34">
        <w:rPr>
          <w:rFonts w:ascii="Times New Roman" w:hAnsi="Times New Roman" w:cs="Times New Roman"/>
          <w:sz w:val="28"/>
          <w:szCs w:val="28"/>
        </w:rPr>
        <w:t xml:space="preserve"> </w:t>
      </w:r>
      <w:r w:rsidR="00757BE9">
        <w:rPr>
          <w:rFonts w:ascii="Times New Roman" w:hAnsi="Times New Roman" w:cs="Times New Roman"/>
          <w:sz w:val="28"/>
          <w:szCs w:val="28"/>
        </w:rPr>
        <w:t>о</w:t>
      </w:r>
      <w:r w:rsidR="003D6D34">
        <w:rPr>
          <w:rFonts w:ascii="Times New Roman" w:hAnsi="Times New Roman" w:cs="Times New Roman"/>
          <w:sz w:val="28"/>
          <w:szCs w:val="28"/>
        </w:rPr>
        <w:t>с</w:t>
      </w:r>
      <w:r w:rsidR="003D6D34" w:rsidRPr="003D6D34">
        <w:rPr>
          <w:rFonts w:ascii="Times New Roman" w:hAnsi="Times New Roman" w:cs="Times New Roman"/>
          <w:sz w:val="28"/>
          <w:szCs w:val="28"/>
        </w:rPr>
        <w:t>озна</w:t>
      </w:r>
      <w:r w:rsidR="00757BE9">
        <w:rPr>
          <w:rFonts w:ascii="Times New Roman" w:hAnsi="Times New Roman" w:cs="Times New Roman"/>
          <w:sz w:val="28"/>
          <w:szCs w:val="28"/>
        </w:rPr>
        <w:t>ет</w:t>
      </w:r>
      <w:r w:rsidR="003D6D34" w:rsidRPr="003D6D34">
        <w:rPr>
          <w:rFonts w:ascii="Times New Roman" w:hAnsi="Times New Roman" w:cs="Times New Roman"/>
          <w:sz w:val="28"/>
          <w:szCs w:val="28"/>
        </w:rPr>
        <w:t xml:space="preserve"> свое единство с народом России как источником власти и субъектом тысячелетней российской государственности</w:t>
      </w:r>
      <w:r w:rsidR="00C24EBE">
        <w:rPr>
          <w:rFonts w:ascii="Times New Roman" w:hAnsi="Times New Roman" w:cs="Times New Roman"/>
          <w:sz w:val="28"/>
          <w:szCs w:val="28"/>
        </w:rPr>
        <w:t xml:space="preserve">, </w:t>
      </w:r>
      <w:r w:rsidR="003D6D34">
        <w:rPr>
          <w:rFonts w:ascii="Times New Roman" w:hAnsi="Times New Roman" w:cs="Times New Roman"/>
          <w:sz w:val="28"/>
          <w:szCs w:val="28"/>
        </w:rPr>
        <w:t xml:space="preserve"> п</w:t>
      </w:r>
      <w:r w:rsidR="003D6D34" w:rsidRPr="003D6D34">
        <w:rPr>
          <w:rFonts w:ascii="Times New Roman" w:hAnsi="Times New Roman" w:cs="Times New Roman"/>
          <w:sz w:val="28"/>
          <w:szCs w:val="28"/>
        </w:rPr>
        <w:t>роявля</w:t>
      </w:r>
      <w:r w:rsidR="00757BE9">
        <w:rPr>
          <w:rFonts w:ascii="Times New Roman" w:hAnsi="Times New Roman" w:cs="Times New Roman"/>
          <w:sz w:val="28"/>
          <w:szCs w:val="28"/>
        </w:rPr>
        <w:t>ет</w:t>
      </w:r>
      <w:r w:rsidR="003D6D34" w:rsidRPr="003D6D34">
        <w:rPr>
          <w:rFonts w:ascii="Times New Roman" w:hAnsi="Times New Roman" w:cs="Times New Roman"/>
          <w:sz w:val="28"/>
          <w:szCs w:val="28"/>
        </w:rPr>
        <w:t xml:space="preserve"> готовность к защите Родины, отстаива</w:t>
      </w:r>
      <w:r w:rsidR="00757BE9">
        <w:rPr>
          <w:rFonts w:ascii="Times New Roman" w:hAnsi="Times New Roman" w:cs="Times New Roman"/>
          <w:sz w:val="28"/>
          <w:szCs w:val="28"/>
        </w:rPr>
        <w:t>ет</w:t>
      </w:r>
      <w:r w:rsidR="003D6D34" w:rsidRPr="003D6D34">
        <w:rPr>
          <w:rFonts w:ascii="Times New Roman" w:hAnsi="Times New Roman" w:cs="Times New Roman"/>
          <w:sz w:val="28"/>
          <w:szCs w:val="28"/>
        </w:rPr>
        <w:t xml:space="preserve"> суверенитет и достоинство народ</w:t>
      </w:r>
      <w:r w:rsidR="00B50EC7">
        <w:rPr>
          <w:rFonts w:ascii="Times New Roman" w:hAnsi="Times New Roman" w:cs="Times New Roman"/>
          <w:sz w:val="28"/>
          <w:szCs w:val="28"/>
        </w:rPr>
        <w:t>ов</w:t>
      </w:r>
      <w:r w:rsidR="003D6D34" w:rsidRPr="003D6D34">
        <w:rPr>
          <w:rFonts w:ascii="Times New Roman" w:hAnsi="Times New Roman" w:cs="Times New Roman"/>
          <w:sz w:val="28"/>
          <w:szCs w:val="28"/>
        </w:rPr>
        <w:t xml:space="preserve"> России и Российского государства, </w:t>
      </w:r>
      <w:r w:rsidR="00757BE9">
        <w:rPr>
          <w:rFonts w:ascii="Times New Roman" w:hAnsi="Times New Roman" w:cs="Times New Roman"/>
          <w:sz w:val="28"/>
          <w:szCs w:val="28"/>
        </w:rPr>
        <w:t xml:space="preserve">способствует </w:t>
      </w:r>
      <w:r w:rsidR="003D6D34" w:rsidRPr="003D6D34">
        <w:rPr>
          <w:rFonts w:ascii="Times New Roman" w:hAnsi="Times New Roman" w:cs="Times New Roman"/>
          <w:sz w:val="28"/>
          <w:szCs w:val="28"/>
        </w:rPr>
        <w:t>сохран</w:t>
      </w:r>
      <w:r w:rsidR="00757BE9">
        <w:rPr>
          <w:rFonts w:ascii="Times New Roman" w:hAnsi="Times New Roman" w:cs="Times New Roman"/>
          <w:sz w:val="28"/>
          <w:szCs w:val="28"/>
        </w:rPr>
        <w:t>ению</w:t>
      </w:r>
      <w:r w:rsidR="003D6D34" w:rsidRPr="003D6D34">
        <w:rPr>
          <w:rFonts w:ascii="Times New Roman" w:hAnsi="Times New Roman" w:cs="Times New Roman"/>
          <w:sz w:val="28"/>
          <w:szCs w:val="28"/>
        </w:rPr>
        <w:t xml:space="preserve"> и защи</w:t>
      </w:r>
      <w:r w:rsidR="00757BE9">
        <w:rPr>
          <w:rFonts w:ascii="Times New Roman" w:hAnsi="Times New Roman" w:cs="Times New Roman"/>
          <w:sz w:val="28"/>
          <w:szCs w:val="28"/>
        </w:rPr>
        <w:t>те</w:t>
      </w:r>
      <w:r w:rsidR="00C24EBE">
        <w:rPr>
          <w:rFonts w:ascii="Times New Roman" w:hAnsi="Times New Roman" w:cs="Times New Roman"/>
          <w:sz w:val="28"/>
          <w:szCs w:val="28"/>
        </w:rPr>
        <w:t xml:space="preserve"> её</w:t>
      </w:r>
      <w:r w:rsidR="003D6D34" w:rsidRPr="003D6D34">
        <w:rPr>
          <w:rFonts w:ascii="Times New Roman" w:hAnsi="Times New Roman" w:cs="Times New Roman"/>
          <w:sz w:val="28"/>
          <w:szCs w:val="28"/>
        </w:rPr>
        <w:t xml:space="preserve"> историческ</w:t>
      </w:r>
      <w:r w:rsidR="00757BE9">
        <w:rPr>
          <w:rFonts w:ascii="Times New Roman" w:hAnsi="Times New Roman" w:cs="Times New Roman"/>
          <w:sz w:val="28"/>
          <w:szCs w:val="28"/>
        </w:rPr>
        <w:t>ой</w:t>
      </w:r>
      <w:r w:rsidR="003D6D34" w:rsidRPr="003D6D34">
        <w:rPr>
          <w:rFonts w:ascii="Times New Roman" w:hAnsi="Times New Roman" w:cs="Times New Roman"/>
          <w:sz w:val="28"/>
          <w:szCs w:val="28"/>
        </w:rPr>
        <w:t xml:space="preserve"> правд</w:t>
      </w:r>
      <w:r w:rsidR="00757BE9">
        <w:rPr>
          <w:rFonts w:ascii="Times New Roman" w:hAnsi="Times New Roman" w:cs="Times New Roman"/>
          <w:sz w:val="28"/>
          <w:szCs w:val="28"/>
        </w:rPr>
        <w:t>ы</w:t>
      </w:r>
      <w:r w:rsidR="00C24EBE">
        <w:rPr>
          <w:rFonts w:ascii="Times New Roman" w:hAnsi="Times New Roman" w:cs="Times New Roman"/>
          <w:sz w:val="28"/>
          <w:szCs w:val="28"/>
        </w:rPr>
        <w:t>, отрица</w:t>
      </w:r>
      <w:r w:rsidR="00757BE9">
        <w:rPr>
          <w:rFonts w:ascii="Times New Roman" w:hAnsi="Times New Roman" w:cs="Times New Roman"/>
          <w:sz w:val="28"/>
          <w:szCs w:val="28"/>
        </w:rPr>
        <w:t>ет</w:t>
      </w:r>
      <w:r w:rsidR="00C24EBE">
        <w:rPr>
          <w:rFonts w:ascii="Times New Roman" w:hAnsi="Times New Roman" w:cs="Times New Roman"/>
          <w:sz w:val="28"/>
          <w:szCs w:val="28"/>
        </w:rPr>
        <w:t xml:space="preserve"> </w:t>
      </w:r>
      <w:r w:rsidR="003D6D34" w:rsidRPr="003D6D34">
        <w:rPr>
          <w:rFonts w:ascii="Times New Roman" w:hAnsi="Times New Roman" w:cs="Times New Roman"/>
          <w:sz w:val="28"/>
          <w:szCs w:val="28"/>
        </w:rPr>
        <w:t>люб</w:t>
      </w:r>
      <w:r w:rsidR="00C24EBE">
        <w:rPr>
          <w:rFonts w:ascii="Times New Roman" w:hAnsi="Times New Roman" w:cs="Times New Roman"/>
          <w:sz w:val="28"/>
          <w:szCs w:val="28"/>
        </w:rPr>
        <w:t>ую</w:t>
      </w:r>
      <w:r w:rsidR="003D6D34" w:rsidRPr="003D6D34">
        <w:rPr>
          <w:rFonts w:ascii="Times New Roman" w:hAnsi="Times New Roman" w:cs="Times New Roman"/>
          <w:sz w:val="28"/>
          <w:szCs w:val="28"/>
        </w:rPr>
        <w:t xml:space="preserve"> дискриминаци</w:t>
      </w:r>
      <w:r w:rsidR="00C24EBE">
        <w:rPr>
          <w:rFonts w:ascii="Times New Roman" w:hAnsi="Times New Roman" w:cs="Times New Roman"/>
          <w:sz w:val="28"/>
          <w:szCs w:val="28"/>
        </w:rPr>
        <w:t>ю</w:t>
      </w:r>
      <w:r w:rsidR="003D6D34" w:rsidRPr="003D6D34">
        <w:rPr>
          <w:rFonts w:ascii="Times New Roman" w:hAnsi="Times New Roman" w:cs="Times New Roman"/>
          <w:sz w:val="28"/>
          <w:szCs w:val="28"/>
        </w:rPr>
        <w:t xml:space="preserve"> по социальным, национальным, расовым, религиозным признакам, </w:t>
      </w:r>
      <w:r w:rsidR="00C24EBE">
        <w:rPr>
          <w:rFonts w:ascii="Times New Roman" w:hAnsi="Times New Roman" w:cs="Times New Roman"/>
          <w:sz w:val="28"/>
          <w:szCs w:val="28"/>
        </w:rPr>
        <w:t xml:space="preserve">а также </w:t>
      </w:r>
      <w:r w:rsidR="003D6D34" w:rsidRPr="003D6D34">
        <w:rPr>
          <w:rFonts w:ascii="Times New Roman" w:hAnsi="Times New Roman" w:cs="Times New Roman"/>
          <w:sz w:val="28"/>
          <w:szCs w:val="28"/>
        </w:rPr>
        <w:t>проявлени</w:t>
      </w:r>
      <w:r w:rsidR="00C24EBE">
        <w:rPr>
          <w:rFonts w:ascii="Times New Roman" w:hAnsi="Times New Roman" w:cs="Times New Roman"/>
          <w:sz w:val="28"/>
          <w:szCs w:val="28"/>
        </w:rPr>
        <w:t>я</w:t>
      </w:r>
      <w:r w:rsidR="003D6D34" w:rsidRPr="003D6D34">
        <w:rPr>
          <w:rFonts w:ascii="Times New Roman" w:hAnsi="Times New Roman" w:cs="Times New Roman"/>
          <w:sz w:val="28"/>
          <w:szCs w:val="28"/>
        </w:rPr>
        <w:t xml:space="preserve"> экстремизма, терроризма, коррупции, антигосударственной деятельности.</w:t>
      </w:r>
    </w:p>
    <w:p w14:paraId="60BF0D82" w14:textId="2DB1D435"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bookmarkStart w:id="1" w:name="_Hlk136398977"/>
      <w:r w:rsidRPr="00757BE9">
        <w:rPr>
          <w:rFonts w:ascii="Times New Roman" w:hAnsi="Times New Roman" w:cs="Times New Roman"/>
          <w:b/>
          <w:sz w:val="28"/>
          <w:szCs w:val="28"/>
        </w:rPr>
        <w:t>Наставничество</w:t>
      </w:r>
      <w:bookmarkEnd w:id="1"/>
      <w:r w:rsidRPr="00401F80">
        <w:rPr>
          <w:rFonts w:ascii="Times New Roman" w:hAnsi="Times New Roman" w:cs="Times New Roman"/>
          <w:sz w:val="28"/>
          <w:szCs w:val="28"/>
        </w:rPr>
        <w:t xml:space="preserve"> – взаимодействие старшего поколения, являющегося носителем</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уникальных знаний и опыта, хранителем духовно-нравственных ценностей, с младшим</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поколением с целью воспитания его в духе патриотизма, сохранения связи и единства</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поколений.</w:t>
      </w:r>
    </w:p>
    <w:p w14:paraId="64D64EF2" w14:textId="1A0029B3"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757BE9">
        <w:rPr>
          <w:rFonts w:ascii="Times New Roman" w:hAnsi="Times New Roman" w:cs="Times New Roman"/>
          <w:b/>
          <w:sz w:val="28"/>
          <w:szCs w:val="28"/>
        </w:rPr>
        <w:t>Патриотические ценности</w:t>
      </w:r>
      <w:r w:rsidRPr="00401F80">
        <w:rPr>
          <w:rFonts w:ascii="Times New Roman" w:hAnsi="Times New Roman" w:cs="Times New Roman"/>
          <w:sz w:val="28"/>
          <w:szCs w:val="28"/>
        </w:rPr>
        <w:t xml:space="preserve"> – понятные для отдельного человека и общества в целом</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установки, идеалы и нравственные ориентиры, формирующие и выражающие преданность</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 xml:space="preserve">гражданина своей стране и ее интересам. </w:t>
      </w:r>
    </w:p>
    <w:p w14:paraId="16E91507" w14:textId="69C2AEC6" w:rsidR="00401F80" w:rsidRPr="00401F80" w:rsidRDefault="00401F80" w:rsidP="00291BEB">
      <w:pPr>
        <w:tabs>
          <w:tab w:val="left" w:pos="851"/>
        </w:tabs>
        <w:spacing w:after="0" w:line="240" w:lineRule="auto"/>
        <w:ind w:firstLine="709"/>
        <w:jc w:val="both"/>
        <w:rPr>
          <w:rFonts w:ascii="Times New Roman" w:hAnsi="Times New Roman" w:cs="Times New Roman"/>
          <w:sz w:val="28"/>
          <w:szCs w:val="28"/>
        </w:rPr>
      </w:pPr>
      <w:r w:rsidRPr="00757BE9">
        <w:rPr>
          <w:rFonts w:ascii="Times New Roman" w:hAnsi="Times New Roman" w:cs="Times New Roman"/>
          <w:b/>
          <w:sz w:val="28"/>
          <w:szCs w:val="28"/>
        </w:rPr>
        <w:t>Грани патриотизма</w:t>
      </w:r>
      <w:r w:rsidRPr="00401F80">
        <w:rPr>
          <w:rFonts w:ascii="Times New Roman" w:hAnsi="Times New Roman" w:cs="Times New Roman"/>
          <w:sz w:val="28"/>
          <w:szCs w:val="28"/>
        </w:rPr>
        <w:t xml:space="preserve"> – сферы проявления патриотического мировоззрения, которые, с</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одной стороны, выступают областями выражения патриотизма, а с другой – инструментами</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 xml:space="preserve">его формирования. </w:t>
      </w:r>
    </w:p>
    <w:p w14:paraId="1C1854B4" w14:textId="0C75D686" w:rsidR="008356D2" w:rsidRDefault="00401F80" w:rsidP="00291BEB">
      <w:pPr>
        <w:tabs>
          <w:tab w:val="left" w:pos="851"/>
        </w:tabs>
        <w:spacing w:after="0" w:line="240" w:lineRule="auto"/>
        <w:ind w:firstLine="709"/>
        <w:jc w:val="both"/>
        <w:rPr>
          <w:rFonts w:ascii="Times New Roman" w:hAnsi="Times New Roman" w:cs="Times New Roman"/>
          <w:sz w:val="28"/>
          <w:szCs w:val="28"/>
        </w:rPr>
      </w:pPr>
      <w:r w:rsidRPr="00757BE9">
        <w:rPr>
          <w:rFonts w:ascii="Times New Roman" w:hAnsi="Times New Roman" w:cs="Times New Roman"/>
          <w:b/>
          <w:sz w:val="28"/>
          <w:szCs w:val="28"/>
        </w:rPr>
        <w:t xml:space="preserve">Система </w:t>
      </w:r>
      <w:r w:rsidR="00757BE9">
        <w:rPr>
          <w:rFonts w:ascii="Times New Roman" w:hAnsi="Times New Roman" w:cs="Times New Roman"/>
          <w:b/>
          <w:sz w:val="28"/>
          <w:szCs w:val="28"/>
        </w:rPr>
        <w:t>гражданско-патриотического воспитания</w:t>
      </w:r>
      <w:r w:rsidRPr="00401F80">
        <w:rPr>
          <w:rFonts w:ascii="Times New Roman" w:hAnsi="Times New Roman" w:cs="Times New Roman"/>
          <w:sz w:val="28"/>
          <w:szCs w:val="28"/>
        </w:rPr>
        <w:t xml:space="preserve"> – это совокупность субъектов </w:t>
      </w:r>
      <w:r w:rsidR="00757BE9">
        <w:rPr>
          <w:rFonts w:ascii="Times New Roman" w:hAnsi="Times New Roman" w:cs="Times New Roman"/>
          <w:sz w:val="28"/>
          <w:szCs w:val="28"/>
        </w:rPr>
        <w:t>так</w:t>
      </w:r>
      <w:r w:rsidRPr="00401F80">
        <w:rPr>
          <w:rFonts w:ascii="Times New Roman" w:hAnsi="Times New Roman" w:cs="Times New Roman"/>
          <w:sz w:val="28"/>
          <w:szCs w:val="28"/>
        </w:rPr>
        <w:t>ого</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воспитания</w:t>
      </w:r>
      <w:r w:rsidR="00757BE9">
        <w:rPr>
          <w:rFonts w:ascii="Times New Roman" w:hAnsi="Times New Roman" w:cs="Times New Roman"/>
          <w:sz w:val="28"/>
          <w:szCs w:val="28"/>
        </w:rPr>
        <w:t xml:space="preserve"> (детей, молодежи и взрослого населения страны)</w:t>
      </w:r>
      <w:r w:rsidRPr="00401F80">
        <w:rPr>
          <w:rFonts w:ascii="Times New Roman" w:hAnsi="Times New Roman" w:cs="Times New Roman"/>
          <w:sz w:val="28"/>
          <w:szCs w:val="28"/>
        </w:rPr>
        <w:t xml:space="preserve">, нормативно-правовая и духовно-нравственная база воспитательной, </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образовательной и просветительской деятельности, а также комплекс мероприятий по</w:t>
      </w:r>
      <w:r w:rsidR="00B50EC7">
        <w:rPr>
          <w:rFonts w:ascii="Times New Roman" w:hAnsi="Times New Roman" w:cs="Times New Roman"/>
          <w:sz w:val="28"/>
          <w:szCs w:val="28"/>
        </w:rPr>
        <w:t xml:space="preserve"> </w:t>
      </w:r>
      <w:r w:rsidRPr="00401F80">
        <w:rPr>
          <w:rFonts w:ascii="Times New Roman" w:hAnsi="Times New Roman" w:cs="Times New Roman"/>
          <w:sz w:val="28"/>
          <w:szCs w:val="28"/>
        </w:rPr>
        <w:t>формированию патриотических чувств и сознания граждан Российской Федераци</w:t>
      </w:r>
      <w:r w:rsidR="00B50EC7">
        <w:rPr>
          <w:rFonts w:ascii="Times New Roman" w:hAnsi="Times New Roman" w:cs="Times New Roman"/>
          <w:sz w:val="28"/>
          <w:szCs w:val="28"/>
        </w:rPr>
        <w:t>и.</w:t>
      </w:r>
    </w:p>
    <w:p w14:paraId="3D2C4F6D" w14:textId="51883722"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B50EC7">
        <w:rPr>
          <w:rFonts w:ascii="Times New Roman" w:hAnsi="Times New Roman" w:cs="Times New Roman"/>
          <w:b/>
          <w:sz w:val="28"/>
          <w:szCs w:val="28"/>
        </w:rPr>
        <w:t>Субъект патриотического воспитания</w:t>
      </w:r>
      <w:r w:rsidRPr="00B50EC7">
        <w:rPr>
          <w:rFonts w:ascii="Times New Roman" w:hAnsi="Times New Roman" w:cs="Times New Roman"/>
          <w:sz w:val="28"/>
          <w:szCs w:val="28"/>
        </w:rPr>
        <w:t xml:space="preserve"> – организация, лицо, группа лиц, общественный или государственный институт, планирующий и осуществляющий</w:t>
      </w:r>
      <w:r>
        <w:rPr>
          <w:rFonts w:ascii="Times New Roman" w:hAnsi="Times New Roman" w:cs="Times New Roman"/>
          <w:sz w:val="28"/>
          <w:szCs w:val="28"/>
        </w:rPr>
        <w:t xml:space="preserve"> </w:t>
      </w:r>
      <w:r w:rsidRPr="00B50EC7">
        <w:rPr>
          <w:rFonts w:ascii="Times New Roman" w:hAnsi="Times New Roman" w:cs="Times New Roman"/>
          <w:sz w:val="28"/>
          <w:szCs w:val="28"/>
        </w:rPr>
        <w:t xml:space="preserve">деятельность по патриотическому воспитанию граждан. </w:t>
      </w:r>
    </w:p>
    <w:p w14:paraId="29B45FB2" w14:textId="5CBBB73A"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B50EC7">
        <w:rPr>
          <w:rFonts w:ascii="Times New Roman" w:hAnsi="Times New Roman" w:cs="Times New Roman"/>
          <w:b/>
          <w:sz w:val="28"/>
          <w:szCs w:val="28"/>
        </w:rPr>
        <w:lastRenderedPageBreak/>
        <w:t>Объект патриотического воспитания</w:t>
      </w:r>
      <w:r w:rsidRPr="00B50EC7">
        <w:rPr>
          <w:rFonts w:ascii="Times New Roman" w:hAnsi="Times New Roman" w:cs="Times New Roman"/>
          <w:sz w:val="28"/>
          <w:szCs w:val="28"/>
        </w:rPr>
        <w:t xml:space="preserve"> – граждане всех возрастов и социальных групп</w:t>
      </w:r>
      <w:r>
        <w:rPr>
          <w:rFonts w:ascii="Times New Roman" w:hAnsi="Times New Roman" w:cs="Times New Roman"/>
          <w:sz w:val="28"/>
          <w:szCs w:val="28"/>
        </w:rPr>
        <w:t xml:space="preserve"> </w:t>
      </w:r>
      <w:r w:rsidRPr="00B50EC7">
        <w:rPr>
          <w:rFonts w:ascii="Times New Roman" w:hAnsi="Times New Roman" w:cs="Times New Roman"/>
          <w:sz w:val="28"/>
          <w:szCs w:val="28"/>
        </w:rPr>
        <w:t>в отношении которых реализуется патриотическая работа. Группировка граждан по</w:t>
      </w:r>
      <w:r>
        <w:rPr>
          <w:rFonts w:ascii="Times New Roman" w:hAnsi="Times New Roman" w:cs="Times New Roman"/>
          <w:sz w:val="28"/>
          <w:szCs w:val="28"/>
        </w:rPr>
        <w:t xml:space="preserve"> </w:t>
      </w:r>
      <w:r w:rsidRPr="00B50EC7">
        <w:rPr>
          <w:rFonts w:ascii="Times New Roman" w:hAnsi="Times New Roman" w:cs="Times New Roman"/>
          <w:sz w:val="28"/>
          <w:szCs w:val="28"/>
        </w:rPr>
        <w:t>возрастам в целях индивидуализации методов патриотического воспитания.</w:t>
      </w:r>
    </w:p>
    <w:p w14:paraId="4CDAD519" w14:textId="140DB581"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B50EC7">
        <w:rPr>
          <w:rFonts w:ascii="Times New Roman" w:hAnsi="Times New Roman" w:cs="Times New Roman"/>
          <w:b/>
          <w:sz w:val="28"/>
          <w:szCs w:val="28"/>
        </w:rPr>
        <w:t xml:space="preserve">Инструменты патриотического воспитания – </w:t>
      </w:r>
      <w:r w:rsidRPr="00B50EC7">
        <w:rPr>
          <w:rFonts w:ascii="Times New Roman" w:hAnsi="Times New Roman" w:cs="Times New Roman"/>
          <w:sz w:val="28"/>
          <w:szCs w:val="28"/>
        </w:rPr>
        <w:t>совокупность приемов, форм, методов и</w:t>
      </w:r>
      <w:r>
        <w:rPr>
          <w:rFonts w:ascii="Times New Roman" w:hAnsi="Times New Roman" w:cs="Times New Roman"/>
          <w:sz w:val="28"/>
          <w:szCs w:val="28"/>
        </w:rPr>
        <w:t xml:space="preserve"> </w:t>
      </w:r>
      <w:r w:rsidRPr="00B50EC7">
        <w:rPr>
          <w:rFonts w:ascii="Times New Roman" w:hAnsi="Times New Roman" w:cs="Times New Roman"/>
          <w:sz w:val="28"/>
          <w:szCs w:val="28"/>
        </w:rPr>
        <w:t>средств, применяемых субъектами патриотического воспитания в отношении объектов</w:t>
      </w:r>
      <w:r>
        <w:rPr>
          <w:rFonts w:ascii="Times New Roman" w:hAnsi="Times New Roman" w:cs="Times New Roman"/>
          <w:sz w:val="28"/>
          <w:szCs w:val="28"/>
        </w:rPr>
        <w:t xml:space="preserve"> </w:t>
      </w:r>
      <w:r w:rsidRPr="00B50EC7">
        <w:rPr>
          <w:rFonts w:ascii="Times New Roman" w:hAnsi="Times New Roman" w:cs="Times New Roman"/>
          <w:sz w:val="28"/>
          <w:szCs w:val="28"/>
        </w:rPr>
        <w:t>патриотического воспитания для достижения целей патриотического воспитания.</w:t>
      </w:r>
    </w:p>
    <w:p w14:paraId="5AF12621" w14:textId="4B075045"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B50EC7">
        <w:rPr>
          <w:rFonts w:ascii="Times New Roman" w:hAnsi="Times New Roman" w:cs="Times New Roman"/>
          <w:b/>
          <w:sz w:val="28"/>
          <w:szCs w:val="28"/>
        </w:rPr>
        <w:t>Направление патриотического воспитания</w:t>
      </w:r>
      <w:r w:rsidRPr="00B50EC7">
        <w:rPr>
          <w:rFonts w:ascii="Times New Roman" w:hAnsi="Times New Roman" w:cs="Times New Roman"/>
          <w:sz w:val="28"/>
          <w:szCs w:val="28"/>
        </w:rPr>
        <w:t xml:space="preserve"> – сектор патриотической работы, обладающий специфическими характеристиками, на основе которых он может быть</w:t>
      </w:r>
      <w:r>
        <w:rPr>
          <w:rFonts w:ascii="Times New Roman" w:hAnsi="Times New Roman" w:cs="Times New Roman"/>
          <w:sz w:val="28"/>
          <w:szCs w:val="28"/>
        </w:rPr>
        <w:t xml:space="preserve"> </w:t>
      </w:r>
      <w:r w:rsidRPr="00B50EC7">
        <w:rPr>
          <w:rFonts w:ascii="Times New Roman" w:hAnsi="Times New Roman" w:cs="Times New Roman"/>
          <w:sz w:val="28"/>
          <w:szCs w:val="28"/>
        </w:rPr>
        <w:t xml:space="preserve">вычленен из общей массы мер формирования и развития патриотизма. </w:t>
      </w:r>
    </w:p>
    <w:p w14:paraId="7413B706" w14:textId="34760D8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B50EC7">
        <w:rPr>
          <w:rFonts w:ascii="Times New Roman" w:hAnsi="Times New Roman" w:cs="Times New Roman"/>
          <w:b/>
          <w:sz w:val="28"/>
          <w:szCs w:val="28"/>
        </w:rPr>
        <w:t>Программа патриотического воспитания</w:t>
      </w:r>
      <w:r w:rsidRPr="00B50EC7">
        <w:rPr>
          <w:rFonts w:ascii="Times New Roman" w:hAnsi="Times New Roman" w:cs="Times New Roman"/>
          <w:sz w:val="28"/>
          <w:szCs w:val="28"/>
        </w:rPr>
        <w:t xml:space="preserve"> – совокупность мероприятий и проектов, осуществляемых в целях патриотического воспитания в отношении целевой аудитории, а</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также стратегический документ, определяющий цели, задачи, содержание</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патриотического воспитания и закрепляющий полномочия вовлеченных сторон.</w:t>
      </w:r>
    </w:p>
    <w:p w14:paraId="75357DDF" w14:textId="661B9785"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020CE8">
        <w:rPr>
          <w:rFonts w:ascii="Times New Roman" w:hAnsi="Times New Roman" w:cs="Times New Roman"/>
          <w:b/>
          <w:sz w:val="28"/>
          <w:szCs w:val="28"/>
        </w:rPr>
        <w:t>Патриотический проект</w:t>
      </w:r>
      <w:r w:rsidRPr="00B50EC7">
        <w:rPr>
          <w:rFonts w:ascii="Times New Roman" w:hAnsi="Times New Roman" w:cs="Times New Roman"/>
          <w:sz w:val="28"/>
          <w:szCs w:val="28"/>
        </w:rPr>
        <w:t xml:space="preserve"> – комплекс действий и процессов, направленных на развитие</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у целевой аудитории чувства патриотизма, отдельных его аспектов или составляющих</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(ценностей) в течение определенного временного отрезка.</w:t>
      </w:r>
    </w:p>
    <w:p w14:paraId="0022A914" w14:textId="49F1B4CC" w:rsid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020CE8">
        <w:rPr>
          <w:rFonts w:ascii="Times New Roman" w:hAnsi="Times New Roman" w:cs="Times New Roman"/>
          <w:b/>
          <w:sz w:val="28"/>
          <w:szCs w:val="28"/>
        </w:rPr>
        <w:t>Инфраструктура патриотического воспитания</w:t>
      </w:r>
      <w:r w:rsidRPr="00B50EC7">
        <w:rPr>
          <w:rFonts w:ascii="Times New Roman" w:hAnsi="Times New Roman" w:cs="Times New Roman"/>
          <w:sz w:val="28"/>
          <w:szCs w:val="28"/>
        </w:rPr>
        <w:t xml:space="preserve"> – объекты и материально-техническая</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база государственных, муниципальных организаций и общественных объединений, а</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также иных организаций всех форм собственности, используемая для патриотического</w:t>
      </w:r>
      <w:r w:rsidR="00020CE8">
        <w:rPr>
          <w:rFonts w:ascii="Times New Roman" w:hAnsi="Times New Roman" w:cs="Times New Roman"/>
          <w:sz w:val="28"/>
          <w:szCs w:val="28"/>
        </w:rPr>
        <w:t xml:space="preserve"> </w:t>
      </w:r>
      <w:r w:rsidRPr="00B50EC7">
        <w:rPr>
          <w:rFonts w:ascii="Times New Roman" w:hAnsi="Times New Roman" w:cs="Times New Roman"/>
          <w:sz w:val="28"/>
          <w:szCs w:val="28"/>
        </w:rPr>
        <w:t>воспитания граждан.</w:t>
      </w:r>
    </w:p>
    <w:p w14:paraId="568613EF" w14:textId="3E60BB99" w:rsidR="00020CE8" w:rsidRPr="00020CE8" w:rsidRDefault="00020CE8" w:rsidP="00291BEB">
      <w:pPr>
        <w:tabs>
          <w:tab w:val="left" w:pos="851"/>
        </w:tabs>
        <w:spacing w:after="0" w:line="240" w:lineRule="auto"/>
        <w:ind w:firstLine="709"/>
        <w:jc w:val="both"/>
        <w:rPr>
          <w:rFonts w:ascii="Times New Roman" w:hAnsi="Times New Roman" w:cs="Times New Roman"/>
          <w:sz w:val="28"/>
          <w:szCs w:val="28"/>
        </w:rPr>
      </w:pPr>
      <w:proofErr w:type="spellStart"/>
      <w:r w:rsidRPr="00020CE8">
        <w:rPr>
          <w:rFonts w:ascii="Times New Roman" w:hAnsi="Times New Roman" w:cs="Times New Roman"/>
          <w:b/>
          <w:sz w:val="28"/>
          <w:szCs w:val="28"/>
        </w:rPr>
        <w:t>Патриотичес</w:t>
      </w:r>
      <w:proofErr w:type="spellEnd"/>
      <w:r w:rsidR="00D27A3D" w:rsidRPr="00D27A3D">
        <w:t xml:space="preserve"> </w:t>
      </w:r>
      <w:r w:rsidR="00D27A3D" w:rsidRPr="00D27A3D">
        <w:rPr>
          <w:rFonts w:ascii="Times New Roman" w:hAnsi="Times New Roman" w:cs="Times New Roman"/>
          <w:b/>
          <w:sz w:val="28"/>
          <w:szCs w:val="28"/>
        </w:rPr>
        <w:t xml:space="preserve">Наставничество </w:t>
      </w:r>
      <w:r w:rsidRPr="00020CE8">
        <w:rPr>
          <w:rFonts w:ascii="Times New Roman" w:hAnsi="Times New Roman" w:cs="Times New Roman"/>
          <w:b/>
          <w:sz w:val="28"/>
          <w:szCs w:val="28"/>
        </w:rPr>
        <w:t>кая организация</w:t>
      </w:r>
      <w:r w:rsidRPr="00020CE8">
        <w:rPr>
          <w:rFonts w:ascii="Times New Roman" w:hAnsi="Times New Roman" w:cs="Times New Roman"/>
          <w:sz w:val="28"/>
          <w:szCs w:val="28"/>
        </w:rPr>
        <w:t xml:space="preserve"> – социально ориентированная</w:t>
      </w:r>
      <w:r>
        <w:rPr>
          <w:rFonts w:ascii="Times New Roman" w:hAnsi="Times New Roman" w:cs="Times New Roman"/>
          <w:sz w:val="28"/>
          <w:szCs w:val="28"/>
        </w:rPr>
        <w:t xml:space="preserve"> </w:t>
      </w:r>
      <w:r w:rsidRPr="00020CE8">
        <w:rPr>
          <w:rFonts w:ascii="Times New Roman" w:hAnsi="Times New Roman" w:cs="Times New Roman"/>
          <w:sz w:val="28"/>
          <w:szCs w:val="28"/>
        </w:rPr>
        <w:t>некоммерческая организация, в том числе государственное, муниципальное</w:t>
      </w:r>
      <w:r>
        <w:rPr>
          <w:rFonts w:ascii="Times New Roman" w:hAnsi="Times New Roman" w:cs="Times New Roman"/>
          <w:sz w:val="28"/>
          <w:szCs w:val="28"/>
        </w:rPr>
        <w:t xml:space="preserve"> </w:t>
      </w:r>
      <w:r w:rsidRPr="00020CE8">
        <w:rPr>
          <w:rFonts w:ascii="Times New Roman" w:hAnsi="Times New Roman" w:cs="Times New Roman"/>
          <w:sz w:val="28"/>
          <w:szCs w:val="28"/>
        </w:rPr>
        <w:t>учреждение, для которой патриотическое воспитание выступает основным</w:t>
      </w:r>
      <w:r>
        <w:rPr>
          <w:rFonts w:ascii="Times New Roman" w:hAnsi="Times New Roman" w:cs="Times New Roman"/>
          <w:sz w:val="28"/>
          <w:szCs w:val="28"/>
        </w:rPr>
        <w:t xml:space="preserve"> </w:t>
      </w:r>
      <w:r w:rsidRPr="00020CE8">
        <w:rPr>
          <w:rFonts w:ascii="Times New Roman" w:hAnsi="Times New Roman" w:cs="Times New Roman"/>
          <w:sz w:val="28"/>
          <w:szCs w:val="28"/>
        </w:rPr>
        <w:t>или одним из основных видов деятельности. Патриотическая организация</w:t>
      </w:r>
      <w:r>
        <w:rPr>
          <w:rFonts w:ascii="Times New Roman" w:hAnsi="Times New Roman" w:cs="Times New Roman"/>
          <w:sz w:val="28"/>
          <w:szCs w:val="28"/>
        </w:rPr>
        <w:t xml:space="preserve"> </w:t>
      </w:r>
      <w:r w:rsidRPr="00020CE8">
        <w:rPr>
          <w:rFonts w:ascii="Times New Roman" w:hAnsi="Times New Roman" w:cs="Times New Roman"/>
          <w:sz w:val="28"/>
          <w:szCs w:val="28"/>
        </w:rPr>
        <w:t>системно реализует патриотические проекты и программы в отношении</w:t>
      </w:r>
      <w:r>
        <w:rPr>
          <w:rFonts w:ascii="Times New Roman" w:hAnsi="Times New Roman" w:cs="Times New Roman"/>
          <w:sz w:val="28"/>
          <w:szCs w:val="28"/>
        </w:rPr>
        <w:t xml:space="preserve"> </w:t>
      </w:r>
      <w:r w:rsidRPr="00020CE8">
        <w:rPr>
          <w:rFonts w:ascii="Times New Roman" w:hAnsi="Times New Roman" w:cs="Times New Roman"/>
          <w:sz w:val="28"/>
          <w:szCs w:val="28"/>
        </w:rPr>
        <w:t>выбранной целевой аудитории.</w:t>
      </w:r>
    </w:p>
    <w:p w14:paraId="6119779C" w14:textId="512A5DC2" w:rsidR="00020CE8" w:rsidRPr="00020CE8" w:rsidRDefault="00020CE8" w:rsidP="00291BEB">
      <w:pPr>
        <w:tabs>
          <w:tab w:val="left" w:pos="851"/>
        </w:tabs>
        <w:spacing w:after="0" w:line="240" w:lineRule="auto"/>
        <w:ind w:firstLine="709"/>
        <w:jc w:val="both"/>
        <w:rPr>
          <w:rFonts w:ascii="Times New Roman" w:hAnsi="Times New Roman" w:cs="Times New Roman"/>
          <w:sz w:val="28"/>
          <w:szCs w:val="28"/>
        </w:rPr>
      </w:pPr>
      <w:r w:rsidRPr="00020CE8">
        <w:rPr>
          <w:rFonts w:ascii="Times New Roman" w:hAnsi="Times New Roman" w:cs="Times New Roman"/>
          <w:b/>
          <w:sz w:val="28"/>
          <w:szCs w:val="28"/>
        </w:rPr>
        <w:t>Патриотический центр, центр патриотического воспитания</w:t>
      </w:r>
      <w:r w:rsidRPr="00020CE8">
        <w:rPr>
          <w:rFonts w:ascii="Times New Roman" w:hAnsi="Times New Roman" w:cs="Times New Roman"/>
          <w:sz w:val="28"/>
          <w:szCs w:val="28"/>
        </w:rPr>
        <w:t xml:space="preserve"> – учреждение, деятельность которого предусматривает координацию</w:t>
      </w:r>
      <w:r>
        <w:rPr>
          <w:rFonts w:ascii="Times New Roman" w:hAnsi="Times New Roman" w:cs="Times New Roman"/>
          <w:sz w:val="28"/>
          <w:szCs w:val="28"/>
        </w:rPr>
        <w:t xml:space="preserve"> </w:t>
      </w:r>
      <w:r w:rsidRPr="00020CE8">
        <w:rPr>
          <w:rFonts w:ascii="Times New Roman" w:hAnsi="Times New Roman" w:cs="Times New Roman"/>
          <w:sz w:val="28"/>
          <w:szCs w:val="28"/>
        </w:rPr>
        <w:t>деятельности субъектов патриотического воспитания на определенной</w:t>
      </w:r>
      <w:r>
        <w:rPr>
          <w:rFonts w:ascii="Times New Roman" w:hAnsi="Times New Roman" w:cs="Times New Roman"/>
          <w:sz w:val="28"/>
          <w:szCs w:val="28"/>
        </w:rPr>
        <w:t xml:space="preserve"> </w:t>
      </w:r>
      <w:r w:rsidRPr="00020CE8">
        <w:rPr>
          <w:rFonts w:ascii="Times New Roman" w:hAnsi="Times New Roman" w:cs="Times New Roman"/>
          <w:sz w:val="28"/>
          <w:szCs w:val="28"/>
        </w:rPr>
        <w:t>территории, в том числе информационное, организационно-методическое и</w:t>
      </w:r>
      <w:r>
        <w:rPr>
          <w:rFonts w:ascii="Times New Roman" w:hAnsi="Times New Roman" w:cs="Times New Roman"/>
          <w:sz w:val="28"/>
          <w:szCs w:val="28"/>
        </w:rPr>
        <w:t xml:space="preserve"> </w:t>
      </w:r>
      <w:r w:rsidRPr="00020CE8">
        <w:rPr>
          <w:rFonts w:ascii="Times New Roman" w:hAnsi="Times New Roman" w:cs="Times New Roman"/>
          <w:sz w:val="28"/>
          <w:szCs w:val="28"/>
        </w:rPr>
        <w:t>ресурсное обеспечение и сопровождение проектов, организаций и сообществ.</w:t>
      </w:r>
    </w:p>
    <w:p w14:paraId="0D9DC1B1" w14:textId="6B911209" w:rsidR="00B50EC7" w:rsidRDefault="00020CE8" w:rsidP="00291BEB">
      <w:pPr>
        <w:tabs>
          <w:tab w:val="left" w:pos="851"/>
        </w:tabs>
        <w:spacing w:after="0" w:line="240" w:lineRule="auto"/>
        <w:ind w:firstLine="709"/>
        <w:jc w:val="both"/>
        <w:rPr>
          <w:rFonts w:ascii="Times New Roman" w:hAnsi="Times New Roman" w:cs="Times New Roman"/>
          <w:sz w:val="28"/>
          <w:szCs w:val="28"/>
        </w:rPr>
      </w:pPr>
      <w:r w:rsidRPr="00020CE8">
        <w:rPr>
          <w:rFonts w:ascii="Times New Roman" w:hAnsi="Times New Roman" w:cs="Times New Roman"/>
          <w:b/>
          <w:sz w:val="28"/>
          <w:szCs w:val="28"/>
        </w:rPr>
        <w:t>Патриотическое объединение</w:t>
      </w:r>
      <w:r w:rsidRPr="00020CE8">
        <w:rPr>
          <w:rFonts w:ascii="Times New Roman" w:hAnsi="Times New Roman" w:cs="Times New Roman"/>
          <w:sz w:val="28"/>
          <w:szCs w:val="28"/>
        </w:rPr>
        <w:t xml:space="preserve"> – объединение (в том числе</w:t>
      </w:r>
      <w:r>
        <w:rPr>
          <w:rFonts w:ascii="Times New Roman" w:hAnsi="Times New Roman" w:cs="Times New Roman"/>
          <w:sz w:val="28"/>
          <w:szCs w:val="28"/>
        </w:rPr>
        <w:t xml:space="preserve"> </w:t>
      </w:r>
      <w:r w:rsidRPr="00020CE8">
        <w:rPr>
          <w:rFonts w:ascii="Times New Roman" w:hAnsi="Times New Roman" w:cs="Times New Roman"/>
          <w:sz w:val="28"/>
          <w:szCs w:val="28"/>
        </w:rPr>
        <w:t>незарегистрированное) граждан патриотической направленности, созданное</w:t>
      </w:r>
      <w:r>
        <w:rPr>
          <w:rFonts w:ascii="Times New Roman" w:hAnsi="Times New Roman" w:cs="Times New Roman"/>
          <w:sz w:val="28"/>
          <w:szCs w:val="28"/>
        </w:rPr>
        <w:t xml:space="preserve"> </w:t>
      </w:r>
      <w:r w:rsidRPr="00020CE8">
        <w:rPr>
          <w:rFonts w:ascii="Times New Roman" w:hAnsi="Times New Roman" w:cs="Times New Roman"/>
          <w:sz w:val="28"/>
          <w:szCs w:val="28"/>
        </w:rPr>
        <w:t>(учрежденное) физическими лицами автономно, либо при участии какой-либо</w:t>
      </w:r>
      <w:r>
        <w:rPr>
          <w:rFonts w:ascii="Times New Roman" w:hAnsi="Times New Roman" w:cs="Times New Roman"/>
          <w:sz w:val="28"/>
          <w:szCs w:val="28"/>
        </w:rPr>
        <w:t xml:space="preserve"> </w:t>
      </w:r>
      <w:r w:rsidRPr="00020CE8">
        <w:rPr>
          <w:rFonts w:ascii="Times New Roman" w:hAnsi="Times New Roman" w:cs="Times New Roman"/>
          <w:sz w:val="28"/>
          <w:szCs w:val="28"/>
        </w:rPr>
        <w:t>организаци</w:t>
      </w:r>
      <w:r>
        <w:rPr>
          <w:rFonts w:ascii="Times New Roman" w:hAnsi="Times New Roman" w:cs="Times New Roman"/>
          <w:sz w:val="28"/>
          <w:szCs w:val="28"/>
        </w:rPr>
        <w:t>и.</w:t>
      </w:r>
    </w:p>
    <w:p w14:paraId="376DC9B3" w14:textId="020B7751" w:rsidR="003973B2" w:rsidRPr="003973B2" w:rsidRDefault="003973B2" w:rsidP="003973B2">
      <w:pPr>
        <w:tabs>
          <w:tab w:val="left" w:pos="851"/>
        </w:tabs>
        <w:spacing w:after="0" w:line="240" w:lineRule="auto"/>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12</w:t>
      </w:r>
    </w:p>
    <w:p w14:paraId="321B3F81" w14:textId="16CFFA65" w:rsidR="00C24EBE" w:rsidRPr="003973B2" w:rsidRDefault="00C24EBE" w:rsidP="00291BEB">
      <w:pPr>
        <w:tabs>
          <w:tab w:val="left" w:pos="851"/>
        </w:tabs>
        <w:spacing w:after="0" w:line="240" w:lineRule="auto"/>
        <w:ind w:firstLine="709"/>
        <w:jc w:val="both"/>
        <w:rPr>
          <w:rFonts w:ascii="Times New Roman" w:hAnsi="Times New Roman" w:cs="Times New Roman"/>
          <w:color w:val="0070C0"/>
          <w:sz w:val="28"/>
          <w:szCs w:val="28"/>
        </w:rPr>
      </w:pPr>
      <w:proofErr w:type="spellStart"/>
      <w:r w:rsidRPr="003973B2">
        <w:rPr>
          <w:rFonts w:ascii="Times New Roman" w:hAnsi="Times New Roman" w:cs="Times New Roman"/>
          <w:b/>
          <w:color w:val="0070C0"/>
          <w:sz w:val="28"/>
          <w:szCs w:val="28"/>
        </w:rPr>
        <w:t>Всеросси́йский</w:t>
      </w:r>
      <w:proofErr w:type="spellEnd"/>
      <w:r w:rsidRPr="003973B2">
        <w:rPr>
          <w:rFonts w:ascii="Times New Roman" w:hAnsi="Times New Roman" w:cs="Times New Roman"/>
          <w:b/>
          <w:color w:val="0070C0"/>
          <w:sz w:val="28"/>
          <w:szCs w:val="28"/>
        </w:rPr>
        <w:t xml:space="preserve"> </w:t>
      </w:r>
      <w:proofErr w:type="spellStart"/>
      <w:r w:rsidRPr="003973B2">
        <w:rPr>
          <w:rFonts w:ascii="Times New Roman" w:hAnsi="Times New Roman" w:cs="Times New Roman"/>
          <w:b/>
          <w:color w:val="0070C0"/>
          <w:sz w:val="28"/>
          <w:szCs w:val="28"/>
        </w:rPr>
        <w:t>це́нтр</w:t>
      </w:r>
      <w:proofErr w:type="spellEnd"/>
      <w:r w:rsidRPr="003973B2">
        <w:rPr>
          <w:rFonts w:ascii="Times New Roman" w:hAnsi="Times New Roman" w:cs="Times New Roman"/>
          <w:b/>
          <w:color w:val="0070C0"/>
          <w:sz w:val="28"/>
          <w:szCs w:val="28"/>
        </w:rPr>
        <w:t xml:space="preserve"> изучения </w:t>
      </w:r>
      <w:proofErr w:type="spellStart"/>
      <w:r w:rsidRPr="003973B2">
        <w:rPr>
          <w:rFonts w:ascii="Times New Roman" w:hAnsi="Times New Roman" w:cs="Times New Roman"/>
          <w:b/>
          <w:color w:val="0070C0"/>
          <w:sz w:val="28"/>
          <w:szCs w:val="28"/>
        </w:rPr>
        <w:t>обще́ственного</w:t>
      </w:r>
      <w:proofErr w:type="spellEnd"/>
      <w:r w:rsidRPr="003973B2">
        <w:rPr>
          <w:rFonts w:ascii="Times New Roman" w:hAnsi="Times New Roman" w:cs="Times New Roman"/>
          <w:b/>
          <w:color w:val="0070C0"/>
          <w:sz w:val="28"/>
          <w:szCs w:val="28"/>
        </w:rPr>
        <w:t xml:space="preserve"> </w:t>
      </w:r>
      <w:proofErr w:type="spellStart"/>
      <w:r w:rsidRPr="003973B2">
        <w:rPr>
          <w:rFonts w:ascii="Times New Roman" w:hAnsi="Times New Roman" w:cs="Times New Roman"/>
          <w:b/>
          <w:color w:val="0070C0"/>
          <w:sz w:val="28"/>
          <w:szCs w:val="28"/>
        </w:rPr>
        <w:t>мне́ния</w:t>
      </w:r>
      <w:proofErr w:type="spellEnd"/>
      <w:r w:rsidRPr="003973B2">
        <w:rPr>
          <w:rFonts w:ascii="Times New Roman" w:hAnsi="Times New Roman" w:cs="Times New Roman"/>
          <w:b/>
          <w:color w:val="0070C0"/>
          <w:sz w:val="28"/>
          <w:szCs w:val="28"/>
        </w:rPr>
        <w:t xml:space="preserve">, </w:t>
      </w:r>
      <w:r w:rsidRPr="003973B2">
        <w:rPr>
          <w:rFonts w:ascii="Times New Roman" w:hAnsi="Times New Roman" w:cs="Times New Roman"/>
          <w:color w:val="0070C0"/>
          <w:sz w:val="28"/>
          <w:szCs w:val="28"/>
        </w:rPr>
        <w:t>ВЦИО́М (до 1992 года — Всесоюзный) — старейшая российская государственная исследовательская организация, регулярно проводящая социологические и маркетинговые исследования на основе опросов общественного мнения.</w:t>
      </w:r>
    </w:p>
    <w:p w14:paraId="211ECFE9" w14:textId="4D1C8FD6" w:rsidR="00887AD5" w:rsidRPr="00887AD5" w:rsidRDefault="00887AD5" w:rsidP="00887AD5">
      <w:pPr>
        <w:tabs>
          <w:tab w:val="left" w:pos="851"/>
        </w:tabs>
        <w:spacing w:after="0" w:line="240" w:lineRule="auto"/>
        <w:ind w:firstLine="709"/>
        <w:jc w:val="both"/>
        <w:rPr>
          <w:rFonts w:ascii="Times New Roman" w:hAnsi="Times New Roman" w:cs="Times New Roman"/>
          <w:sz w:val="28"/>
          <w:szCs w:val="28"/>
        </w:rPr>
      </w:pPr>
      <w:r w:rsidRPr="00887AD5">
        <w:rPr>
          <w:rFonts w:ascii="Times New Roman" w:hAnsi="Times New Roman" w:cs="Times New Roman"/>
          <w:sz w:val="28"/>
          <w:szCs w:val="28"/>
        </w:rPr>
        <w:t>По результатам социологического исследования Всероссийского центра</w:t>
      </w:r>
      <w:r>
        <w:rPr>
          <w:rFonts w:ascii="Times New Roman" w:hAnsi="Times New Roman" w:cs="Times New Roman"/>
          <w:sz w:val="28"/>
          <w:szCs w:val="28"/>
        </w:rPr>
        <w:t xml:space="preserve"> </w:t>
      </w:r>
      <w:r w:rsidRPr="00887AD5">
        <w:rPr>
          <w:rFonts w:ascii="Times New Roman" w:hAnsi="Times New Roman" w:cs="Times New Roman"/>
          <w:sz w:val="28"/>
          <w:szCs w:val="28"/>
        </w:rPr>
        <w:t>исследований общественного мнения в 2022 году большинство россиян</w:t>
      </w:r>
      <w:r>
        <w:rPr>
          <w:rFonts w:ascii="Times New Roman" w:hAnsi="Times New Roman" w:cs="Times New Roman"/>
          <w:sz w:val="28"/>
          <w:szCs w:val="28"/>
        </w:rPr>
        <w:t xml:space="preserve"> </w:t>
      </w:r>
      <w:r w:rsidRPr="00887AD5">
        <w:rPr>
          <w:rFonts w:ascii="Times New Roman" w:hAnsi="Times New Roman" w:cs="Times New Roman"/>
          <w:sz w:val="28"/>
          <w:szCs w:val="28"/>
        </w:rPr>
        <w:t xml:space="preserve">декларируют, что они являются патриотами своей страны (92%), </w:t>
      </w:r>
      <w:r>
        <w:rPr>
          <w:rFonts w:ascii="Times New Roman" w:hAnsi="Times New Roman" w:cs="Times New Roman"/>
          <w:sz w:val="28"/>
          <w:szCs w:val="28"/>
        </w:rPr>
        <w:t xml:space="preserve"> </w:t>
      </w:r>
      <w:r w:rsidRPr="00887AD5">
        <w:rPr>
          <w:rFonts w:ascii="Times New Roman" w:hAnsi="Times New Roman" w:cs="Times New Roman"/>
          <w:sz w:val="28"/>
          <w:szCs w:val="28"/>
        </w:rPr>
        <w:t>безусловными патриотами себя считают 54% граждан, что стало</w:t>
      </w:r>
      <w:r>
        <w:rPr>
          <w:rFonts w:ascii="Times New Roman" w:hAnsi="Times New Roman" w:cs="Times New Roman"/>
          <w:sz w:val="28"/>
          <w:szCs w:val="28"/>
        </w:rPr>
        <w:t xml:space="preserve"> </w:t>
      </w:r>
      <w:r w:rsidRPr="00887AD5">
        <w:rPr>
          <w:rFonts w:ascii="Times New Roman" w:hAnsi="Times New Roman" w:cs="Times New Roman"/>
          <w:sz w:val="28"/>
          <w:szCs w:val="28"/>
        </w:rPr>
        <w:t xml:space="preserve">максимальным значением с 2000 года. Доля лиц, не </w:t>
      </w:r>
      <w:r w:rsidRPr="00887AD5">
        <w:rPr>
          <w:rFonts w:ascii="Times New Roman" w:hAnsi="Times New Roman" w:cs="Times New Roman"/>
          <w:sz w:val="28"/>
          <w:szCs w:val="28"/>
        </w:rPr>
        <w:lastRenderedPageBreak/>
        <w:t>относящих себя к</w:t>
      </w:r>
      <w:r>
        <w:rPr>
          <w:rFonts w:ascii="Times New Roman" w:hAnsi="Times New Roman" w:cs="Times New Roman"/>
          <w:sz w:val="28"/>
          <w:szCs w:val="28"/>
        </w:rPr>
        <w:t xml:space="preserve"> </w:t>
      </w:r>
      <w:r w:rsidRPr="00887AD5">
        <w:rPr>
          <w:rFonts w:ascii="Times New Roman" w:hAnsi="Times New Roman" w:cs="Times New Roman"/>
          <w:sz w:val="28"/>
          <w:szCs w:val="28"/>
        </w:rPr>
        <w:t>патриотам, составляет 5%. При этом, наблюдается рост деятельностного</w:t>
      </w:r>
      <w:r>
        <w:rPr>
          <w:rFonts w:ascii="Times New Roman" w:hAnsi="Times New Roman" w:cs="Times New Roman"/>
          <w:sz w:val="28"/>
          <w:szCs w:val="28"/>
        </w:rPr>
        <w:t xml:space="preserve"> </w:t>
      </w:r>
      <w:r w:rsidRPr="00887AD5">
        <w:rPr>
          <w:rFonts w:ascii="Times New Roman" w:hAnsi="Times New Roman" w:cs="Times New Roman"/>
          <w:sz w:val="28"/>
          <w:szCs w:val="28"/>
        </w:rPr>
        <w:t>патриотизма: за 20 лет выросла с 35% до 50% доля тех, кто считает, что быть</w:t>
      </w:r>
      <w:r>
        <w:rPr>
          <w:rFonts w:ascii="Times New Roman" w:hAnsi="Times New Roman" w:cs="Times New Roman"/>
          <w:sz w:val="28"/>
          <w:szCs w:val="28"/>
        </w:rPr>
        <w:t xml:space="preserve"> </w:t>
      </w:r>
      <w:r w:rsidRPr="00887AD5">
        <w:rPr>
          <w:rFonts w:ascii="Times New Roman" w:hAnsi="Times New Roman" w:cs="Times New Roman"/>
          <w:sz w:val="28"/>
          <w:szCs w:val="28"/>
        </w:rPr>
        <w:t xml:space="preserve">патриотом – это работать и действовать во благо страны. </w:t>
      </w:r>
    </w:p>
    <w:p w14:paraId="647EDB4A" w14:textId="02468C09" w:rsidR="00887AD5" w:rsidRPr="00887AD5" w:rsidRDefault="00887AD5" w:rsidP="00887AD5">
      <w:pPr>
        <w:tabs>
          <w:tab w:val="left" w:pos="851"/>
        </w:tabs>
        <w:spacing w:after="0" w:line="240" w:lineRule="auto"/>
        <w:ind w:firstLine="709"/>
        <w:jc w:val="both"/>
        <w:rPr>
          <w:rFonts w:ascii="Times New Roman" w:hAnsi="Times New Roman" w:cs="Times New Roman"/>
          <w:sz w:val="28"/>
          <w:szCs w:val="28"/>
        </w:rPr>
      </w:pPr>
      <w:r w:rsidRPr="00887AD5">
        <w:rPr>
          <w:rFonts w:ascii="Times New Roman" w:hAnsi="Times New Roman" w:cs="Times New Roman"/>
          <w:sz w:val="28"/>
          <w:szCs w:val="28"/>
        </w:rPr>
        <w:t>На фоне недружественной риторики и санкций в адрес России</w:t>
      </w:r>
      <w:r>
        <w:rPr>
          <w:rFonts w:ascii="Times New Roman" w:hAnsi="Times New Roman" w:cs="Times New Roman"/>
          <w:sz w:val="28"/>
          <w:szCs w:val="28"/>
        </w:rPr>
        <w:t xml:space="preserve"> </w:t>
      </w:r>
      <w:r w:rsidRPr="00887AD5">
        <w:rPr>
          <w:rFonts w:ascii="Times New Roman" w:hAnsi="Times New Roman" w:cs="Times New Roman"/>
          <w:sz w:val="28"/>
          <w:szCs w:val="28"/>
        </w:rPr>
        <w:t>значительно повысилась доля тех, кто воспринимает патриотизм как защиту</w:t>
      </w:r>
      <w:r>
        <w:rPr>
          <w:rFonts w:ascii="Times New Roman" w:hAnsi="Times New Roman" w:cs="Times New Roman"/>
          <w:sz w:val="28"/>
          <w:szCs w:val="28"/>
        </w:rPr>
        <w:t xml:space="preserve"> </w:t>
      </w:r>
      <w:r w:rsidRPr="00887AD5">
        <w:rPr>
          <w:rFonts w:ascii="Times New Roman" w:hAnsi="Times New Roman" w:cs="Times New Roman"/>
          <w:sz w:val="28"/>
          <w:szCs w:val="28"/>
        </w:rPr>
        <w:t>своей страны от любых нападок и обвинений (с 32% в 2020 году до 44% в</w:t>
      </w:r>
      <w:r>
        <w:rPr>
          <w:rFonts w:ascii="Times New Roman" w:hAnsi="Times New Roman" w:cs="Times New Roman"/>
          <w:sz w:val="28"/>
          <w:szCs w:val="28"/>
        </w:rPr>
        <w:t xml:space="preserve"> </w:t>
      </w:r>
      <w:r w:rsidRPr="00887AD5">
        <w:rPr>
          <w:rFonts w:ascii="Times New Roman" w:hAnsi="Times New Roman" w:cs="Times New Roman"/>
          <w:sz w:val="28"/>
          <w:szCs w:val="28"/>
        </w:rPr>
        <w:t>2022 году). 34% респондентов сообщают, что быть патриотом – это значит</w:t>
      </w:r>
      <w:r>
        <w:rPr>
          <w:rFonts w:ascii="Times New Roman" w:hAnsi="Times New Roman" w:cs="Times New Roman"/>
          <w:sz w:val="28"/>
          <w:szCs w:val="28"/>
        </w:rPr>
        <w:t xml:space="preserve"> </w:t>
      </w:r>
      <w:r w:rsidRPr="00887AD5">
        <w:rPr>
          <w:rFonts w:ascii="Times New Roman" w:hAnsi="Times New Roman" w:cs="Times New Roman"/>
          <w:sz w:val="28"/>
          <w:szCs w:val="28"/>
        </w:rPr>
        <w:t>стремиться к изменению положения дел в стране для обеспечения ей лучшего</w:t>
      </w:r>
      <w:r>
        <w:rPr>
          <w:rFonts w:ascii="Times New Roman" w:hAnsi="Times New Roman" w:cs="Times New Roman"/>
          <w:sz w:val="28"/>
          <w:szCs w:val="28"/>
        </w:rPr>
        <w:t xml:space="preserve"> </w:t>
      </w:r>
      <w:r w:rsidRPr="00887AD5">
        <w:rPr>
          <w:rFonts w:ascii="Times New Roman" w:hAnsi="Times New Roman" w:cs="Times New Roman"/>
          <w:sz w:val="28"/>
          <w:szCs w:val="28"/>
        </w:rPr>
        <w:t>будущего, 29% – говорить о своей стране правду, какой бы горькой она ни</w:t>
      </w:r>
      <w:r>
        <w:rPr>
          <w:rFonts w:ascii="Times New Roman" w:hAnsi="Times New Roman" w:cs="Times New Roman"/>
          <w:sz w:val="28"/>
          <w:szCs w:val="28"/>
        </w:rPr>
        <w:t xml:space="preserve"> </w:t>
      </w:r>
      <w:r w:rsidRPr="00887AD5">
        <w:rPr>
          <w:rFonts w:ascii="Times New Roman" w:hAnsi="Times New Roman" w:cs="Times New Roman"/>
          <w:sz w:val="28"/>
          <w:szCs w:val="28"/>
        </w:rPr>
        <w:t>была.</w:t>
      </w:r>
    </w:p>
    <w:p w14:paraId="43C5C17E" w14:textId="48F48A1C" w:rsidR="00887AD5" w:rsidRPr="00887AD5" w:rsidRDefault="00887AD5" w:rsidP="00887AD5">
      <w:pPr>
        <w:tabs>
          <w:tab w:val="left" w:pos="851"/>
        </w:tabs>
        <w:spacing w:after="0" w:line="240" w:lineRule="auto"/>
        <w:ind w:firstLine="709"/>
        <w:jc w:val="both"/>
        <w:rPr>
          <w:rFonts w:ascii="Times New Roman" w:hAnsi="Times New Roman" w:cs="Times New Roman"/>
          <w:sz w:val="28"/>
          <w:szCs w:val="28"/>
        </w:rPr>
      </w:pPr>
      <w:r w:rsidRPr="00887AD5">
        <w:rPr>
          <w:rFonts w:ascii="Times New Roman" w:hAnsi="Times New Roman" w:cs="Times New Roman"/>
          <w:sz w:val="28"/>
          <w:szCs w:val="28"/>
        </w:rPr>
        <w:t>Немного отличается ситуация в молодежной среде. Согласно данным</w:t>
      </w:r>
      <w:r>
        <w:rPr>
          <w:rFonts w:ascii="Times New Roman" w:hAnsi="Times New Roman" w:cs="Times New Roman"/>
          <w:sz w:val="28"/>
          <w:szCs w:val="28"/>
        </w:rPr>
        <w:t xml:space="preserve"> </w:t>
      </w:r>
      <w:r w:rsidRPr="00887AD5">
        <w:rPr>
          <w:rFonts w:ascii="Times New Roman" w:hAnsi="Times New Roman" w:cs="Times New Roman"/>
          <w:i/>
          <w:sz w:val="28"/>
          <w:szCs w:val="28"/>
        </w:rPr>
        <w:t>исследований</w:t>
      </w:r>
      <w:r w:rsidRPr="00887AD5">
        <w:rPr>
          <w:rFonts w:ascii="Times New Roman" w:hAnsi="Times New Roman" w:cs="Times New Roman"/>
          <w:sz w:val="28"/>
          <w:szCs w:val="28"/>
        </w:rPr>
        <w:t xml:space="preserve">, </w:t>
      </w:r>
      <w:r w:rsidRPr="00887AD5">
        <w:rPr>
          <w:rFonts w:ascii="Times New Roman" w:hAnsi="Times New Roman" w:cs="Times New Roman"/>
          <w:i/>
          <w:sz w:val="28"/>
          <w:szCs w:val="28"/>
        </w:rPr>
        <w:t>проведенных ВЦИОМ по заказу Федерального государственного бюджетного учреждения «Российский центр гражданского и патриотического воспитания детей и молодежи»</w:t>
      </w:r>
      <w:r w:rsidRPr="00887AD5">
        <w:rPr>
          <w:rFonts w:ascii="Times New Roman" w:hAnsi="Times New Roman" w:cs="Times New Roman"/>
          <w:sz w:val="28"/>
          <w:szCs w:val="28"/>
        </w:rPr>
        <w:t>, среди молодых граждан в</w:t>
      </w:r>
      <w:r>
        <w:rPr>
          <w:rFonts w:ascii="Times New Roman" w:hAnsi="Times New Roman" w:cs="Times New Roman"/>
          <w:sz w:val="28"/>
          <w:szCs w:val="28"/>
        </w:rPr>
        <w:t xml:space="preserve"> </w:t>
      </w:r>
      <w:r w:rsidRPr="00887AD5">
        <w:rPr>
          <w:rFonts w:ascii="Times New Roman" w:hAnsi="Times New Roman" w:cs="Times New Roman"/>
          <w:sz w:val="28"/>
          <w:szCs w:val="28"/>
        </w:rPr>
        <w:t xml:space="preserve">возрасте от 14 до 35 лет доля патриотов составляет 77%. Вместе с тем, </w:t>
      </w:r>
      <w:r>
        <w:rPr>
          <w:rFonts w:ascii="Times New Roman" w:hAnsi="Times New Roman" w:cs="Times New Roman"/>
          <w:sz w:val="28"/>
          <w:szCs w:val="28"/>
        </w:rPr>
        <w:t>безусловными</w:t>
      </w:r>
      <w:r w:rsidRPr="00887AD5">
        <w:rPr>
          <w:rFonts w:ascii="Times New Roman" w:hAnsi="Times New Roman" w:cs="Times New Roman"/>
          <w:sz w:val="28"/>
          <w:szCs w:val="28"/>
        </w:rPr>
        <w:t xml:space="preserve"> патриотами считают себя 27% участников опроса, а 13% не</w:t>
      </w:r>
      <w:r>
        <w:rPr>
          <w:rFonts w:ascii="Times New Roman" w:hAnsi="Times New Roman" w:cs="Times New Roman"/>
          <w:sz w:val="28"/>
          <w:szCs w:val="28"/>
        </w:rPr>
        <w:t xml:space="preserve"> </w:t>
      </w:r>
      <w:r w:rsidRPr="00887AD5">
        <w:rPr>
          <w:rFonts w:ascii="Times New Roman" w:hAnsi="Times New Roman" w:cs="Times New Roman"/>
          <w:sz w:val="28"/>
          <w:szCs w:val="28"/>
        </w:rPr>
        <w:t>относят себя к патриотам. Несколько выше доля патриотов среди людей в</w:t>
      </w:r>
      <w:r>
        <w:rPr>
          <w:rFonts w:ascii="Times New Roman" w:hAnsi="Times New Roman" w:cs="Times New Roman"/>
          <w:sz w:val="28"/>
          <w:szCs w:val="28"/>
        </w:rPr>
        <w:t xml:space="preserve"> </w:t>
      </w:r>
      <w:r w:rsidRPr="00887AD5">
        <w:rPr>
          <w:rFonts w:ascii="Times New Roman" w:hAnsi="Times New Roman" w:cs="Times New Roman"/>
          <w:sz w:val="28"/>
          <w:szCs w:val="28"/>
        </w:rPr>
        <w:t>возрасте 29-31 лет и 32-35 лет (по 82% соответственно). А ниже – среди</w:t>
      </w:r>
      <w:r>
        <w:rPr>
          <w:rFonts w:ascii="Times New Roman" w:hAnsi="Times New Roman" w:cs="Times New Roman"/>
          <w:sz w:val="28"/>
          <w:szCs w:val="28"/>
        </w:rPr>
        <w:t xml:space="preserve"> </w:t>
      </w:r>
      <w:r w:rsidRPr="00887AD5">
        <w:rPr>
          <w:rFonts w:ascii="Times New Roman" w:hAnsi="Times New Roman" w:cs="Times New Roman"/>
          <w:sz w:val="28"/>
          <w:szCs w:val="28"/>
        </w:rPr>
        <w:t>младших возрастных групп: 70% опрошенных в аудитории 14-16 лет и 72% – в аудитории 17-19 лет. Примечательно, что около трети молодых россиян</w:t>
      </w:r>
      <w:r>
        <w:rPr>
          <w:rFonts w:ascii="Times New Roman" w:hAnsi="Times New Roman" w:cs="Times New Roman"/>
          <w:sz w:val="28"/>
          <w:szCs w:val="28"/>
        </w:rPr>
        <w:t xml:space="preserve"> </w:t>
      </w:r>
      <w:r w:rsidRPr="00887AD5">
        <w:rPr>
          <w:rFonts w:ascii="Times New Roman" w:hAnsi="Times New Roman" w:cs="Times New Roman"/>
          <w:sz w:val="28"/>
          <w:szCs w:val="28"/>
        </w:rPr>
        <w:t>(30%) признали, что не проявляют открыто патриотические чувства, т.е. не</w:t>
      </w:r>
      <w:r>
        <w:rPr>
          <w:rFonts w:ascii="Times New Roman" w:hAnsi="Times New Roman" w:cs="Times New Roman"/>
          <w:sz w:val="28"/>
          <w:szCs w:val="28"/>
        </w:rPr>
        <w:t xml:space="preserve"> </w:t>
      </w:r>
      <w:r w:rsidRPr="00887AD5">
        <w:rPr>
          <w:rFonts w:ascii="Times New Roman" w:hAnsi="Times New Roman" w:cs="Times New Roman"/>
          <w:sz w:val="28"/>
          <w:szCs w:val="28"/>
        </w:rPr>
        <w:t>поют гимн Российской Федерации, не защищают государство в спорах и</w:t>
      </w:r>
      <w:r>
        <w:rPr>
          <w:rFonts w:ascii="Times New Roman" w:hAnsi="Times New Roman" w:cs="Times New Roman"/>
          <w:sz w:val="28"/>
          <w:szCs w:val="28"/>
        </w:rPr>
        <w:t xml:space="preserve"> </w:t>
      </w:r>
      <w:r w:rsidRPr="00887AD5">
        <w:rPr>
          <w:rFonts w:ascii="Times New Roman" w:hAnsi="Times New Roman" w:cs="Times New Roman"/>
          <w:sz w:val="28"/>
          <w:szCs w:val="28"/>
        </w:rPr>
        <w:t>дискуссиях, не носят одежду с патриотической символикой и т.п. Кроме того, среди молодежи довольно высока доля тех, кто предпочел бы уехать из</w:t>
      </w:r>
      <w:r>
        <w:rPr>
          <w:rFonts w:ascii="Times New Roman" w:hAnsi="Times New Roman" w:cs="Times New Roman"/>
          <w:sz w:val="28"/>
          <w:szCs w:val="28"/>
        </w:rPr>
        <w:t xml:space="preserve"> </w:t>
      </w:r>
      <w:r w:rsidRPr="00887AD5">
        <w:rPr>
          <w:rFonts w:ascii="Times New Roman" w:hAnsi="Times New Roman" w:cs="Times New Roman"/>
          <w:sz w:val="28"/>
          <w:szCs w:val="28"/>
        </w:rPr>
        <w:t>страны, имея такую возможность – 27% (35% для молодых людей в возрасте</w:t>
      </w:r>
      <w:r>
        <w:rPr>
          <w:rFonts w:ascii="Times New Roman" w:hAnsi="Times New Roman" w:cs="Times New Roman"/>
          <w:sz w:val="28"/>
          <w:szCs w:val="28"/>
        </w:rPr>
        <w:t xml:space="preserve"> </w:t>
      </w:r>
      <w:r w:rsidRPr="00887AD5">
        <w:rPr>
          <w:rFonts w:ascii="Times New Roman" w:hAnsi="Times New Roman" w:cs="Times New Roman"/>
          <w:sz w:val="28"/>
          <w:szCs w:val="28"/>
        </w:rPr>
        <w:t>14-16 лет).</w:t>
      </w:r>
    </w:p>
    <w:p w14:paraId="72920A49" w14:textId="1F9F4487" w:rsidR="00B50EC7" w:rsidRDefault="00B50EC7" w:rsidP="00887AD5">
      <w:pPr>
        <w:tabs>
          <w:tab w:val="left" w:pos="851"/>
        </w:tabs>
        <w:spacing w:after="0" w:line="240" w:lineRule="auto"/>
        <w:jc w:val="center"/>
        <w:rPr>
          <w:rFonts w:ascii="Times New Roman" w:hAnsi="Times New Roman" w:cs="Times New Roman"/>
          <w:b/>
          <w:sz w:val="28"/>
          <w:szCs w:val="28"/>
        </w:rPr>
      </w:pPr>
      <w:r w:rsidRPr="00B50EC7">
        <w:rPr>
          <w:rFonts w:ascii="Times New Roman" w:hAnsi="Times New Roman" w:cs="Times New Roman"/>
          <w:b/>
          <w:sz w:val="28"/>
          <w:szCs w:val="28"/>
        </w:rPr>
        <w:t>Как развить в себе гражданственность</w:t>
      </w:r>
      <w:r w:rsidR="00C24EBE">
        <w:rPr>
          <w:rFonts w:ascii="Times New Roman" w:hAnsi="Times New Roman" w:cs="Times New Roman"/>
          <w:b/>
          <w:sz w:val="28"/>
          <w:szCs w:val="28"/>
        </w:rPr>
        <w:t>?</w:t>
      </w:r>
    </w:p>
    <w:p w14:paraId="380E886D" w14:textId="7777777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C24EBE">
        <w:rPr>
          <w:rFonts w:ascii="Times New Roman" w:hAnsi="Times New Roman" w:cs="Times New Roman"/>
          <w:b/>
          <w:sz w:val="28"/>
          <w:szCs w:val="28"/>
        </w:rPr>
        <w:t>Образование.</w:t>
      </w:r>
      <w:r w:rsidRPr="00B50EC7">
        <w:rPr>
          <w:rFonts w:ascii="Times New Roman" w:hAnsi="Times New Roman" w:cs="Times New Roman"/>
          <w:sz w:val="28"/>
          <w:szCs w:val="28"/>
        </w:rPr>
        <w:t xml:space="preserve"> Гражданственность не возможна без знаний в области права, истории, культуры – чем выше образованность человека, тем ярче он осознает свою гражданственность.</w:t>
      </w:r>
    </w:p>
    <w:p w14:paraId="7F125A66" w14:textId="7777777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C24EBE">
        <w:rPr>
          <w:rFonts w:ascii="Times New Roman" w:hAnsi="Times New Roman" w:cs="Times New Roman"/>
          <w:b/>
          <w:sz w:val="28"/>
          <w:szCs w:val="28"/>
        </w:rPr>
        <w:t>Интерес к истории.</w:t>
      </w:r>
      <w:r w:rsidRPr="00B50EC7">
        <w:rPr>
          <w:rFonts w:ascii="Times New Roman" w:hAnsi="Times New Roman" w:cs="Times New Roman"/>
          <w:sz w:val="28"/>
          <w:szCs w:val="28"/>
        </w:rPr>
        <w:t xml:space="preserve"> Одна из составляющих гражданственности – патриотизм; изучая историю своей малой Родины и своей страны, человек воспитывает в себе патриотизм и гражданственность.</w:t>
      </w:r>
    </w:p>
    <w:p w14:paraId="20137908" w14:textId="7777777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C24EBE">
        <w:rPr>
          <w:rFonts w:ascii="Times New Roman" w:hAnsi="Times New Roman" w:cs="Times New Roman"/>
          <w:b/>
          <w:sz w:val="28"/>
          <w:szCs w:val="28"/>
        </w:rPr>
        <w:t>Работа над собой.</w:t>
      </w:r>
      <w:r w:rsidRPr="00B50EC7">
        <w:rPr>
          <w:rFonts w:ascii="Times New Roman" w:hAnsi="Times New Roman" w:cs="Times New Roman"/>
          <w:sz w:val="28"/>
          <w:szCs w:val="28"/>
        </w:rPr>
        <w:t xml:space="preserve"> Внимательное отношение к себе, сознательное культивирование уважения к закону, к правовым и моральным нормам, принятым в обществе – это работа по воспитанию в себе гражданственности.</w:t>
      </w:r>
    </w:p>
    <w:p w14:paraId="593DE9FE" w14:textId="7777777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C24EBE">
        <w:rPr>
          <w:rFonts w:ascii="Times New Roman" w:hAnsi="Times New Roman" w:cs="Times New Roman"/>
          <w:b/>
          <w:sz w:val="28"/>
          <w:szCs w:val="28"/>
        </w:rPr>
        <w:t>Межличностные отношения.</w:t>
      </w:r>
      <w:r w:rsidRPr="00B50EC7">
        <w:rPr>
          <w:rFonts w:ascii="Times New Roman" w:hAnsi="Times New Roman" w:cs="Times New Roman"/>
          <w:sz w:val="28"/>
          <w:szCs w:val="28"/>
        </w:rPr>
        <w:t xml:space="preserve"> Воспитывая в себе уважение к людям – опосредованно человек воспитывает в себе и гражданственность.</w:t>
      </w:r>
    </w:p>
    <w:p w14:paraId="2A06D089" w14:textId="77777777" w:rsidR="00B50EC7" w:rsidRPr="00B50EC7" w:rsidRDefault="00B50EC7" w:rsidP="00291BEB">
      <w:pPr>
        <w:tabs>
          <w:tab w:val="left" w:pos="851"/>
        </w:tabs>
        <w:spacing w:after="0" w:line="240" w:lineRule="auto"/>
        <w:ind w:firstLine="709"/>
        <w:jc w:val="both"/>
        <w:rPr>
          <w:rFonts w:ascii="Times New Roman" w:hAnsi="Times New Roman" w:cs="Times New Roman"/>
          <w:sz w:val="28"/>
          <w:szCs w:val="28"/>
        </w:rPr>
      </w:pPr>
      <w:r w:rsidRPr="00C24EBE">
        <w:rPr>
          <w:rFonts w:ascii="Times New Roman" w:hAnsi="Times New Roman" w:cs="Times New Roman"/>
          <w:b/>
          <w:sz w:val="28"/>
          <w:szCs w:val="28"/>
        </w:rPr>
        <w:t>Идентичность</w:t>
      </w:r>
      <w:r w:rsidRPr="00B50EC7">
        <w:rPr>
          <w:rFonts w:ascii="Times New Roman" w:hAnsi="Times New Roman" w:cs="Times New Roman"/>
          <w:sz w:val="28"/>
          <w:szCs w:val="28"/>
        </w:rPr>
        <w:t xml:space="preserve"> – это понимание своей роли в социуме, принятие определенных правил, норм и традиций, признание единства с другими людьми. Идентичность, с одной  стороны, включена в структуру национального самосознания как некая </w:t>
      </w:r>
      <w:proofErr w:type="spellStart"/>
      <w:r w:rsidRPr="00B50EC7">
        <w:rPr>
          <w:rFonts w:ascii="Times New Roman" w:hAnsi="Times New Roman" w:cs="Times New Roman"/>
          <w:sz w:val="28"/>
          <w:szCs w:val="28"/>
        </w:rPr>
        <w:t>социологизированная</w:t>
      </w:r>
      <w:proofErr w:type="spellEnd"/>
      <w:r w:rsidRPr="00B50EC7">
        <w:rPr>
          <w:rFonts w:ascii="Times New Roman" w:hAnsi="Times New Roman" w:cs="Times New Roman"/>
          <w:sz w:val="28"/>
          <w:szCs w:val="28"/>
        </w:rPr>
        <w:t xml:space="preserve"> форма, выявляющая социальную значимость существования индивида, его поведения, самобытного развития, с другой стороны, выходит за рамки гносеологического статуса содержания национального самосознания, так как идентичность – не только субъективное переживание своей индивидуальности, но и то, что объективно определяется как размещение в определенном мире и может быть усвоено лишь наряду с этим миром, что акцентирует бытийно-конституирующий смысл роли идентичности в современном существовании общества.</w:t>
      </w:r>
    </w:p>
    <w:p w14:paraId="726ABFC3" w14:textId="1E7A630A" w:rsidR="00B50EC7" w:rsidRDefault="00B50EC7" w:rsidP="00291BEB">
      <w:pPr>
        <w:tabs>
          <w:tab w:val="left" w:pos="851"/>
        </w:tabs>
        <w:spacing w:after="0" w:line="240" w:lineRule="auto"/>
        <w:ind w:firstLine="709"/>
        <w:jc w:val="both"/>
        <w:rPr>
          <w:rFonts w:ascii="Times New Roman" w:hAnsi="Times New Roman" w:cs="Times New Roman"/>
          <w:sz w:val="28"/>
          <w:szCs w:val="28"/>
        </w:rPr>
      </w:pPr>
      <w:bookmarkStart w:id="2" w:name="_Hlk136399284"/>
      <w:r w:rsidRPr="00C24EBE">
        <w:rPr>
          <w:rFonts w:ascii="Times New Roman" w:hAnsi="Times New Roman" w:cs="Times New Roman"/>
          <w:b/>
          <w:sz w:val="28"/>
          <w:szCs w:val="28"/>
        </w:rPr>
        <w:lastRenderedPageBreak/>
        <w:t>Гражданское становление</w:t>
      </w:r>
      <w:r w:rsidRPr="00B50EC7">
        <w:rPr>
          <w:rFonts w:ascii="Times New Roman" w:hAnsi="Times New Roman" w:cs="Times New Roman"/>
          <w:sz w:val="28"/>
          <w:szCs w:val="28"/>
        </w:rPr>
        <w:t xml:space="preserve"> </w:t>
      </w:r>
      <w:bookmarkEnd w:id="2"/>
      <w:r w:rsidRPr="00B50EC7">
        <w:rPr>
          <w:rFonts w:ascii="Times New Roman" w:hAnsi="Times New Roman" w:cs="Times New Roman"/>
          <w:sz w:val="28"/>
          <w:szCs w:val="28"/>
        </w:rPr>
        <w:t>– это осознание сопричастности к другим гражданам, заинтересованность в решении различных социальных проблем, осведомленность о политической жизни своей страны.</w:t>
      </w:r>
    </w:p>
    <w:p w14:paraId="2A193819" w14:textId="3EEB078A" w:rsidR="00551229" w:rsidRPr="00551229" w:rsidRDefault="00551229" w:rsidP="00291BEB">
      <w:pPr>
        <w:tabs>
          <w:tab w:val="left" w:pos="851"/>
        </w:tabs>
        <w:spacing w:after="0" w:line="240" w:lineRule="auto"/>
        <w:ind w:firstLine="709"/>
        <w:jc w:val="both"/>
        <w:rPr>
          <w:rFonts w:ascii="Times New Roman" w:hAnsi="Times New Roman" w:cs="Times New Roman"/>
          <w:sz w:val="28"/>
          <w:szCs w:val="28"/>
        </w:rPr>
      </w:pPr>
      <w:r w:rsidRPr="00551229">
        <w:rPr>
          <w:rFonts w:ascii="Times New Roman" w:hAnsi="Times New Roman" w:cs="Times New Roman"/>
          <w:b/>
          <w:sz w:val="28"/>
          <w:szCs w:val="28"/>
        </w:rPr>
        <w:t xml:space="preserve">Патриотизм </w:t>
      </w:r>
      <w:r w:rsidRPr="00551229">
        <w:rPr>
          <w:rFonts w:ascii="Times New Roman" w:hAnsi="Times New Roman" w:cs="Times New Roman"/>
          <w:sz w:val="28"/>
          <w:szCs w:val="28"/>
        </w:rPr>
        <w:t>– чувство и сформировавшаяся позиция верности</w:t>
      </w:r>
      <w:r>
        <w:rPr>
          <w:rFonts w:ascii="Times New Roman" w:hAnsi="Times New Roman" w:cs="Times New Roman"/>
          <w:sz w:val="28"/>
          <w:szCs w:val="28"/>
        </w:rPr>
        <w:t xml:space="preserve"> </w:t>
      </w:r>
      <w:r w:rsidRPr="00551229">
        <w:rPr>
          <w:rFonts w:ascii="Times New Roman" w:hAnsi="Times New Roman" w:cs="Times New Roman"/>
          <w:sz w:val="28"/>
          <w:szCs w:val="28"/>
        </w:rPr>
        <w:t>своей стране и солидарности с ее народом. Патриотизм включает</w:t>
      </w:r>
      <w:r>
        <w:rPr>
          <w:rFonts w:ascii="Times New Roman" w:hAnsi="Times New Roman" w:cs="Times New Roman"/>
          <w:sz w:val="28"/>
          <w:szCs w:val="28"/>
        </w:rPr>
        <w:t xml:space="preserve"> </w:t>
      </w:r>
      <w:r w:rsidRPr="00551229">
        <w:rPr>
          <w:rFonts w:ascii="Times New Roman" w:hAnsi="Times New Roman" w:cs="Times New Roman"/>
          <w:sz w:val="28"/>
          <w:szCs w:val="28"/>
        </w:rPr>
        <w:t>чувство гордости за свое Отечество, малую Родину, т.е. город или</w:t>
      </w:r>
      <w:r>
        <w:rPr>
          <w:rFonts w:ascii="Times New Roman" w:hAnsi="Times New Roman" w:cs="Times New Roman"/>
          <w:sz w:val="28"/>
          <w:szCs w:val="28"/>
        </w:rPr>
        <w:t xml:space="preserve"> </w:t>
      </w:r>
      <w:r w:rsidRPr="00551229">
        <w:rPr>
          <w:rFonts w:ascii="Times New Roman" w:hAnsi="Times New Roman" w:cs="Times New Roman"/>
          <w:sz w:val="28"/>
          <w:szCs w:val="28"/>
        </w:rPr>
        <w:t>сельскую местность, где гражданин родился и воспитывался.</w:t>
      </w:r>
      <w:r>
        <w:rPr>
          <w:rFonts w:ascii="Times New Roman" w:hAnsi="Times New Roman" w:cs="Times New Roman"/>
          <w:sz w:val="28"/>
          <w:szCs w:val="28"/>
        </w:rPr>
        <w:t xml:space="preserve"> </w:t>
      </w:r>
      <w:r w:rsidRPr="00551229">
        <w:rPr>
          <w:rFonts w:ascii="Times New Roman" w:hAnsi="Times New Roman" w:cs="Times New Roman"/>
          <w:sz w:val="28"/>
          <w:szCs w:val="28"/>
        </w:rPr>
        <w:t>Патриотизм</w:t>
      </w:r>
      <w:r>
        <w:rPr>
          <w:rFonts w:ascii="Times New Roman" w:hAnsi="Times New Roman" w:cs="Times New Roman"/>
          <w:sz w:val="28"/>
          <w:szCs w:val="28"/>
        </w:rPr>
        <w:t xml:space="preserve"> </w:t>
      </w:r>
      <w:r w:rsidRPr="00551229">
        <w:rPr>
          <w:rFonts w:ascii="Times New Roman" w:hAnsi="Times New Roman" w:cs="Times New Roman"/>
          <w:sz w:val="28"/>
          <w:szCs w:val="28"/>
        </w:rPr>
        <w:t>включает</w:t>
      </w:r>
      <w:r>
        <w:rPr>
          <w:rFonts w:ascii="Times New Roman" w:hAnsi="Times New Roman" w:cs="Times New Roman"/>
          <w:sz w:val="28"/>
          <w:szCs w:val="28"/>
        </w:rPr>
        <w:t xml:space="preserve"> </w:t>
      </w:r>
      <w:r w:rsidRPr="00551229">
        <w:rPr>
          <w:rFonts w:ascii="Times New Roman" w:hAnsi="Times New Roman" w:cs="Times New Roman"/>
          <w:sz w:val="28"/>
          <w:szCs w:val="28"/>
        </w:rPr>
        <w:t>активную</w:t>
      </w:r>
      <w:r>
        <w:rPr>
          <w:rFonts w:ascii="Times New Roman" w:hAnsi="Times New Roman" w:cs="Times New Roman"/>
          <w:sz w:val="28"/>
          <w:szCs w:val="28"/>
        </w:rPr>
        <w:t xml:space="preserve"> </w:t>
      </w:r>
      <w:r w:rsidRPr="00551229">
        <w:rPr>
          <w:rFonts w:ascii="Times New Roman" w:hAnsi="Times New Roman" w:cs="Times New Roman"/>
          <w:sz w:val="28"/>
          <w:szCs w:val="28"/>
        </w:rPr>
        <w:t>гражданскую</w:t>
      </w:r>
      <w:r>
        <w:rPr>
          <w:rFonts w:ascii="Times New Roman" w:hAnsi="Times New Roman" w:cs="Times New Roman"/>
          <w:sz w:val="28"/>
          <w:szCs w:val="28"/>
        </w:rPr>
        <w:t xml:space="preserve"> </w:t>
      </w:r>
      <w:r w:rsidRPr="00551229">
        <w:rPr>
          <w:rFonts w:ascii="Times New Roman" w:hAnsi="Times New Roman" w:cs="Times New Roman"/>
          <w:sz w:val="28"/>
          <w:szCs w:val="28"/>
        </w:rPr>
        <w:t>позицию,</w:t>
      </w:r>
      <w:r>
        <w:rPr>
          <w:rFonts w:ascii="Times New Roman" w:hAnsi="Times New Roman" w:cs="Times New Roman"/>
          <w:sz w:val="28"/>
          <w:szCs w:val="28"/>
        </w:rPr>
        <w:t xml:space="preserve"> </w:t>
      </w:r>
      <w:r w:rsidRPr="00551229">
        <w:rPr>
          <w:rFonts w:ascii="Times New Roman" w:hAnsi="Times New Roman" w:cs="Times New Roman"/>
          <w:sz w:val="28"/>
          <w:szCs w:val="28"/>
        </w:rPr>
        <w:t>готовность к служению Отечеству</w:t>
      </w:r>
      <w:r>
        <w:rPr>
          <w:rFonts w:ascii="Times New Roman" w:hAnsi="Times New Roman" w:cs="Times New Roman"/>
          <w:sz w:val="28"/>
          <w:szCs w:val="28"/>
        </w:rPr>
        <w:t>. (Концепция стр. 9)</w:t>
      </w:r>
    </w:p>
    <w:p w14:paraId="0CA9B9F4" w14:textId="7D2199A2" w:rsidR="00551229" w:rsidRDefault="00551229" w:rsidP="00291BEB">
      <w:pPr>
        <w:tabs>
          <w:tab w:val="left" w:pos="851"/>
        </w:tabs>
        <w:spacing w:after="0" w:line="240" w:lineRule="auto"/>
        <w:ind w:firstLine="709"/>
        <w:jc w:val="both"/>
        <w:rPr>
          <w:rFonts w:ascii="Times New Roman" w:hAnsi="Times New Roman" w:cs="Times New Roman"/>
          <w:sz w:val="28"/>
          <w:szCs w:val="28"/>
        </w:rPr>
      </w:pPr>
      <w:r w:rsidRPr="00551229">
        <w:rPr>
          <w:rFonts w:ascii="Times New Roman" w:hAnsi="Times New Roman" w:cs="Times New Roman"/>
          <w:b/>
          <w:sz w:val="28"/>
          <w:szCs w:val="28"/>
        </w:rPr>
        <w:t>Гражданское общество</w:t>
      </w:r>
      <w:r w:rsidRPr="00551229">
        <w:rPr>
          <w:rFonts w:ascii="Times New Roman" w:hAnsi="Times New Roman" w:cs="Times New Roman"/>
          <w:sz w:val="28"/>
          <w:szCs w:val="28"/>
        </w:rPr>
        <w:t xml:space="preserve"> – общество, способное к самоорганизации</w:t>
      </w:r>
      <w:r>
        <w:rPr>
          <w:rFonts w:ascii="Times New Roman" w:hAnsi="Times New Roman" w:cs="Times New Roman"/>
          <w:sz w:val="28"/>
          <w:szCs w:val="28"/>
        </w:rPr>
        <w:t xml:space="preserve"> </w:t>
      </w:r>
      <w:r w:rsidRPr="00551229">
        <w:rPr>
          <w:rFonts w:ascii="Times New Roman" w:hAnsi="Times New Roman" w:cs="Times New Roman"/>
          <w:sz w:val="28"/>
          <w:szCs w:val="28"/>
        </w:rPr>
        <w:t>на всех уровнях, от местных сообществ до общенационального</w:t>
      </w:r>
      <w:r>
        <w:rPr>
          <w:rFonts w:ascii="Times New Roman" w:hAnsi="Times New Roman" w:cs="Times New Roman"/>
          <w:sz w:val="28"/>
          <w:szCs w:val="28"/>
        </w:rPr>
        <w:t xml:space="preserve"> </w:t>
      </w:r>
      <w:r w:rsidRPr="00551229">
        <w:rPr>
          <w:rFonts w:ascii="Times New Roman" w:hAnsi="Times New Roman" w:cs="Times New Roman"/>
          <w:sz w:val="28"/>
          <w:szCs w:val="28"/>
        </w:rPr>
        <w:t>(государственного) уровня, активно выражающее свои запросы и</w:t>
      </w:r>
      <w:r>
        <w:rPr>
          <w:rFonts w:ascii="Times New Roman" w:hAnsi="Times New Roman" w:cs="Times New Roman"/>
          <w:sz w:val="28"/>
          <w:szCs w:val="28"/>
        </w:rPr>
        <w:t xml:space="preserve"> </w:t>
      </w:r>
      <w:r w:rsidRPr="00551229">
        <w:rPr>
          <w:rFonts w:ascii="Times New Roman" w:hAnsi="Times New Roman" w:cs="Times New Roman"/>
          <w:sz w:val="28"/>
          <w:szCs w:val="28"/>
        </w:rPr>
        <w:t>интересы как через свободно и демократически избранные органы</w:t>
      </w:r>
      <w:r>
        <w:rPr>
          <w:rFonts w:ascii="Times New Roman" w:hAnsi="Times New Roman" w:cs="Times New Roman"/>
          <w:sz w:val="28"/>
          <w:szCs w:val="28"/>
        </w:rPr>
        <w:t xml:space="preserve"> </w:t>
      </w:r>
      <w:r w:rsidRPr="00551229">
        <w:rPr>
          <w:rFonts w:ascii="Times New Roman" w:hAnsi="Times New Roman" w:cs="Times New Roman"/>
          <w:sz w:val="28"/>
          <w:szCs w:val="28"/>
        </w:rPr>
        <w:t>власти и самоуправления, так и через институты гражданского</w:t>
      </w:r>
      <w:r>
        <w:rPr>
          <w:rFonts w:ascii="Times New Roman" w:hAnsi="Times New Roman" w:cs="Times New Roman"/>
          <w:sz w:val="28"/>
          <w:szCs w:val="28"/>
        </w:rPr>
        <w:t xml:space="preserve"> </w:t>
      </w:r>
      <w:r w:rsidRPr="00551229">
        <w:rPr>
          <w:rFonts w:ascii="Times New Roman" w:hAnsi="Times New Roman" w:cs="Times New Roman"/>
          <w:sz w:val="28"/>
          <w:szCs w:val="28"/>
        </w:rPr>
        <w:t>общества, к которым относятся, прежде всего, общественные</w:t>
      </w:r>
      <w:r>
        <w:rPr>
          <w:rFonts w:ascii="Times New Roman" w:hAnsi="Times New Roman" w:cs="Times New Roman"/>
          <w:sz w:val="28"/>
          <w:szCs w:val="28"/>
        </w:rPr>
        <w:t xml:space="preserve"> </w:t>
      </w:r>
      <w:r w:rsidRPr="00551229">
        <w:rPr>
          <w:rFonts w:ascii="Times New Roman" w:hAnsi="Times New Roman" w:cs="Times New Roman"/>
          <w:sz w:val="28"/>
          <w:szCs w:val="28"/>
        </w:rPr>
        <w:t>группы, организации и коалиции, а также формы прямого</w:t>
      </w:r>
      <w:r>
        <w:rPr>
          <w:rFonts w:ascii="Times New Roman" w:hAnsi="Times New Roman" w:cs="Times New Roman"/>
          <w:sz w:val="28"/>
          <w:szCs w:val="28"/>
        </w:rPr>
        <w:t xml:space="preserve"> </w:t>
      </w:r>
      <w:r w:rsidRPr="00551229">
        <w:rPr>
          <w:rFonts w:ascii="Times New Roman" w:hAnsi="Times New Roman" w:cs="Times New Roman"/>
          <w:sz w:val="28"/>
          <w:szCs w:val="28"/>
        </w:rPr>
        <w:t>волеизъявления. Гражданское общество обладает способностью</w:t>
      </w:r>
      <w:r>
        <w:rPr>
          <w:rFonts w:ascii="Times New Roman" w:hAnsi="Times New Roman" w:cs="Times New Roman"/>
          <w:sz w:val="28"/>
          <w:szCs w:val="28"/>
        </w:rPr>
        <w:t xml:space="preserve"> </w:t>
      </w:r>
      <w:r w:rsidRPr="00551229">
        <w:rPr>
          <w:rFonts w:ascii="Times New Roman" w:hAnsi="Times New Roman" w:cs="Times New Roman"/>
          <w:sz w:val="28"/>
          <w:szCs w:val="28"/>
        </w:rPr>
        <w:t>защищать свои права и интересы как через власть и закон, так и</w:t>
      </w:r>
      <w:r>
        <w:rPr>
          <w:rFonts w:ascii="Times New Roman" w:hAnsi="Times New Roman" w:cs="Times New Roman"/>
          <w:sz w:val="28"/>
          <w:szCs w:val="28"/>
        </w:rPr>
        <w:t xml:space="preserve"> </w:t>
      </w:r>
      <w:r w:rsidRPr="00551229">
        <w:rPr>
          <w:rFonts w:ascii="Times New Roman" w:hAnsi="Times New Roman" w:cs="Times New Roman"/>
          <w:sz w:val="28"/>
          <w:szCs w:val="28"/>
        </w:rPr>
        <w:t>путем контроля над властью и воздействия на власть и на</w:t>
      </w:r>
      <w:r>
        <w:rPr>
          <w:rFonts w:ascii="Times New Roman" w:hAnsi="Times New Roman" w:cs="Times New Roman"/>
          <w:sz w:val="28"/>
          <w:szCs w:val="28"/>
        </w:rPr>
        <w:t xml:space="preserve"> </w:t>
      </w:r>
      <w:r w:rsidRPr="00551229">
        <w:rPr>
          <w:rFonts w:ascii="Times New Roman" w:hAnsi="Times New Roman" w:cs="Times New Roman"/>
          <w:sz w:val="28"/>
          <w:szCs w:val="28"/>
        </w:rPr>
        <w:t>правовые</w:t>
      </w:r>
      <w:r>
        <w:rPr>
          <w:rFonts w:ascii="Times New Roman" w:hAnsi="Times New Roman" w:cs="Times New Roman"/>
          <w:sz w:val="28"/>
          <w:szCs w:val="28"/>
        </w:rPr>
        <w:t xml:space="preserve"> </w:t>
      </w:r>
      <w:r w:rsidRPr="00551229">
        <w:rPr>
          <w:rFonts w:ascii="Times New Roman" w:hAnsi="Times New Roman" w:cs="Times New Roman"/>
          <w:sz w:val="28"/>
          <w:szCs w:val="28"/>
        </w:rPr>
        <w:t>нормы.</w:t>
      </w:r>
      <w:r>
        <w:rPr>
          <w:rFonts w:ascii="Times New Roman" w:hAnsi="Times New Roman" w:cs="Times New Roman"/>
          <w:sz w:val="28"/>
          <w:szCs w:val="28"/>
        </w:rPr>
        <w:t xml:space="preserve"> </w:t>
      </w:r>
      <w:r w:rsidRPr="00551229">
        <w:rPr>
          <w:rFonts w:ascii="Times New Roman" w:hAnsi="Times New Roman" w:cs="Times New Roman"/>
          <w:sz w:val="28"/>
          <w:szCs w:val="28"/>
        </w:rPr>
        <w:t>Гражданское</w:t>
      </w:r>
      <w:r>
        <w:rPr>
          <w:rFonts w:ascii="Times New Roman" w:hAnsi="Times New Roman" w:cs="Times New Roman"/>
          <w:sz w:val="28"/>
          <w:szCs w:val="28"/>
        </w:rPr>
        <w:t xml:space="preserve"> </w:t>
      </w:r>
      <w:r w:rsidRPr="00551229">
        <w:rPr>
          <w:rFonts w:ascii="Times New Roman" w:hAnsi="Times New Roman" w:cs="Times New Roman"/>
          <w:sz w:val="28"/>
          <w:szCs w:val="28"/>
        </w:rPr>
        <w:t>общество</w:t>
      </w:r>
      <w:r>
        <w:rPr>
          <w:rFonts w:ascii="Times New Roman" w:hAnsi="Times New Roman" w:cs="Times New Roman"/>
          <w:sz w:val="28"/>
          <w:szCs w:val="28"/>
        </w:rPr>
        <w:t xml:space="preserve"> </w:t>
      </w:r>
      <w:r w:rsidRPr="00551229">
        <w:rPr>
          <w:rFonts w:ascii="Times New Roman" w:hAnsi="Times New Roman" w:cs="Times New Roman"/>
          <w:sz w:val="28"/>
          <w:szCs w:val="28"/>
        </w:rPr>
        <w:t>обязательно</w:t>
      </w:r>
      <w:r>
        <w:rPr>
          <w:rFonts w:ascii="Times New Roman" w:hAnsi="Times New Roman" w:cs="Times New Roman"/>
          <w:sz w:val="28"/>
          <w:szCs w:val="28"/>
        </w:rPr>
        <w:t xml:space="preserve"> </w:t>
      </w:r>
      <w:r w:rsidRPr="00551229">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Pr="00551229">
        <w:rPr>
          <w:rFonts w:ascii="Times New Roman" w:hAnsi="Times New Roman" w:cs="Times New Roman"/>
          <w:sz w:val="28"/>
          <w:szCs w:val="28"/>
        </w:rPr>
        <w:t>наличие</w:t>
      </w:r>
      <w:r>
        <w:rPr>
          <w:rFonts w:ascii="Times New Roman" w:hAnsi="Times New Roman" w:cs="Times New Roman"/>
          <w:sz w:val="28"/>
          <w:szCs w:val="28"/>
        </w:rPr>
        <w:t xml:space="preserve"> </w:t>
      </w:r>
      <w:r w:rsidRPr="00551229">
        <w:rPr>
          <w:rFonts w:ascii="Times New Roman" w:hAnsi="Times New Roman" w:cs="Times New Roman"/>
          <w:sz w:val="28"/>
          <w:szCs w:val="28"/>
        </w:rPr>
        <w:t>в</w:t>
      </w:r>
      <w:r>
        <w:rPr>
          <w:rFonts w:ascii="Times New Roman" w:hAnsi="Times New Roman" w:cs="Times New Roman"/>
          <w:sz w:val="28"/>
          <w:szCs w:val="28"/>
        </w:rPr>
        <w:t xml:space="preserve"> </w:t>
      </w:r>
      <w:r w:rsidRPr="00551229">
        <w:rPr>
          <w:rFonts w:ascii="Times New Roman" w:hAnsi="Times New Roman" w:cs="Times New Roman"/>
          <w:sz w:val="28"/>
          <w:szCs w:val="28"/>
        </w:rPr>
        <w:t>нем</w:t>
      </w:r>
      <w:r>
        <w:rPr>
          <w:rFonts w:ascii="Times New Roman" w:hAnsi="Times New Roman" w:cs="Times New Roman"/>
          <w:sz w:val="28"/>
          <w:szCs w:val="28"/>
        </w:rPr>
        <w:t xml:space="preserve"> </w:t>
      </w:r>
      <w:r w:rsidRPr="00551229">
        <w:rPr>
          <w:rFonts w:ascii="Times New Roman" w:hAnsi="Times New Roman" w:cs="Times New Roman"/>
          <w:sz w:val="28"/>
          <w:szCs w:val="28"/>
        </w:rPr>
        <w:t>ответственного</w:t>
      </w:r>
      <w:r>
        <w:rPr>
          <w:rFonts w:ascii="Times New Roman" w:hAnsi="Times New Roman" w:cs="Times New Roman"/>
          <w:sz w:val="28"/>
          <w:szCs w:val="28"/>
        </w:rPr>
        <w:t xml:space="preserve"> </w:t>
      </w:r>
      <w:r w:rsidRPr="00551229">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551229">
        <w:rPr>
          <w:rFonts w:ascii="Times New Roman" w:hAnsi="Times New Roman" w:cs="Times New Roman"/>
          <w:sz w:val="28"/>
          <w:szCs w:val="28"/>
        </w:rPr>
        <w:t>воспитание которого является главной целью образования</w:t>
      </w:r>
      <w:r>
        <w:rPr>
          <w:rFonts w:ascii="Times New Roman" w:hAnsi="Times New Roman" w:cs="Times New Roman"/>
          <w:sz w:val="28"/>
          <w:szCs w:val="28"/>
        </w:rPr>
        <w:t>.</w:t>
      </w:r>
      <w:r w:rsidRPr="00551229">
        <w:t xml:space="preserve"> </w:t>
      </w:r>
      <w:r w:rsidRPr="00551229">
        <w:rPr>
          <w:rFonts w:ascii="Times New Roman" w:hAnsi="Times New Roman" w:cs="Times New Roman"/>
          <w:sz w:val="28"/>
          <w:szCs w:val="28"/>
        </w:rPr>
        <w:t>(Концепция стр. 9)</w:t>
      </w:r>
    </w:p>
    <w:p w14:paraId="7A5BABA5" w14:textId="414DCD7A" w:rsidR="00BE5A6B" w:rsidRDefault="00BE5A6B" w:rsidP="00291BEB">
      <w:pPr>
        <w:tabs>
          <w:tab w:val="left" w:pos="851"/>
        </w:tabs>
        <w:spacing w:after="0" w:line="240" w:lineRule="auto"/>
        <w:ind w:firstLine="709"/>
        <w:jc w:val="both"/>
        <w:rPr>
          <w:rFonts w:ascii="Times New Roman" w:hAnsi="Times New Roman" w:cs="Times New Roman"/>
          <w:sz w:val="28"/>
          <w:szCs w:val="28"/>
        </w:rPr>
      </w:pPr>
      <w:r w:rsidRPr="00BE5A6B">
        <w:rPr>
          <w:rFonts w:ascii="Times New Roman" w:hAnsi="Times New Roman" w:cs="Times New Roman"/>
          <w:b/>
          <w:sz w:val="28"/>
          <w:szCs w:val="28"/>
        </w:rPr>
        <w:t>Базовые национальные ценности</w:t>
      </w:r>
      <w:r w:rsidRPr="00BE5A6B">
        <w:rPr>
          <w:rFonts w:ascii="Times New Roman" w:hAnsi="Times New Roman" w:cs="Times New Roman"/>
          <w:sz w:val="28"/>
          <w:szCs w:val="28"/>
        </w:rPr>
        <w:t xml:space="preserve"> – основные моральные</w:t>
      </w:r>
      <w:r>
        <w:rPr>
          <w:rFonts w:ascii="Times New Roman" w:hAnsi="Times New Roman" w:cs="Times New Roman"/>
          <w:sz w:val="28"/>
          <w:szCs w:val="28"/>
        </w:rPr>
        <w:t xml:space="preserve"> </w:t>
      </w:r>
      <w:r w:rsidRPr="00BE5A6B">
        <w:rPr>
          <w:rFonts w:ascii="Times New Roman" w:hAnsi="Times New Roman" w:cs="Times New Roman"/>
          <w:sz w:val="28"/>
          <w:szCs w:val="28"/>
        </w:rPr>
        <w:t>ценности,</w:t>
      </w:r>
      <w:r>
        <w:rPr>
          <w:rFonts w:ascii="Times New Roman" w:hAnsi="Times New Roman" w:cs="Times New Roman"/>
          <w:sz w:val="28"/>
          <w:szCs w:val="28"/>
        </w:rPr>
        <w:t xml:space="preserve"> </w:t>
      </w:r>
      <w:r w:rsidRPr="00BE5A6B">
        <w:rPr>
          <w:rFonts w:ascii="Times New Roman" w:hAnsi="Times New Roman" w:cs="Times New Roman"/>
          <w:sz w:val="28"/>
          <w:szCs w:val="28"/>
        </w:rPr>
        <w:t>приоритетные</w:t>
      </w:r>
      <w:r>
        <w:rPr>
          <w:rFonts w:ascii="Times New Roman" w:hAnsi="Times New Roman" w:cs="Times New Roman"/>
          <w:sz w:val="28"/>
          <w:szCs w:val="28"/>
        </w:rPr>
        <w:t xml:space="preserve"> </w:t>
      </w:r>
      <w:r w:rsidRPr="00BE5A6B">
        <w:rPr>
          <w:rFonts w:ascii="Times New Roman" w:hAnsi="Times New Roman" w:cs="Times New Roman"/>
          <w:sz w:val="28"/>
          <w:szCs w:val="28"/>
        </w:rPr>
        <w:t>нравственные</w:t>
      </w:r>
      <w:r>
        <w:rPr>
          <w:rFonts w:ascii="Times New Roman" w:hAnsi="Times New Roman" w:cs="Times New Roman"/>
          <w:sz w:val="28"/>
          <w:szCs w:val="28"/>
        </w:rPr>
        <w:t xml:space="preserve"> </w:t>
      </w:r>
      <w:r w:rsidRPr="00BE5A6B">
        <w:rPr>
          <w:rFonts w:ascii="Times New Roman" w:hAnsi="Times New Roman" w:cs="Times New Roman"/>
          <w:sz w:val="28"/>
          <w:szCs w:val="28"/>
        </w:rPr>
        <w:t>установки,</w:t>
      </w:r>
      <w:r>
        <w:rPr>
          <w:rFonts w:ascii="Times New Roman" w:hAnsi="Times New Roman" w:cs="Times New Roman"/>
          <w:sz w:val="28"/>
          <w:szCs w:val="28"/>
        </w:rPr>
        <w:t xml:space="preserve"> </w:t>
      </w:r>
      <w:r w:rsidRPr="00BE5A6B">
        <w:rPr>
          <w:rFonts w:ascii="Times New Roman" w:hAnsi="Times New Roman" w:cs="Times New Roman"/>
          <w:sz w:val="28"/>
          <w:szCs w:val="28"/>
        </w:rPr>
        <w:t>существующие</w:t>
      </w:r>
      <w:r>
        <w:rPr>
          <w:rFonts w:ascii="Times New Roman" w:hAnsi="Times New Roman" w:cs="Times New Roman"/>
          <w:sz w:val="28"/>
          <w:szCs w:val="28"/>
        </w:rPr>
        <w:t xml:space="preserve"> </w:t>
      </w:r>
      <w:r w:rsidRPr="00BE5A6B">
        <w:rPr>
          <w:rFonts w:ascii="Times New Roman" w:hAnsi="Times New Roman" w:cs="Times New Roman"/>
          <w:sz w:val="28"/>
          <w:szCs w:val="28"/>
        </w:rPr>
        <w:t>в</w:t>
      </w:r>
      <w:r>
        <w:rPr>
          <w:rFonts w:ascii="Times New Roman" w:hAnsi="Times New Roman" w:cs="Times New Roman"/>
          <w:sz w:val="28"/>
          <w:szCs w:val="28"/>
        </w:rPr>
        <w:t xml:space="preserve"> </w:t>
      </w:r>
      <w:r w:rsidRPr="00BE5A6B">
        <w:rPr>
          <w:rFonts w:ascii="Times New Roman" w:hAnsi="Times New Roman" w:cs="Times New Roman"/>
          <w:sz w:val="28"/>
          <w:szCs w:val="28"/>
        </w:rPr>
        <w:t>культурных,</w:t>
      </w:r>
      <w:r>
        <w:rPr>
          <w:rFonts w:ascii="Times New Roman" w:hAnsi="Times New Roman" w:cs="Times New Roman"/>
          <w:sz w:val="28"/>
          <w:szCs w:val="28"/>
        </w:rPr>
        <w:t xml:space="preserve"> </w:t>
      </w:r>
      <w:r w:rsidRPr="00BE5A6B">
        <w:rPr>
          <w:rFonts w:ascii="Times New Roman" w:hAnsi="Times New Roman" w:cs="Times New Roman"/>
          <w:sz w:val="28"/>
          <w:szCs w:val="28"/>
        </w:rPr>
        <w:t>семейных,</w:t>
      </w:r>
      <w:r>
        <w:rPr>
          <w:rFonts w:ascii="Times New Roman" w:hAnsi="Times New Roman" w:cs="Times New Roman"/>
          <w:sz w:val="28"/>
          <w:szCs w:val="28"/>
        </w:rPr>
        <w:t xml:space="preserve"> </w:t>
      </w:r>
      <w:r w:rsidRPr="00BE5A6B">
        <w:rPr>
          <w:rFonts w:ascii="Times New Roman" w:hAnsi="Times New Roman" w:cs="Times New Roman"/>
          <w:sz w:val="28"/>
          <w:szCs w:val="28"/>
        </w:rPr>
        <w:t>социально-исторических,</w:t>
      </w:r>
      <w:r>
        <w:rPr>
          <w:rFonts w:ascii="Times New Roman" w:hAnsi="Times New Roman" w:cs="Times New Roman"/>
          <w:sz w:val="28"/>
          <w:szCs w:val="28"/>
        </w:rPr>
        <w:t xml:space="preserve"> </w:t>
      </w:r>
      <w:r w:rsidRPr="00BE5A6B">
        <w:rPr>
          <w:rFonts w:ascii="Times New Roman" w:hAnsi="Times New Roman" w:cs="Times New Roman"/>
          <w:sz w:val="28"/>
          <w:szCs w:val="28"/>
        </w:rPr>
        <w:t>религиозных</w:t>
      </w:r>
      <w:r>
        <w:rPr>
          <w:rFonts w:ascii="Times New Roman" w:hAnsi="Times New Roman" w:cs="Times New Roman"/>
          <w:sz w:val="28"/>
          <w:szCs w:val="28"/>
        </w:rPr>
        <w:t xml:space="preserve"> </w:t>
      </w:r>
      <w:r w:rsidRPr="00BE5A6B">
        <w:rPr>
          <w:rFonts w:ascii="Times New Roman" w:hAnsi="Times New Roman" w:cs="Times New Roman"/>
          <w:sz w:val="28"/>
          <w:szCs w:val="28"/>
        </w:rPr>
        <w:t>традициях</w:t>
      </w:r>
      <w:r>
        <w:rPr>
          <w:rFonts w:ascii="Times New Roman" w:hAnsi="Times New Roman" w:cs="Times New Roman"/>
          <w:sz w:val="28"/>
          <w:szCs w:val="28"/>
        </w:rPr>
        <w:t xml:space="preserve"> </w:t>
      </w:r>
      <w:r w:rsidRPr="00BE5A6B">
        <w:rPr>
          <w:rFonts w:ascii="Times New Roman" w:hAnsi="Times New Roman" w:cs="Times New Roman"/>
          <w:sz w:val="28"/>
          <w:szCs w:val="28"/>
        </w:rPr>
        <w:t>многонационального</w:t>
      </w:r>
      <w:r>
        <w:rPr>
          <w:rFonts w:ascii="Times New Roman" w:hAnsi="Times New Roman" w:cs="Times New Roman"/>
          <w:sz w:val="28"/>
          <w:szCs w:val="28"/>
        </w:rPr>
        <w:t xml:space="preserve"> </w:t>
      </w:r>
      <w:r w:rsidRPr="00BE5A6B">
        <w:rPr>
          <w:rFonts w:ascii="Times New Roman" w:hAnsi="Times New Roman" w:cs="Times New Roman"/>
          <w:sz w:val="28"/>
          <w:szCs w:val="28"/>
        </w:rPr>
        <w:t>народа Российской Федерации, передаваемые от поколения к</w:t>
      </w:r>
      <w:r>
        <w:rPr>
          <w:rFonts w:ascii="Times New Roman" w:hAnsi="Times New Roman" w:cs="Times New Roman"/>
          <w:sz w:val="28"/>
          <w:szCs w:val="28"/>
        </w:rPr>
        <w:t xml:space="preserve"> </w:t>
      </w:r>
      <w:r w:rsidRPr="00BE5A6B">
        <w:rPr>
          <w:rFonts w:ascii="Times New Roman" w:hAnsi="Times New Roman" w:cs="Times New Roman"/>
          <w:sz w:val="28"/>
          <w:szCs w:val="28"/>
        </w:rPr>
        <w:t>поколению и обеспечивающие успешное развитие страны в</w:t>
      </w:r>
      <w:r>
        <w:rPr>
          <w:rFonts w:ascii="Times New Roman" w:hAnsi="Times New Roman" w:cs="Times New Roman"/>
          <w:sz w:val="28"/>
          <w:szCs w:val="28"/>
        </w:rPr>
        <w:t xml:space="preserve"> </w:t>
      </w:r>
      <w:r w:rsidRPr="00BE5A6B">
        <w:rPr>
          <w:rFonts w:ascii="Times New Roman" w:hAnsi="Times New Roman" w:cs="Times New Roman"/>
          <w:sz w:val="28"/>
          <w:szCs w:val="28"/>
        </w:rPr>
        <w:t>современных условиях</w:t>
      </w:r>
      <w:r>
        <w:rPr>
          <w:rFonts w:ascii="Times New Roman" w:hAnsi="Times New Roman" w:cs="Times New Roman"/>
          <w:sz w:val="28"/>
          <w:szCs w:val="28"/>
        </w:rPr>
        <w:t>.</w:t>
      </w:r>
      <w:r w:rsidRPr="00BE5A6B">
        <w:t xml:space="preserve"> </w:t>
      </w:r>
      <w:r w:rsidRPr="00BE5A6B">
        <w:rPr>
          <w:rFonts w:ascii="Times New Roman" w:hAnsi="Times New Roman" w:cs="Times New Roman"/>
          <w:sz w:val="28"/>
          <w:szCs w:val="28"/>
        </w:rPr>
        <w:t xml:space="preserve">(Концепция стр. </w:t>
      </w:r>
      <w:r>
        <w:rPr>
          <w:rFonts w:ascii="Times New Roman" w:hAnsi="Times New Roman" w:cs="Times New Roman"/>
          <w:sz w:val="28"/>
          <w:szCs w:val="28"/>
        </w:rPr>
        <w:t>11</w:t>
      </w:r>
      <w:r w:rsidRPr="00BE5A6B">
        <w:rPr>
          <w:rFonts w:ascii="Times New Roman" w:hAnsi="Times New Roman" w:cs="Times New Roman"/>
          <w:sz w:val="28"/>
          <w:szCs w:val="28"/>
        </w:rPr>
        <w:t>)</w:t>
      </w:r>
    </w:p>
    <w:p w14:paraId="00F95667" w14:textId="77777777" w:rsidR="00F64A30" w:rsidRDefault="00551229" w:rsidP="00291BEB">
      <w:pPr>
        <w:tabs>
          <w:tab w:val="left" w:pos="851"/>
        </w:tabs>
        <w:spacing w:after="0" w:line="240" w:lineRule="auto"/>
        <w:ind w:firstLine="709"/>
        <w:jc w:val="both"/>
        <w:rPr>
          <w:rFonts w:ascii="Times New Roman" w:hAnsi="Times New Roman" w:cs="Times New Roman"/>
          <w:sz w:val="28"/>
          <w:szCs w:val="28"/>
        </w:rPr>
      </w:pPr>
      <w:r w:rsidRPr="00BE5A6B">
        <w:rPr>
          <w:rFonts w:ascii="Times New Roman" w:hAnsi="Times New Roman" w:cs="Times New Roman"/>
          <w:b/>
          <w:sz w:val="28"/>
          <w:szCs w:val="28"/>
        </w:rPr>
        <w:t>Духовно-нравственное воспитание личности гражданина России</w:t>
      </w:r>
      <w:r w:rsidRPr="00551229">
        <w:rPr>
          <w:rFonts w:ascii="Times New Roman" w:hAnsi="Times New Roman" w:cs="Times New Roman"/>
          <w:sz w:val="28"/>
          <w:szCs w:val="28"/>
        </w:rPr>
        <w:t xml:space="preserve"> – педагогически организованный процесс усвоения и</w:t>
      </w:r>
      <w:r>
        <w:rPr>
          <w:rFonts w:ascii="Times New Roman" w:hAnsi="Times New Roman" w:cs="Times New Roman"/>
          <w:sz w:val="28"/>
          <w:szCs w:val="28"/>
        </w:rPr>
        <w:t xml:space="preserve"> </w:t>
      </w:r>
      <w:r w:rsidRPr="00551229">
        <w:rPr>
          <w:rFonts w:ascii="Times New Roman" w:hAnsi="Times New Roman" w:cs="Times New Roman"/>
          <w:sz w:val="28"/>
          <w:szCs w:val="28"/>
        </w:rPr>
        <w:t>принятия</w:t>
      </w:r>
      <w:r>
        <w:rPr>
          <w:rFonts w:ascii="Times New Roman" w:hAnsi="Times New Roman" w:cs="Times New Roman"/>
          <w:sz w:val="28"/>
          <w:szCs w:val="28"/>
        </w:rPr>
        <w:t xml:space="preserve"> </w:t>
      </w:r>
      <w:r w:rsidRPr="00551229">
        <w:rPr>
          <w:rFonts w:ascii="Times New Roman" w:hAnsi="Times New Roman" w:cs="Times New Roman"/>
          <w:sz w:val="28"/>
          <w:szCs w:val="28"/>
        </w:rPr>
        <w:t>обучающимся</w:t>
      </w:r>
      <w:r>
        <w:rPr>
          <w:rFonts w:ascii="Times New Roman" w:hAnsi="Times New Roman" w:cs="Times New Roman"/>
          <w:sz w:val="28"/>
          <w:szCs w:val="28"/>
        </w:rPr>
        <w:t xml:space="preserve"> </w:t>
      </w:r>
      <w:r w:rsidRPr="00551229">
        <w:rPr>
          <w:rFonts w:ascii="Times New Roman" w:hAnsi="Times New Roman" w:cs="Times New Roman"/>
          <w:sz w:val="28"/>
          <w:szCs w:val="28"/>
        </w:rPr>
        <w:t>базовых</w:t>
      </w:r>
      <w:r>
        <w:rPr>
          <w:rFonts w:ascii="Times New Roman" w:hAnsi="Times New Roman" w:cs="Times New Roman"/>
          <w:sz w:val="28"/>
          <w:szCs w:val="28"/>
        </w:rPr>
        <w:t xml:space="preserve"> </w:t>
      </w:r>
      <w:r w:rsidRPr="00551229">
        <w:rPr>
          <w:rFonts w:ascii="Times New Roman" w:hAnsi="Times New Roman" w:cs="Times New Roman"/>
          <w:sz w:val="28"/>
          <w:szCs w:val="28"/>
        </w:rPr>
        <w:t>национальных</w:t>
      </w:r>
      <w:r>
        <w:rPr>
          <w:rFonts w:ascii="Times New Roman" w:hAnsi="Times New Roman" w:cs="Times New Roman"/>
          <w:sz w:val="28"/>
          <w:szCs w:val="28"/>
        </w:rPr>
        <w:t xml:space="preserve"> </w:t>
      </w:r>
      <w:r w:rsidRPr="00551229">
        <w:rPr>
          <w:rFonts w:ascii="Times New Roman" w:hAnsi="Times New Roman" w:cs="Times New Roman"/>
          <w:sz w:val="28"/>
          <w:szCs w:val="28"/>
        </w:rPr>
        <w:t>ценностей,</w:t>
      </w:r>
      <w:r>
        <w:rPr>
          <w:rFonts w:ascii="Times New Roman" w:hAnsi="Times New Roman" w:cs="Times New Roman"/>
          <w:sz w:val="28"/>
          <w:szCs w:val="28"/>
        </w:rPr>
        <w:t xml:space="preserve"> </w:t>
      </w:r>
      <w:r w:rsidRPr="00551229">
        <w:rPr>
          <w:rFonts w:ascii="Times New Roman" w:hAnsi="Times New Roman" w:cs="Times New Roman"/>
          <w:sz w:val="28"/>
          <w:szCs w:val="28"/>
        </w:rPr>
        <w:t>имеющих иерархическую структуру и сложную организацию.</w:t>
      </w:r>
      <w:r>
        <w:rPr>
          <w:rFonts w:ascii="Times New Roman" w:hAnsi="Times New Roman" w:cs="Times New Roman"/>
          <w:sz w:val="28"/>
          <w:szCs w:val="28"/>
        </w:rPr>
        <w:t xml:space="preserve"> </w:t>
      </w:r>
      <w:r w:rsidRPr="00551229">
        <w:rPr>
          <w:rFonts w:ascii="Times New Roman" w:hAnsi="Times New Roman" w:cs="Times New Roman"/>
          <w:sz w:val="28"/>
          <w:szCs w:val="28"/>
        </w:rPr>
        <w:t>Носителями этих ценностей являются многонациональный</w:t>
      </w:r>
      <w:r>
        <w:rPr>
          <w:rFonts w:ascii="Times New Roman" w:hAnsi="Times New Roman" w:cs="Times New Roman"/>
          <w:sz w:val="28"/>
          <w:szCs w:val="28"/>
        </w:rPr>
        <w:t xml:space="preserve"> </w:t>
      </w:r>
      <w:r w:rsidRPr="00551229">
        <w:rPr>
          <w:rFonts w:ascii="Times New Roman" w:hAnsi="Times New Roman" w:cs="Times New Roman"/>
          <w:sz w:val="28"/>
          <w:szCs w:val="28"/>
        </w:rPr>
        <w:t>народ Российской Федерации, государство, семья, культурно-территориальные</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сообщества,</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традиционные</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российские</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религиозные объединения (христианские, прежде всего в форме</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русского православия, исламские, иудаистские, буддистские),</w:t>
      </w:r>
      <w:r w:rsidR="00BE5A6B">
        <w:rPr>
          <w:rFonts w:ascii="Times New Roman" w:hAnsi="Times New Roman" w:cs="Times New Roman"/>
          <w:sz w:val="28"/>
          <w:szCs w:val="28"/>
        </w:rPr>
        <w:t xml:space="preserve"> </w:t>
      </w:r>
      <w:r w:rsidRPr="00551229">
        <w:rPr>
          <w:rFonts w:ascii="Times New Roman" w:hAnsi="Times New Roman" w:cs="Times New Roman"/>
          <w:sz w:val="28"/>
          <w:szCs w:val="28"/>
        </w:rPr>
        <w:t>мировое сообщество.</w:t>
      </w:r>
      <w:r w:rsidRPr="00551229">
        <w:t xml:space="preserve"> </w:t>
      </w:r>
      <w:r w:rsidRPr="00551229">
        <w:rPr>
          <w:rFonts w:ascii="Times New Roman" w:hAnsi="Times New Roman" w:cs="Times New Roman"/>
          <w:sz w:val="28"/>
          <w:szCs w:val="28"/>
        </w:rPr>
        <w:t xml:space="preserve">(Концепция стр. </w:t>
      </w:r>
      <w:r>
        <w:rPr>
          <w:rFonts w:ascii="Times New Roman" w:hAnsi="Times New Roman" w:cs="Times New Roman"/>
          <w:sz w:val="28"/>
          <w:szCs w:val="28"/>
        </w:rPr>
        <w:t>11</w:t>
      </w:r>
      <w:r w:rsidRPr="00551229">
        <w:rPr>
          <w:rFonts w:ascii="Times New Roman" w:hAnsi="Times New Roman" w:cs="Times New Roman"/>
          <w:sz w:val="28"/>
          <w:szCs w:val="28"/>
        </w:rPr>
        <w:t>)</w:t>
      </w:r>
      <w:r w:rsidR="00BE5A6B">
        <w:rPr>
          <w:rFonts w:ascii="Times New Roman" w:hAnsi="Times New Roman" w:cs="Times New Roman"/>
          <w:sz w:val="28"/>
          <w:szCs w:val="28"/>
        </w:rPr>
        <w:t>.</w:t>
      </w:r>
    </w:p>
    <w:p w14:paraId="3A8FA5F9" w14:textId="0610C01F" w:rsidR="00551229" w:rsidRDefault="004B3523" w:rsidP="00535E1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информационно-методическом журнале </w:t>
      </w:r>
      <w:r w:rsidR="001065B2">
        <w:rPr>
          <w:rFonts w:ascii="Times New Roman" w:hAnsi="Times New Roman" w:cs="Times New Roman"/>
          <w:sz w:val="28"/>
          <w:szCs w:val="28"/>
        </w:rPr>
        <w:t xml:space="preserve">«Про ДОД» </w:t>
      </w:r>
      <w:r>
        <w:rPr>
          <w:rFonts w:ascii="Times New Roman" w:hAnsi="Times New Roman" w:cs="Times New Roman"/>
          <w:sz w:val="28"/>
          <w:szCs w:val="28"/>
        </w:rPr>
        <w:t xml:space="preserve">№ 2 (32) апрель 2021г. </w:t>
      </w:r>
      <w:r w:rsidR="00535E11">
        <w:rPr>
          <w:rFonts w:ascii="Times New Roman" w:hAnsi="Times New Roman" w:cs="Times New Roman"/>
          <w:sz w:val="28"/>
          <w:szCs w:val="28"/>
        </w:rPr>
        <w:t>целевым способом п</w:t>
      </w:r>
      <w:r w:rsidR="00151E20">
        <w:rPr>
          <w:rFonts w:ascii="Times New Roman" w:hAnsi="Times New Roman" w:cs="Times New Roman"/>
          <w:sz w:val="28"/>
          <w:szCs w:val="28"/>
        </w:rPr>
        <w:t>редставлен опыт работы разных социальных институтов по гражданско-патриотическому воспитанию детей и молодежи</w:t>
      </w:r>
      <w:r w:rsidR="00535E11">
        <w:rPr>
          <w:rFonts w:ascii="Times New Roman" w:hAnsi="Times New Roman" w:cs="Times New Roman"/>
          <w:sz w:val="28"/>
          <w:szCs w:val="28"/>
        </w:rPr>
        <w:t>, который я предложила бы изучить для любого заинтересованного человека в области гражданско-патриотического воспитания детей и молодежи</w:t>
      </w:r>
      <w:r w:rsidR="00151E20">
        <w:rPr>
          <w:rFonts w:ascii="Times New Roman" w:hAnsi="Times New Roman" w:cs="Times New Roman"/>
          <w:sz w:val="28"/>
          <w:szCs w:val="28"/>
        </w:rPr>
        <w:t>:</w:t>
      </w:r>
    </w:p>
    <w:p w14:paraId="2311CF3A" w14:textId="136A4951" w:rsidR="00151E20" w:rsidRPr="00B71F4B" w:rsidRDefault="00151E20"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Патриотическое и гражданское воспитание подростков в процессе создания</w:t>
      </w:r>
      <w:r w:rsidR="00B71F4B" w:rsidRPr="00B71F4B">
        <w:rPr>
          <w:rFonts w:ascii="Times New Roman" w:hAnsi="Times New Roman" w:cs="Times New Roman"/>
          <w:sz w:val="28"/>
          <w:szCs w:val="28"/>
        </w:rPr>
        <w:t xml:space="preserve"> </w:t>
      </w:r>
      <w:r w:rsidRPr="00B71F4B">
        <w:rPr>
          <w:rFonts w:ascii="Times New Roman" w:hAnsi="Times New Roman" w:cs="Times New Roman"/>
          <w:sz w:val="28"/>
          <w:szCs w:val="28"/>
        </w:rPr>
        <w:t>исторического фильма в детской киностудии «Аистята»</w:t>
      </w:r>
      <w:r w:rsidR="00B71F4B" w:rsidRPr="00B71F4B">
        <w:t xml:space="preserve"> </w:t>
      </w:r>
      <w:r w:rsidR="00B71F4B">
        <w:t>(</w:t>
      </w:r>
      <w:r w:rsidR="00B71F4B" w:rsidRPr="00B71F4B">
        <w:rPr>
          <w:rFonts w:ascii="Times New Roman" w:hAnsi="Times New Roman" w:cs="Times New Roman"/>
          <w:sz w:val="28"/>
          <w:szCs w:val="28"/>
        </w:rPr>
        <w:t>ГБОУ «Школа №1223, г. Москва</w:t>
      </w:r>
      <w:r w:rsidR="00B71F4B">
        <w:rPr>
          <w:rFonts w:ascii="Times New Roman" w:hAnsi="Times New Roman" w:cs="Times New Roman"/>
          <w:sz w:val="28"/>
          <w:szCs w:val="28"/>
        </w:rPr>
        <w:t>)</w:t>
      </w:r>
      <w:r w:rsidRPr="00B71F4B">
        <w:rPr>
          <w:rFonts w:ascii="Times New Roman" w:hAnsi="Times New Roman" w:cs="Times New Roman"/>
          <w:sz w:val="28"/>
          <w:szCs w:val="28"/>
        </w:rPr>
        <w:t>.</w:t>
      </w:r>
    </w:p>
    <w:p w14:paraId="50480D20" w14:textId="77777777" w:rsidR="00B71F4B" w:rsidRPr="00B71F4B" w:rsidRDefault="00151E20"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Проектная деятельность как способ формирования патриотического воспитания обучающихся</w:t>
      </w:r>
      <w:r w:rsidR="00B71F4B">
        <w:rPr>
          <w:rFonts w:ascii="Times New Roman" w:hAnsi="Times New Roman" w:cs="Times New Roman"/>
          <w:sz w:val="28"/>
          <w:szCs w:val="28"/>
        </w:rPr>
        <w:t xml:space="preserve"> (</w:t>
      </w:r>
      <w:r w:rsidR="00B71F4B" w:rsidRPr="00B71F4B">
        <w:rPr>
          <w:rFonts w:ascii="Times New Roman" w:hAnsi="Times New Roman" w:cs="Times New Roman"/>
          <w:sz w:val="28"/>
          <w:szCs w:val="28"/>
        </w:rPr>
        <w:t>Муниципальное бюджетное учреждение</w:t>
      </w:r>
    </w:p>
    <w:p w14:paraId="1341614A" w14:textId="23ED8224" w:rsidR="00151E20" w:rsidRPr="00B71F4B" w:rsidRDefault="00B71F4B"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 xml:space="preserve">дополнительного образования Дом творчества с. </w:t>
      </w:r>
      <w:proofErr w:type="spellStart"/>
      <w:r w:rsidRPr="00B71F4B">
        <w:rPr>
          <w:rFonts w:ascii="Times New Roman" w:hAnsi="Times New Roman" w:cs="Times New Roman"/>
          <w:sz w:val="28"/>
          <w:szCs w:val="28"/>
        </w:rPr>
        <w:t>Шира</w:t>
      </w:r>
      <w:proofErr w:type="spellEnd"/>
      <w:r w:rsidRPr="00B71F4B">
        <w:rPr>
          <w:rFonts w:ascii="Times New Roman" w:hAnsi="Times New Roman" w:cs="Times New Roman"/>
          <w:sz w:val="28"/>
          <w:szCs w:val="28"/>
        </w:rPr>
        <w:t>, Республика Хакасия)</w:t>
      </w:r>
      <w:r w:rsidR="00151E20" w:rsidRPr="00B71F4B">
        <w:rPr>
          <w:rFonts w:ascii="Times New Roman" w:hAnsi="Times New Roman" w:cs="Times New Roman"/>
          <w:sz w:val="28"/>
          <w:szCs w:val="28"/>
        </w:rPr>
        <w:t>.</w:t>
      </w:r>
    </w:p>
    <w:p w14:paraId="69A5462F" w14:textId="0CD71129" w:rsidR="00151E20" w:rsidRPr="00B71F4B" w:rsidRDefault="00151E20"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Актуальные вопросы военно-патриотического воспитания обучающихся</w:t>
      </w:r>
      <w:r w:rsidR="00B71F4B" w:rsidRPr="00B71F4B">
        <w:rPr>
          <w:rFonts w:ascii="Times New Roman" w:hAnsi="Times New Roman" w:cs="Times New Roman"/>
          <w:sz w:val="28"/>
          <w:szCs w:val="28"/>
        </w:rPr>
        <w:t xml:space="preserve"> </w:t>
      </w:r>
      <w:r w:rsidRPr="00B71F4B">
        <w:rPr>
          <w:rFonts w:ascii="Times New Roman" w:hAnsi="Times New Roman" w:cs="Times New Roman"/>
          <w:sz w:val="28"/>
          <w:szCs w:val="28"/>
        </w:rPr>
        <w:t>кадетских училищ</w:t>
      </w:r>
      <w:r w:rsidR="00B71F4B" w:rsidRPr="00B71F4B">
        <w:rPr>
          <w:rFonts w:ascii="Times New Roman" w:hAnsi="Times New Roman" w:cs="Times New Roman"/>
          <w:sz w:val="28"/>
          <w:szCs w:val="28"/>
        </w:rPr>
        <w:t xml:space="preserve"> (Тюменское президентское кадетское училище </w:t>
      </w:r>
      <w:r w:rsidR="00B71F4B">
        <w:rPr>
          <w:rFonts w:ascii="Times New Roman" w:hAnsi="Times New Roman" w:cs="Times New Roman"/>
          <w:sz w:val="28"/>
          <w:szCs w:val="28"/>
        </w:rPr>
        <w:t xml:space="preserve">г </w:t>
      </w:r>
      <w:r w:rsidR="00B71F4B" w:rsidRPr="00B71F4B">
        <w:rPr>
          <w:rFonts w:ascii="Times New Roman" w:hAnsi="Times New Roman" w:cs="Times New Roman"/>
          <w:sz w:val="28"/>
          <w:szCs w:val="28"/>
        </w:rPr>
        <w:t>Тюмень)</w:t>
      </w:r>
      <w:r w:rsidRPr="00B71F4B">
        <w:rPr>
          <w:rFonts w:ascii="Times New Roman" w:hAnsi="Times New Roman" w:cs="Times New Roman"/>
          <w:sz w:val="28"/>
          <w:szCs w:val="28"/>
        </w:rPr>
        <w:t>.</w:t>
      </w:r>
    </w:p>
    <w:p w14:paraId="1612A9A4" w14:textId="0CA90F35" w:rsidR="00151E20" w:rsidRPr="00B71F4B" w:rsidRDefault="00151E20"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lastRenderedPageBreak/>
        <w:t>Настольные игры для школьников как инструмент патриотического воспитания</w:t>
      </w:r>
      <w:r w:rsidR="00B71F4B" w:rsidRPr="00B71F4B">
        <w:rPr>
          <w:rFonts w:ascii="Times New Roman" w:hAnsi="Times New Roman" w:cs="Times New Roman"/>
          <w:sz w:val="28"/>
          <w:szCs w:val="28"/>
        </w:rPr>
        <w:t xml:space="preserve"> (ФГБУН «Вологодский научный центр Российской академии наук»</w:t>
      </w:r>
      <w:r w:rsidR="00B71F4B">
        <w:rPr>
          <w:rFonts w:ascii="Times New Roman" w:hAnsi="Times New Roman" w:cs="Times New Roman"/>
          <w:sz w:val="28"/>
          <w:szCs w:val="28"/>
        </w:rPr>
        <w:t xml:space="preserve"> г. </w:t>
      </w:r>
      <w:r w:rsidR="00B71F4B" w:rsidRPr="00B71F4B">
        <w:rPr>
          <w:rFonts w:ascii="Times New Roman" w:hAnsi="Times New Roman" w:cs="Times New Roman"/>
          <w:sz w:val="28"/>
          <w:szCs w:val="28"/>
        </w:rPr>
        <w:t>Вологда)</w:t>
      </w:r>
      <w:r w:rsidRPr="00B71F4B">
        <w:rPr>
          <w:rFonts w:ascii="Times New Roman" w:hAnsi="Times New Roman" w:cs="Times New Roman"/>
          <w:sz w:val="28"/>
          <w:szCs w:val="28"/>
        </w:rPr>
        <w:t>.</w:t>
      </w:r>
    </w:p>
    <w:p w14:paraId="4962D87D" w14:textId="7E06ED0D" w:rsidR="00B71F4B" w:rsidRPr="00B71F4B" w:rsidRDefault="00B71F4B"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 xml:space="preserve">Патриотическое воспитание детей средствами изобразительного искусства в условиях дополнительного образования (Муниципальное автономное учреждение дополнительного образования «Дворец творчества детей и молодежи им. О.П. </w:t>
      </w:r>
      <w:proofErr w:type="spellStart"/>
      <w:r w:rsidRPr="00B71F4B">
        <w:rPr>
          <w:rFonts w:ascii="Times New Roman" w:hAnsi="Times New Roman" w:cs="Times New Roman"/>
          <w:sz w:val="28"/>
          <w:szCs w:val="28"/>
        </w:rPr>
        <w:t>Табакова</w:t>
      </w:r>
      <w:proofErr w:type="spellEnd"/>
      <w:r w:rsidRPr="00B71F4B">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B71F4B">
        <w:rPr>
          <w:rFonts w:ascii="Times New Roman" w:hAnsi="Times New Roman" w:cs="Times New Roman"/>
          <w:sz w:val="28"/>
          <w:szCs w:val="28"/>
        </w:rPr>
        <w:t>Саратов).</w:t>
      </w:r>
    </w:p>
    <w:p w14:paraId="4FA51890" w14:textId="28533AAF" w:rsidR="00B71F4B" w:rsidRPr="00B71F4B" w:rsidRDefault="00B71F4B" w:rsidP="00291BEB">
      <w:pPr>
        <w:pStyle w:val="a4"/>
        <w:numPr>
          <w:ilvl w:val="0"/>
          <w:numId w:val="3"/>
        </w:numPr>
        <w:tabs>
          <w:tab w:val="left" w:pos="851"/>
        </w:tabs>
        <w:spacing w:after="0" w:line="240" w:lineRule="auto"/>
        <w:ind w:left="0" w:firstLine="284"/>
        <w:jc w:val="both"/>
        <w:rPr>
          <w:rFonts w:ascii="Times New Roman" w:hAnsi="Times New Roman" w:cs="Times New Roman"/>
          <w:sz w:val="28"/>
          <w:szCs w:val="28"/>
        </w:rPr>
      </w:pPr>
      <w:r w:rsidRPr="00B71F4B">
        <w:rPr>
          <w:rFonts w:ascii="Times New Roman" w:hAnsi="Times New Roman" w:cs="Times New Roman"/>
          <w:sz w:val="28"/>
          <w:szCs w:val="28"/>
        </w:rPr>
        <w:t>Патриотическое воспитание в рамках реализации дополнительной общеобразовательной общеразвивающей программы «Шлюпочные отряды Детской морской флотилии МДЦ «Артек» (Федеральное государственное бюджетное образовательное учреждение «Международный детский центр «Артек», Республика Крым).</w:t>
      </w:r>
    </w:p>
    <w:p w14:paraId="773868E7" w14:textId="45F26B98" w:rsidR="00B71F4B" w:rsidRPr="001065B2" w:rsidRDefault="00B71F4B" w:rsidP="00291BEB">
      <w:pPr>
        <w:pStyle w:val="a4"/>
        <w:numPr>
          <w:ilvl w:val="0"/>
          <w:numId w:val="3"/>
        </w:numPr>
        <w:tabs>
          <w:tab w:val="left" w:pos="851"/>
        </w:tabs>
        <w:spacing w:after="0" w:line="240" w:lineRule="auto"/>
        <w:ind w:left="0" w:firstLine="426"/>
        <w:jc w:val="both"/>
        <w:rPr>
          <w:rFonts w:ascii="Times New Roman" w:hAnsi="Times New Roman" w:cs="Times New Roman"/>
          <w:sz w:val="28"/>
          <w:szCs w:val="28"/>
        </w:rPr>
      </w:pPr>
      <w:r w:rsidRPr="001065B2">
        <w:rPr>
          <w:rFonts w:ascii="Times New Roman" w:hAnsi="Times New Roman" w:cs="Times New Roman"/>
          <w:sz w:val="28"/>
          <w:szCs w:val="28"/>
        </w:rPr>
        <w:t>Туристско-краеведческая деятельность как одно из направлений патриотического воспитания в Ставропольском крае: ретроспектива и современность (</w:t>
      </w:r>
      <w:r w:rsidR="001065B2" w:rsidRPr="001065B2">
        <w:rPr>
          <w:rFonts w:ascii="Times New Roman" w:hAnsi="Times New Roman" w:cs="Times New Roman"/>
          <w:sz w:val="28"/>
          <w:szCs w:val="28"/>
        </w:rPr>
        <w:t xml:space="preserve">ГБУ ДПО «Ставропольский краевой институт развития образования, повышения квалификации и переподготовки работников образования», </w:t>
      </w:r>
      <w:r w:rsidR="001065B2">
        <w:rPr>
          <w:rFonts w:ascii="Times New Roman" w:hAnsi="Times New Roman" w:cs="Times New Roman"/>
          <w:sz w:val="28"/>
          <w:szCs w:val="28"/>
        </w:rPr>
        <w:t xml:space="preserve">г. </w:t>
      </w:r>
      <w:r w:rsidR="001065B2" w:rsidRPr="001065B2">
        <w:rPr>
          <w:rFonts w:ascii="Times New Roman" w:hAnsi="Times New Roman" w:cs="Times New Roman"/>
          <w:sz w:val="28"/>
          <w:szCs w:val="28"/>
        </w:rPr>
        <w:t>Ставрополь</w:t>
      </w:r>
      <w:r w:rsidRPr="001065B2">
        <w:rPr>
          <w:rFonts w:ascii="Times New Roman" w:hAnsi="Times New Roman" w:cs="Times New Roman"/>
          <w:sz w:val="28"/>
          <w:szCs w:val="28"/>
        </w:rPr>
        <w:t>).</w:t>
      </w:r>
    </w:p>
    <w:p w14:paraId="03CEF06D" w14:textId="4F4B22CA" w:rsidR="00B71F4B" w:rsidRPr="00535E11" w:rsidRDefault="001065B2" w:rsidP="00291BEB">
      <w:pPr>
        <w:tabs>
          <w:tab w:val="left" w:pos="851"/>
        </w:tabs>
        <w:spacing w:after="0" w:line="240" w:lineRule="auto"/>
        <w:ind w:firstLine="709"/>
        <w:jc w:val="both"/>
        <w:rPr>
          <w:rFonts w:ascii="Times New Roman" w:hAnsi="Times New Roman" w:cs="Times New Roman"/>
          <w:i/>
          <w:sz w:val="28"/>
          <w:szCs w:val="28"/>
        </w:rPr>
      </w:pPr>
      <w:r w:rsidRPr="00535E11">
        <w:rPr>
          <w:rFonts w:ascii="Times New Roman" w:hAnsi="Times New Roman" w:cs="Times New Roman"/>
          <w:i/>
          <w:sz w:val="28"/>
          <w:szCs w:val="28"/>
        </w:rPr>
        <w:t>В информационно-методическом журнале «Про ДОД» № 1 (43) февраль 2023г.</w:t>
      </w:r>
      <w:r w:rsidR="00535E11" w:rsidRPr="00535E11">
        <w:rPr>
          <w:rFonts w:ascii="Times New Roman" w:hAnsi="Times New Roman" w:cs="Times New Roman"/>
          <w:i/>
          <w:sz w:val="28"/>
          <w:szCs w:val="28"/>
        </w:rPr>
        <w:t xml:space="preserve"> представлены следующие материалы</w:t>
      </w:r>
      <w:r w:rsidRPr="00535E11">
        <w:rPr>
          <w:rFonts w:ascii="Times New Roman" w:hAnsi="Times New Roman" w:cs="Times New Roman"/>
          <w:i/>
          <w:sz w:val="28"/>
          <w:szCs w:val="28"/>
        </w:rPr>
        <w:t>:</w:t>
      </w:r>
    </w:p>
    <w:p w14:paraId="04644917" w14:textId="0EA5192B" w:rsidR="001065B2" w:rsidRDefault="001065B2" w:rsidP="00291BEB">
      <w:pPr>
        <w:pStyle w:val="a4"/>
        <w:numPr>
          <w:ilvl w:val="0"/>
          <w:numId w:val="4"/>
        </w:numPr>
        <w:tabs>
          <w:tab w:val="left" w:pos="851"/>
        </w:tabs>
        <w:spacing w:after="0" w:line="240" w:lineRule="auto"/>
        <w:ind w:left="0" w:firstLine="426"/>
        <w:jc w:val="both"/>
        <w:rPr>
          <w:rFonts w:ascii="Times New Roman" w:hAnsi="Times New Roman" w:cs="Times New Roman"/>
          <w:sz w:val="28"/>
          <w:szCs w:val="28"/>
        </w:rPr>
      </w:pPr>
      <w:r w:rsidRPr="00F539D7">
        <w:rPr>
          <w:rFonts w:ascii="Times New Roman" w:hAnsi="Times New Roman" w:cs="Times New Roman"/>
          <w:sz w:val="28"/>
          <w:szCs w:val="28"/>
        </w:rPr>
        <w:t xml:space="preserve">Российское движение детей и </w:t>
      </w:r>
      <w:proofErr w:type="spellStart"/>
      <w:r w:rsidRPr="00F539D7">
        <w:rPr>
          <w:rFonts w:ascii="Times New Roman" w:hAnsi="Times New Roman" w:cs="Times New Roman"/>
          <w:sz w:val="28"/>
          <w:szCs w:val="28"/>
        </w:rPr>
        <w:t>молодежи</w:t>
      </w:r>
      <w:proofErr w:type="spellEnd"/>
      <w:r w:rsidRPr="00F539D7">
        <w:rPr>
          <w:rFonts w:ascii="Times New Roman" w:hAnsi="Times New Roman" w:cs="Times New Roman"/>
          <w:sz w:val="28"/>
          <w:szCs w:val="28"/>
        </w:rPr>
        <w:t xml:space="preserve"> в современной школе</w:t>
      </w:r>
      <w:r w:rsidR="00F539D7" w:rsidRPr="00F539D7">
        <w:rPr>
          <w:rFonts w:ascii="Times New Roman" w:hAnsi="Times New Roman" w:cs="Times New Roman"/>
          <w:sz w:val="28"/>
          <w:szCs w:val="28"/>
        </w:rPr>
        <w:t xml:space="preserve"> – территория</w:t>
      </w:r>
      <w:r w:rsidRPr="00F539D7">
        <w:rPr>
          <w:rFonts w:ascii="Times New Roman" w:hAnsi="Times New Roman" w:cs="Times New Roman"/>
          <w:sz w:val="28"/>
          <w:szCs w:val="28"/>
        </w:rPr>
        <w:t xml:space="preserve"> новых возможностей и значимых событий </w:t>
      </w:r>
      <w:r w:rsidR="00F539D7" w:rsidRPr="00F539D7">
        <w:rPr>
          <w:rFonts w:ascii="Times New Roman" w:hAnsi="Times New Roman" w:cs="Times New Roman"/>
          <w:sz w:val="28"/>
          <w:szCs w:val="28"/>
        </w:rPr>
        <w:t xml:space="preserve">– Н.М. </w:t>
      </w:r>
      <w:proofErr w:type="spellStart"/>
      <w:r w:rsidR="00F539D7" w:rsidRPr="00F539D7">
        <w:rPr>
          <w:rFonts w:ascii="Times New Roman" w:hAnsi="Times New Roman" w:cs="Times New Roman"/>
          <w:sz w:val="28"/>
          <w:szCs w:val="28"/>
        </w:rPr>
        <w:t>Куранина</w:t>
      </w:r>
      <w:proofErr w:type="spellEnd"/>
      <w:r w:rsidR="00F539D7" w:rsidRPr="00F539D7">
        <w:rPr>
          <w:rFonts w:ascii="Times New Roman" w:hAnsi="Times New Roman" w:cs="Times New Roman"/>
          <w:sz w:val="28"/>
          <w:szCs w:val="28"/>
        </w:rPr>
        <w:t>, руководитель (ГБОУДО «Дворец творчества детей и молодёжи имени А.П. Гайдара», Сопредседатель Российского Движения Школьников, член Общественной палаты Российской Федерации, г. Москва). В настоящее время история развития детских общественных объединений открывает свою новую главу. Сами участники детского движения выбрали название – «Движение Первых». Они же определят основные направления и содержание деятельности Общероссийского общественно-государственного движения детей и молодежи, придумают игры, в которые будут играть, традиции, которые захотят соблюдать, свою систему личностного роста и самореализации, свои отличительные знаки,</w:t>
      </w:r>
      <w:r w:rsidR="00F539D7">
        <w:rPr>
          <w:rFonts w:ascii="Times New Roman" w:hAnsi="Times New Roman" w:cs="Times New Roman"/>
          <w:sz w:val="28"/>
          <w:szCs w:val="28"/>
        </w:rPr>
        <w:t xml:space="preserve"> </w:t>
      </w:r>
      <w:r w:rsidR="00F539D7" w:rsidRPr="00F539D7">
        <w:rPr>
          <w:rFonts w:ascii="Times New Roman" w:hAnsi="Times New Roman" w:cs="Times New Roman"/>
          <w:sz w:val="28"/>
          <w:szCs w:val="28"/>
        </w:rPr>
        <w:t>символы, ритуалы и вдохновляющие девизы…</w:t>
      </w:r>
    </w:p>
    <w:p w14:paraId="1654A836" w14:textId="42A90B37" w:rsidR="001065B2" w:rsidRPr="00011F0B" w:rsidRDefault="001065B2" w:rsidP="00291BEB">
      <w:pPr>
        <w:pStyle w:val="a4"/>
        <w:numPr>
          <w:ilvl w:val="0"/>
          <w:numId w:val="4"/>
        </w:numPr>
        <w:tabs>
          <w:tab w:val="left" w:pos="851"/>
        </w:tabs>
        <w:spacing w:after="0" w:line="240" w:lineRule="auto"/>
        <w:ind w:left="0" w:firstLine="426"/>
        <w:jc w:val="both"/>
        <w:rPr>
          <w:rFonts w:ascii="Times New Roman" w:hAnsi="Times New Roman" w:cs="Times New Roman"/>
          <w:sz w:val="28"/>
          <w:szCs w:val="28"/>
        </w:rPr>
      </w:pPr>
      <w:r w:rsidRPr="00011F0B">
        <w:rPr>
          <w:rFonts w:ascii="Times New Roman" w:hAnsi="Times New Roman" w:cs="Times New Roman"/>
          <w:sz w:val="28"/>
          <w:szCs w:val="28"/>
        </w:rPr>
        <w:t xml:space="preserve">Воспитание юных миротворцев в системе дополнительного образования. </w:t>
      </w:r>
      <w:r w:rsidR="00F539D7" w:rsidRPr="00011F0B">
        <w:rPr>
          <w:rFonts w:ascii="Times New Roman" w:hAnsi="Times New Roman" w:cs="Times New Roman"/>
          <w:sz w:val="28"/>
          <w:szCs w:val="28"/>
        </w:rPr>
        <w:t xml:space="preserve">– В.П. </w:t>
      </w:r>
      <w:proofErr w:type="spellStart"/>
      <w:r w:rsidR="00F539D7" w:rsidRPr="00011F0B">
        <w:rPr>
          <w:rFonts w:ascii="Times New Roman" w:hAnsi="Times New Roman" w:cs="Times New Roman"/>
          <w:sz w:val="28"/>
          <w:szCs w:val="28"/>
        </w:rPr>
        <w:t>Роенко</w:t>
      </w:r>
      <w:proofErr w:type="spellEnd"/>
      <w:r w:rsidR="00F539D7" w:rsidRPr="00011F0B">
        <w:rPr>
          <w:rFonts w:ascii="Times New Roman" w:hAnsi="Times New Roman" w:cs="Times New Roman"/>
          <w:sz w:val="28"/>
          <w:szCs w:val="28"/>
        </w:rPr>
        <w:t>, педагог дополнительного образования Государственного бюджетного образовательного учреждения дополнительного образования г. Москвы «Дом детского творчества на Таганке», член экспертного Совета по патриотическому воспитанию Молодежного парламента при Государственной Думе Федерального Собрания Российской Федерации,</w:t>
      </w:r>
      <w:r w:rsidR="00383177" w:rsidRPr="00011F0B">
        <w:rPr>
          <w:rFonts w:ascii="Times New Roman" w:hAnsi="Times New Roman" w:cs="Times New Roman"/>
          <w:sz w:val="28"/>
          <w:szCs w:val="28"/>
        </w:rPr>
        <w:t xml:space="preserve"> </w:t>
      </w:r>
      <w:r w:rsidR="00F539D7" w:rsidRPr="00011F0B">
        <w:rPr>
          <w:rFonts w:ascii="Times New Roman" w:hAnsi="Times New Roman" w:cs="Times New Roman"/>
          <w:sz w:val="28"/>
          <w:szCs w:val="28"/>
        </w:rPr>
        <w:t>г. Москва</w:t>
      </w:r>
      <w:r w:rsidR="00383177" w:rsidRPr="00011F0B">
        <w:rPr>
          <w:rFonts w:ascii="Times New Roman" w:hAnsi="Times New Roman" w:cs="Times New Roman"/>
          <w:sz w:val="28"/>
          <w:szCs w:val="28"/>
        </w:rPr>
        <w:t xml:space="preserve">. </w:t>
      </w:r>
      <w:r w:rsidR="00011F0B" w:rsidRPr="00011F0B">
        <w:rPr>
          <w:rFonts w:ascii="Times New Roman" w:hAnsi="Times New Roman" w:cs="Times New Roman"/>
          <w:sz w:val="28"/>
          <w:szCs w:val="28"/>
        </w:rPr>
        <w:t xml:space="preserve">В статье </w:t>
      </w:r>
      <w:r w:rsidR="00383177" w:rsidRPr="00011F0B">
        <w:rPr>
          <w:rFonts w:ascii="Times New Roman" w:hAnsi="Times New Roman" w:cs="Times New Roman"/>
          <w:sz w:val="28"/>
          <w:szCs w:val="28"/>
        </w:rPr>
        <w:t>представлен практический опыт современной инновационной технологии взаимодействия различных учреждений и организаций города Москвы, других субъектов Российской Федерации, других стран, направленный на воспитание юных миротворцев в системе дополнительного образования. Приводятся успешные, апробированные формы гражданского и патриотического воспитания, которые помогут другим образовательным организациям тиражировать подобную практику. Статья адресована</w:t>
      </w:r>
      <w:r w:rsidR="00011F0B" w:rsidRPr="00011F0B">
        <w:rPr>
          <w:rFonts w:ascii="Times New Roman" w:hAnsi="Times New Roman" w:cs="Times New Roman"/>
          <w:sz w:val="28"/>
          <w:szCs w:val="28"/>
        </w:rPr>
        <w:t xml:space="preserve"> </w:t>
      </w:r>
      <w:r w:rsidR="00383177" w:rsidRPr="00011F0B">
        <w:rPr>
          <w:rFonts w:ascii="Times New Roman" w:hAnsi="Times New Roman" w:cs="Times New Roman"/>
          <w:sz w:val="28"/>
          <w:szCs w:val="28"/>
        </w:rPr>
        <w:t>педагогам дополнительного образования, педагогам-организаторам</w:t>
      </w:r>
      <w:r w:rsidR="00011F0B">
        <w:rPr>
          <w:rFonts w:ascii="Times New Roman" w:hAnsi="Times New Roman" w:cs="Times New Roman"/>
          <w:sz w:val="28"/>
          <w:szCs w:val="28"/>
        </w:rPr>
        <w:t>.</w:t>
      </w:r>
    </w:p>
    <w:p w14:paraId="03EF21DF" w14:textId="77777777" w:rsidR="00011F0B" w:rsidRDefault="001065B2" w:rsidP="00291BEB">
      <w:pPr>
        <w:pStyle w:val="a4"/>
        <w:numPr>
          <w:ilvl w:val="0"/>
          <w:numId w:val="4"/>
        </w:numPr>
        <w:tabs>
          <w:tab w:val="left" w:pos="851"/>
        </w:tabs>
        <w:spacing w:after="0" w:line="240" w:lineRule="auto"/>
        <w:ind w:left="0" w:firstLine="426"/>
        <w:jc w:val="both"/>
        <w:rPr>
          <w:rFonts w:ascii="Times New Roman" w:hAnsi="Times New Roman" w:cs="Times New Roman"/>
          <w:sz w:val="28"/>
          <w:szCs w:val="28"/>
        </w:rPr>
      </w:pPr>
      <w:r w:rsidRPr="00011F0B">
        <w:rPr>
          <w:rFonts w:ascii="Times New Roman" w:hAnsi="Times New Roman" w:cs="Times New Roman"/>
          <w:sz w:val="28"/>
          <w:szCs w:val="28"/>
        </w:rPr>
        <w:t xml:space="preserve">Актуальные вопросы гражданско-патриотического воспитания. </w:t>
      </w:r>
      <w:r w:rsidR="00011F0B" w:rsidRPr="00011F0B">
        <w:rPr>
          <w:rFonts w:ascii="Times New Roman" w:hAnsi="Times New Roman" w:cs="Times New Roman"/>
          <w:sz w:val="28"/>
          <w:szCs w:val="28"/>
        </w:rPr>
        <w:t xml:space="preserve">– Х.Т. </w:t>
      </w:r>
      <w:proofErr w:type="spellStart"/>
      <w:r w:rsidR="00011F0B" w:rsidRPr="00011F0B">
        <w:rPr>
          <w:rFonts w:ascii="Times New Roman" w:hAnsi="Times New Roman" w:cs="Times New Roman"/>
          <w:sz w:val="28"/>
          <w:szCs w:val="28"/>
        </w:rPr>
        <w:t>Загладина</w:t>
      </w:r>
      <w:proofErr w:type="spellEnd"/>
      <w:r w:rsidR="00011F0B" w:rsidRPr="00011F0B">
        <w:rPr>
          <w:rFonts w:ascii="Times New Roman" w:hAnsi="Times New Roman" w:cs="Times New Roman"/>
          <w:sz w:val="28"/>
          <w:szCs w:val="28"/>
        </w:rPr>
        <w:t xml:space="preserve">, </w:t>
      </w:r>
      <w:proofErr w:type="spellStart"/>
      <w:r w:rsidR="00011F0B" w:rsidRPr="00011F0B">
        <w:rPr>
          <w:rFonts w:ascii="Times New Roman" w:hAnsi="Times New Roman" w:cs="Times New Roman"/>
          <w:sz w:val="28"/>
          <w:szCs w:val="28"/>
        </w:rPr>
        <w:t>к.и.н</w:t>
      </w:r>
      <w:proofErr w:type="spellEnd"/>
      <w:r w:rsidR="00011F0B" w:rsidRPr="00011F0B">
        <w:rPr>
          <w:rFonts w:ascii="Times New Roman" w:hAnsi="Times New Roman" w:cs="Times New Roman"/>
          <w:sz w:val="28"/>
          <w:szCs w:val="28"/>
        </w:rPr>
        <w:t xml:space="preserve">., руководитель Центра социализации, воспитания и дополнительного образования издательства «Русское слово», член Научного совета по проблемам воспитания подрастающего поколения при Отделении философии образования и </w:t>
      </w:r>
      <w:r w:rsidR="00011F0B" w:rsidRPr="00011F0B">
        <w:rPr>
          <w:rFonts w:ascii="Times New Roman" w:hAnsi="Times New Roman" w:cs="Times New Roman"/>
          <w:sz w:val="28"/>
          <w:szCs w:val="28"/>
        </w:rPr>
        <w:lastRenderedPageBreak/>
        <w:t>теоретической педагогики Российской академии образования, член Координационного совета при Общественной палате РФ по развитию добровольчества (</w:t>
      </w:r>
      <w:proofErr w:type="spellStart"/>
      <w:r w:rsidR="00011F0B" w:rsidRPr="00011F0B">
        <w:rPr>
          <w:rFonts w:ascii="Times New Roman" w:hAnsi="Times New Roman" w:cs="Times New Roman"/>
          <w:sz w:val="28"/>
          <w:szCs w:val="28"/>
        </w:rPr>
        <w:t>волонтерства</w:t>
      </w:r>
      <w:proofErr w:type="spellEnd"/>
      <w:r w:rsidR="00011F0B" w:rsidRPr="00011F0B">
        <w:rPr>
          <w:rFonts w:ascii="Times New Roman" w:hAnsi="Times New Roman" w:cs="Times New Roman"/>
          <w:sz w:val="28"/>
          <w:szCs w:val="28"/>
        </w:rPr>
        <w:t>),</w:t>
      </w:r>
      <w:r w:rsidR="00011F0B">
        <w:rPr>
          <w:rFonts w:ascii="Times New Roman" w:hAnsi="Times New Roman" w:cs="Times New Roman"/>
          <w:sz w:val="28"/>
          <w:szCs w:val="28"/>
        </w:rPr>
        <w:t xml:space="preserve"> г. </w:t>
      </w:r>
      <w:r w:rsidR="00011F0B" w:rsidRPr="00011F0B">
        <w:rPr>
          <w:rFonts w:ascii="Times New Roman" w:hAnsi="Times New Roman" w:cs="Times New Roman"/>
          <w:sz w:val="28"/>
          <w:szCs w:val="28"/>
        </w:rPr>
        <w:t>Москва</w:t>
      </w:r>
      <w:r w:rsidR="00011F0B">
        <w:rPr>
          <w:rFonts w:ascii="Times New Roman" w:hAnsi="Times New Roman" w:cs="Times New Roman"/>
          <w:sz w:val="28"/>
          <w:szCs w:val="28"/>
        </w:rPr>
        <w:t xml:space="preserve">. </w:t>
      </w:r>
    </w:p>
    <w:p w14:paraId="1F5D3B99" w14:textId="05A39A50" w:rsidR="00011F0B" w:rsidRPr="00011F0B" w:rsidRDefault="00011F0B" w:rsidP="00291BEB">
      <w:pPr>
        <w:tabs>
          <w:tab w:val="left" w:pos="851"/>
        </w:tabs>
        <w:spacing w:after="0" w:line="240" w:lineRule="auto"/>
        <w:ind w:firstLine="426"/>
        <w:jc w:val="both"/>
        <w:rPr>
          <w:rFonts w:ascii="Times New Roman" w:hAnsi="Times New Roman" w:cs="Times New Roman"/>
          <w:sz w:val="28"/>
          <w:szCs w:val="28"/>
        </w:rPr>
      </w:pPr>
      <w:r w:rsidRPr="00011F0B">
        <w:rPr>
          <w:rFonts w:ascii="Times New Roman" w:hAnsi="Times New Roman" w:cs="Times New Roman"/>
          <w:sz w:val="28"/>
          <w:szCs w:val="28"/>
        </w:rPr>
        <w:t xml:space="preserve">В статье содержатся ответы на вопросы, почему сегодня усиливается внимание общества и государства к гражданско-патриотическому воспитанию подрастающего поколения. Рост рисков в детско-подростковой среде, трудностей формирования ценностных ориентаций личности диктует необходимость создания качественных программ и учебно-методических комплектов по гражданско-патриотическому воспитанию, вовлечения школьников в социально значимую деятельность в добрые и полезные дела. </w:t>
      </w:r>
    </w:p>
    <w:p w14:paraId="4C911375" w14:textId="7C27702A" w:rsidR="001065B2" w:rsidRPr="00011F0B" w:rsidRDefault="00011F0B" w:rsidP="00291BEB">
      <w:pPr>
        <w:tabs>
          <w:tab w:val="left" w:pos="851"/>
        </w:tabs>
        <w:spacing w:after="0" w:line="240" w:lineRule="auto"/>
        <w:ind w:firstLine="426"/>
        <w:jc w:val="both"/>
        <w:rPr>
          <w:rFonts w:ascii="Times New Roman" w:hAnsi="Times New Roman" w:cs="Times New Roman"/>
          <w:sz w:val="28"/>
          <w:szCs w:val="28"/>
        </w:rPr>
      </w:pPr>
      <w:r w:rsidRPr="00011F0B">
        <w:rPr>
          <w:rFonts w:ascii="Times New Roman" w:hAnsi="Times New Roman" w:cs="Times New Roman"/>
          <w:sz w:val="28"/>
          <w:szCs w:val="28"/>
        </w:rPr>
        <w:t>Статья будет полезна педагогам, методистам, вожатым, библиотекарям, они узнают о новинках издательства «Русское слово» и учебно-методических пособиях, которые помогут им в проведении занятий в системе дополнительного образования детей и внеурочной деятельности</w:t>
      </w:r>
      <w:r>
        <w:rPr>
          <w:rFonts w:ascii="Times New Roman" w:hAnsi="Times New Roman" w:cs="Times New Roman"/>
          <w:sz w:val="28"/>
          <w:szCs w:val="28"/>
        </w:rPr>
        <w:t>.</w:t>
      </w:r>
    </w:p>
    <w:p w14:paraId="14AF5464" w14:textId="66E665BA"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E25DE4">
        <w:rPr>
          <w:rFonts w:ascii="Times New Roman" w:hAnsi="Times New Roman" w:cs="Times New Roman"/>
          <w:sz w:val="28"/>
          <w:szCs w:val="28"/>
        </w:rPr>
        <w:t>Государственная политика Российской Федерации в области</w:t>
      </w:r>
      <w:r>
        <w:rPr>
          <w:rFonts w:ascii="Times New Roman" w:hAnsi="Times New Roman" w:cs="Times New Roman"/>
          <w:sz w:val="28"/>
          <w:szCs w:val="28"/>
        </w:rPr>
        <w:t xml:space="preserve"> </w:t>
      </w:r>
      <w:r w:rsidRPr="00E25DE4">
        <w:rPr>
          <w:rFonts w:ascii="Times New Roman" w:hAnsi="Times New Roman" w:cs="Times New Roman"/>
          <w:sz w:val="28"/>
          <w:szCs w:val="28"/>
        </w:rPr>
        <w:t>воспитания, создания условий для развития личности закреплена</w:t>
      </w:r>
      <w:r>
        <w:rPr>
          <w:rFonts w:ascii="Times New Roman" w:hAnsi="Times New Roman" w:cs="Times New Roman"/>
          <w:sz w:val="28"/>
          <w:szCs w:val="28"/>
        </w:rPr>
        <w:t xml:space="preserve"> </w:t>
      </w:r>
      <w:r w:rsidRPr="00E25DE4">
        <w:rPr>
          <w:rFonts w:ascii="Times New Roman" w:hAnsi="Times New Roman" w:cs="Times New Roman"/>
          <w:sz w:val="28"/>
          <w:szCs w:val="28"/>
        </w:rPr>
        <w:t>в действующем законодательстве, документах стратегического</w:t>
      </w:r>
      <w:r>
        <w:rPr>
          <w:rFonts w:ascii="Times New Roman" w:hAnsi="Times New Roman" w:cs="Times New Roman"/>
          <w:sz w:val="28"/>
          <w:szCs w:val="28"/>
        </w:rPr>
        <w:t xml:space="preserve"> </w:t>
      </w:r>
      <w:r w:rsidRPr="00E25DE4">
        <w:rPr>
          <w:rFonts w:ascii="Times New Roman" w:hAnsi="Times New Roman" w:cs="Times New Roman"/>
          <w:sz w:val="28"/>
          <w:szCs w:val="28"/>
        </w:rPr>
        <w:t>планирования, отражена в федеральных проектах и программах.</w:t>
      </w:r>
    </w:p>
    <w:p w14:paraId="2FD98A8E" w14:textId="61D0AEEA" w:rsidR="003973B2" w:rsidRPr="003973B2" w:rsidRDefault="003973B2" w:rsidP="003973B2">
      <w:pPr>
        <w:pStyle w:val="a4"/>
        <w:tabs>
          <w:tab w:val="left" w:pos="851"/>
        </w:tabs>
        <w:spacing w:after="0" w:line="240" w:lineRule="auto"/>
        <w:ind w:left="0"/>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13</w:t>
      </w:r>
    </w:p>
    <w:p w14:paraId="2545409E" w14:textId="77777777"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Согласно Конституции Российской Федерации,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(Ст. 67.1, п. 4)</w:t>
      </w:r>
      <w:r>
        <w:rPr>
          <w:rFonts w:ascii="Times New Roman" w:hAnsi="Times New Roman" w:cs="Times New Roman"/>
          <w:sz w:val="28"/>
          <w:szCs w:val="28"/>
        </w:rPr>
        <w:t>.</w:t>
      </w:r>
    </w:p>
    <w:p w14:paraId="6CCCC164" w14:textId="77777777"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В Федеральном законе «Об образовании в Российской Федерации»</w:t>
      </w:r>
      <w:r>
        <w:rPr>
          <w:rFonts w:ascii="Times New Roman" w:hAnsi="Times New Roman" w:cs="Times New Roman"/>
          <w:sz w:val="28"/>
          <w:szCs w:val="28"/>
        </w:rPr>
        <w:t xml:space="preserve"> </w:t>
      </w:r>
      <w:r w:rsidRPr="009A21B8">
        <w:rPr>
          <w:rFonts w:ascii="Times New Roman" w:hAnsi="Times New Roman" w:cs="Times New Roman"/>
          <w:sz w:val="28"/>
          <w:szCs w:val="28"/>
        </w:rPr>
        <w:t>воспитание определено как неотъемлемая часть образования, которая в единстве с обучением рассматривается как общественное благо и осуществляется в интересах человека, семьи, общества и государства.</w:t>
      </w:r>
    </w:p>
    <w:p w14:paraId="06240AEC" w14:textId="77777777" w:rsidR="00065B41" w:rsidRPr="009A21B8"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В Указе Президента Российской Федерации «О национальных</w:t>
      </w:r>
      <w:r>
        <w:rPr>
          <w:rFonts w:ascii="Times New Roman" w:hAnsi="Times New Roman" w:cs="Times New Roman"/>
          <w:sz w:val="28"/>
          <w:szCs w:val="28"/>
        </w:rPr>
        <w:t xml:space="preserve"> </w:t>
      </w:r>
      <w:r w:rsidRPr="009A21B8">
        <w:rPr>
          <w:rFonts w:ascii="Times New Roman" w:hAnsi="Times New Roman" w:cs="Times New Roman"/>
          <w:sz w:val="28"/>
          <w:szCs w:val="28"/>
        </w:rPr>
        <w:t>целях развития Российской Федерации на период до 2030 года»</w:t>
      </w:r>
      <w:r>
        <w:rPr>
          <w:rFonts w:ascii="Times New Roman" w:hAnsi="Times New Roman" w:cs="Times New Roman"/>
          <w:sz w:val="28"/>
          <w:szCs w:val="28"/>
        </w:rPr>
        <w:t xml:space="preserve"> </w:t>
      </w:r>
      <w:r w:rsidRPr="009A21B8">
        <w:rPr>
          <w:rFonts w:ascii="Times New Roman" w:hAnsi="Times New Roman" w:cs="Times New Roman"/>
          <w:sz w:val="28"/>
          <w:szCs w:val="28"/>
        </w:rPr>
        <w:t>среди целевых показателей обозначены: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2FC3C14C" w14:textId="77777777"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В Послании Президента Российской Федерации Федеральному собранию в 2021 г. отмечена особая значимость ценностей любви к Родине, стремления внести личный вклад в её развитие, на которые опирается гражданско-патриотическое воспитание в системе образования.</w:t>
      </w:r>
    </w:p>
    <w:p w14:paraId="2ADFD6E6" w14:textId="3E938167" w:rsidR="00FC0C1C" w:rsidRPr="00FC0C1C" w:rsidRDefault="00065B41" w:rsidP="00887AD5">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Стратегия развития воспитания в Российской Федерации на период</w:t>
      </w:r>
      <w:r>
        <w:rPr>
          <w:rFonts w:ascii="Times New Roman" w:hAnsi="Times New Roman" w:cs="Times New Roman"/>
          <w:sz w:val="28"/>
          <w:szCs w:val="28"/>
        </w:rPr>
        <w:t xml:space="preserve"> </w:t>
      </w:r>
      <w:r w:rsidRPr="009A21B8">
        <w:rPr>
          <w:rFonts w:ascii="Times New Roman" w:hAnsi="Times New Roman" w:cs="Times New Roman"/>
          <w:sz w:val="28"/>
          <w:szCs w:val="28"/>
        </w:rPr>
        <w:t xml:space="preserve">до 2025 года в качестве приоритетной задачи в сфере воспитания детей обозначает развитие высоконравственной личности, разделяющей российские традиционные духовные ценности, способной реализовать свой потенциал в условиях современного общества, готовой к мирному созиданию и защите Родины. 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Воспитание детей рассматривается как стратегический общенациональный приоритет, требующий консолидации усилий </w:t>
      </w:r>
      <w:r w:rsidRPr="009A21B8">
        <w:rPr>
          <w:rFonts w:ascii="Times New Roman" w:hAnsi="Times New Roman" w:cs="Times New Roman"/>
          <w:sz w:val="28"/>
          <w:szCs w:val="28"/>
        </w:rPr>
        <w:lastRenderedPageBreak/>
        <w:t>различных институтов гражданского общества и ведомств на федеральном, региональном и муниципальном уровнях.</w:t>
      </w:r>
      <w:r w:rsidR="00FC0C1C" w:rsidRPr="00FC0C1C">
        <w:t xml:space="preserve"> </w:t>
      </w:r>
      <w:r w:rsidR="00FC0C1C" w:rsidRPr="00FC0C1C">
        <w:rPr>
          <w:rFonts w:ascii="Times New Roman" w:hAnsi="Times New Roman" w:cs="Times New Roman"/>
          <w:sz w:val="28"/>
          <w:szCs w:val="28"/>
        </w:rPr>
        <w:t>Стратегия фиксирует комплекс приоритетов государственной политики в области воспитания, в числе которых:</w:t>
      </w:r>
    </w:p>
    <w:p w14:paraId="11D3B81F" w14:textId="74D39D3F" w:rsidR="00FC0C1C" w:rsidRPr="00FC0C1C" w:rsidRDefault="00FC0C1C" w:rsidP="00FC0C1C">
      <w:pPr>
        <w:tabs>
          <w:tab w:val="left" w:pos="851"/>
        </w:tabs>
        <w:spacing w:after="0" w:line="240" w:lineRule="auto"/>
        <w:ind w:firstLine="426"/>
        <w:jc w:val="both"/>
        <w:rPr>
          <w:rFonts w:ascii="Times New Roman" w:hAnsi="Times New Roman" w:cs="Times New Roman"/>
          <w:sz w:val="28"/>
          <w:szCs w:val="28"/>
        </w:rPr>
      </w:pPr>
      <w:r w:rsidRPr="00FC0C1C">
        <w:rPr>
          <w:rFonts w:ascii="Times New Roman" w:hAnsi="Times New Roman" w:cs="Times New Roman"/>
          <w:sz w:val="28"/>
          <w:szCs w:val="28"/>
        </w:rPr>
        <w:t>● создание условий для воспитания здоровой, счастливой, свободной, ориентированной на труд личности;</w:t>
      </w:r>
    </w:p>
    <w:p w14:paraId="7659590B" w14:textId="5CF30E36" w:rsidR="00FC0C1C" w:rsidRPr="00FC0C1C" w:rsidRDefault="00FC0C1C" w:rsidP="00FC0C1C">
      <w:pPr>
        <w:tabs>
          <w:tab w:val="left" w:pos="851"/>
        </w:tabs>
        <w:spacing w:after="0" w:line="240" w:lineRule="auto"/>
        <w:ind w:firstLine="426"/>
        <w:jc w:val="both"/>
        <w:rPr>
          <w:rFonts w:ascii="Times New Roman" w:hAnsi="Times New Roman" w:cs="Times New Roman"/>
          <w:sz w:val="28"/>
          <w:szCs w:val="28"/>
        </w:rPr>
      </w:pPr>
      <w:r w:rsidRPr="00FC0C1C">
        <w:rPr>
          <w:rFonts w:ascii="Times New Roman" w:hAnsi="Times New Roman" w:cs="Times New Roman"/>
          <w:sz w:val="28"/>
          <w:szCs w:val="28"/>
        </w:rPr>
        <w:t>●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14:paraId="7C20F01C" w14:textId="73750A73" w:rsidR="00FC0C1C" w:rsidRPr="00FC0C1C" w:rsidRDefault="00FC0C1C" w:rsidP="00FC0C1C">
      <w:pPr>
        <w:tabs>
          <w:tab w:val="left" w:pos="851"/>
        </w:tabs>
        <w:spacing w:after="0" w:line="240" w:lineRule="auto"/>
        <w:ind w:firstLine="426"/>
        <w:jc w:val="both"/>
        <w:rPr>
          <w:rFonts w:ascii="Times New Roman" w:hAnsi="Times New Roman" w:cs="Times New Roman"/>
          <w:sz w:val="28"/>
          <w:szCs w:val="28"/>
        </w:rPr>
      </w:pPr>
      <w:r w:rsidRPr="00FC0C1C">
        <w:rPr>
          <w:rFonts w:ascii="Times New Roman" w:hAnsi="Times New Roman" w:cs="Times New Roman"/>
          <w:sz w:val="28"/>
          <w:szCs w:val="28"/>
        </w:rPr>
        <w:t>● поддержка единства и целостности, преемственности и непрерывности воспитания;</w:t>
      </w:r>
    </w:p>
    <w:p w14:paraId="56C6F81E" w14:textId="6C1EE000" w:rsidR="00FC0C1C" w:rsidRPr="00FC0C1C" w:rsidRDefault="00FC0C1C" w:rsidP="00FC0C1C">
      <w:pPr>
        <w:tabs>
          <w:tab w:val="left" w:pos="851"/>
        </w:tabs>
        <w:spacing w:after="0" w:line="240" w:lineRule="auto"/>
        <w:ind w:firstLine="426"/>
        <w:jc w:val="both"/>
        <w:rPr>
          <w:rFonts w:ascii="Times New Roman" w:hAnsi="Times New Roman" w:cs="Times New Roman"/>
          <w:sz w:val="28"/>
          <w:szCs w:val="28"/>
        </w:rPr>
      </w:pPr>
      <w:r w:rsidRPr="00FC0C1C">
        <w:rPr>
          <w:rFonts w:ascii="Times New Roman" w:hAnsi="Times New Roman" w:cs="Times New Roman"/>
          <w:sz w:val="28"/>
          <w:szCs w:val="28"/>
        </w:rPr>
        <w:t>● формирование внутренней позиции личности по отношению к окружающей социальной действительности;</w:t>
      </w:r>
    </w:p>
    <w:p w14:paraId="03DB57FB" w14:textId="3C89570E" w:rsidR="00065B41" w:rsidRPr="00FC0C1C" w:rsidRDefault="00FC0C1C" w:rsidP="00FC0C1C">
      <w:pPr>
        <w:tabs>
          <w:tab w:val="left" w:pos="851"/>
        </w:tabs>
        <w:spacing w:after="0" w:line="240" w:lineRule="auto"/>
        <w:ind w:firstLine="426"/>
        <w:jc w:val="both"/>
        <w:rPr>
          <w:rFonts w:ascii="Times New Roman" w:hAnsi="Times New Roman" w:cs="Times New Roman"/>
          <w:sz w:val="28"/>
          <w:szCs w:val="28"/>
        </w:rPr>
      </w:pPr>
      <w:r w:rsidRPr="00FC0C1C">
        <w:rPr>
          <w:rFonts w:ascii="Times New Roman" w:hAnsi="Times New Roman" w:cs="Times New Roman"/>
          <w:sz w:val="28"/>
          <w:szCs w:val="28"/>
        </w:rPr>
        <w:t>● развитие на основе признания определяющей роли семьи социального партнёрства всех институтов и социальных групп, участвующих в процессе воспитания подрастающего поколения.</w:t>
      </w:r>
    </w:p>
    <w:p w14:paraId="10CAE3B8" w14:textId="77777777"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 xml:space="preserve">С введением Федерального закона «О внесении изменений в Федеральный закон «Об образовании в Российской Федерации» по вопросам воспитания обучающихся» для общеобразовательных и профессиональных образовательных организаций обязательным требованием является наличие рабочих программ воспитания обучающихся </w:t>
      </w:r>
      <w:r>
        <w:rPr>
          <w:rFonts w:ascii="Times New Roman" w:hAnsi="Times New Roman" w:cs="Times New Roman"/>
          <w:sz w:val="28"/>
          <w:szCs w:val="28"/>
        </w:rPr>
        <w:t>–</w:t>
      </w:r>
      <w:r w:rsidRPr="009A21B8">
        <w:rPr>
          <w:rFonts w:ascii="Times New Roman" w:hAnsi="Times New Roman" w:cs="Times New Roman"/>
          <w:sz w:val="28"/>
          <w:szCs w:val="28"/>
        </w:rPr>
        <w:t xml:space="preserve"> неотъемлемой части основных образовательных программ и основных профессиональных образовательных программ. В 2020 г. принята Примерная программа воспитания для общеобразовательных организаций, направленная на развитие духовно-нравственного, патриотического, эстетического и физического воспитания учащихся</w:t>
      </w:r>
      <w:r>
        <w:rPr>
          <w:rFonts w:ascii="Times New Roman" w:hAnsi="Times New Roman" w:cs="Times New Roman"/>
          <w:sz w:val="28"/>
          <w:szCs w:val="28"/>
        </w:rPr>
        <w:t>.</w:t>
      </w:r>
    </w:p>
    <w:p w14:paraId="528ED1C6" w14:textId="77777777"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t>Федеральный проект «Патриотическое воспитание граждан</w:t>
      </w:r>
      <w:r>
        <w:rPr>
          <w:rFonts w:ascii="Times New Roman" w:hAnsi="Times New Roman" w:cs="Times New Roman"/>
          <w:sz w:val="28"/>
          <w:szCs w:val="28"/>
        </w:rPr>
        <w:t xml:space="preserve"> </w:t>
      </w:r>
      <w:r w:rsidRPr="009A21B8">
        <w:rPr>
          <w:rFonts w:ascii="Times New Roman" w:hAnsi="Times New Roman" w:cs="Times New Roman"/>
          <w:sz w:val="28"/>
          <w:szCs w:val="28"/>
        </w:rPr>
        <w:t xml:space="preserve">Российской Федерации», реализуемый с </w:t>
      </w:r>
      <w:r>
        <w:rPr>
          <w:rFonts w:ascii="Times New Roman" w:hAnsi="Times New Roman" w:cs="Times New Roman"/>
          <w:sz w:val="28"/>
          <w:szCs w:val="28"/>
        </w:rPr>
        <w:t xml:space="preserve">1 января </w:t>
      </w:r>
      <w:r w:rsidRPr="009A21B8">
        <w:rPr>
          <w:rFonts w:ascii="Times New Roman" w:hAnsi="Times New Roman" w:cs="Times New Roman"/>
          <w:sz w:val="28"/>
          <w:szCs w:val="28"/>
        </w:rPr>
        <w:t xml:space="preserve">2021 г. в рамках Национального проекта «Образование», </w:t>
      </w:r>
      <w:r w:rsidRPr="00EA0F01">
        <w:rPr>
          <w:rFonts w:ascii="Times New Roman" w:hAnsi="Times New Roman" w:cs="Times New Roman"/>
          <w:sz w:val="28"/>
          <w:szCs w:val="28"/>
        </w:rPr>
        <w:t>направлен на обеспечение функционирования системы патриотического воспитания граждан Российской Федерации. В рамках проекта ведется работа по развитию воспитательной работы в образовательных организациях общего и профессионального образования, проведению мероприятий патриотической направленности.</w:t>
      </w:r>
      <w:r>
        <w:rPr>
          <w:rFonts w:ascii="Times New Roman" w:hAnsi="Times New Roman" w:cs="Times New Roman"/>
          <w:sz w:val="28"/>
          <w:szCs w:val="28"/>
        </w:rPr>
        <w:t xml:space="preserve"> Он </w:t>
      </w:r>
      <w:r w:rsidRPr="009A21B8">
        <w:rPr>
          <w:rFonts w:ascii="Times New Roman" w:hAnsi="Times New Roman" w:cs="Times New Roman"/>
          <w:sz w:val="28"/>
          <w:szCs w:val="28"/>
        </w:rPr>
        <w:t xml:space="preserve">ставит следующие задачи: </w:t>
      </w:r>
    </w:p>
    <w:p w14:paraId="4C128128" w14:textId="77777777" w:rsidR="00065B41" w:rsidRDefault="00065B41" w:rsidP="00291BEB">
      <w:pPr>
        <w:pStyle w:val="a4"/>
        <w:numPr>
          <w:ilvl w:val="0"/>
          <w:numId w:val="5"/>
        </w:numPr>
        <w:tabs>
          <w:tab w:val="left" w:pos="851"/>
        </w:tabs>
        <w:spacing w:after="0" w:line="240" w:lineRule="auto"/>
        <w:ind w:left="0" w:firstLine="426"/>
        <w:jc w:val="both"/>
        <w:rPr>
          <w:rFonts w:ascii="Times New Roman" w:hAnsi="Times New Roman" w:cs="Times New Roman"/>
          <w:sz w:val="28"/>
          <w:szCs w:val="28"/>
        </w:rPr>
      </w:pPr>
      <w:r w:rsidRPr="009A21B8">
        <w:rPr>
          <w:rFonts w:ascii="Times New Roman" w:hAnsi="Times New Roman" w:cs="Times New Roman"/>
          <w:sz w:val="28"/>
          <w:szCs w:val="28"/>
        </w:rPr>
        <w:t xml:space="preserve">создание условий для развития системы </w:t>
      </w:r>
      <w:proofErr w:type="spellStart"/>
      <w:r w:rsidRPr="009A21B8">
        <w:rPr>
          <w:rFonts w:ascii="Times New Roman" w:hAnsi="Times New Roman" w:cs="Times New Roman"/>
          <w:sz w:val="28"/>
          <w:szCs w:val="28"/>
        </w:rPr>
        <w:t>межпоколенческого</w:t>
      </w:r>
      <w:proofErr w:type="spellEnd"/>
      <w:r w:rsidRPr="009A21B8">
        <w:rPr>
          <w:rFonts w:ascii="Times New Roman" w:hAnsi="Times New Roman" w:cs="Times New Roman"/>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w:t>
      </w:r>
    </w:p>
    <w:p w14:paraId="7CF1A867" w14:textId="77777777" w:rsidR="00065B41" w:rsidRDefault="00065B41" w:rsidP="00291BEB">
      <w:pPr>
        <w:pStyle w:val="a4"/>
        <w:numPr>
          <w:ilvl w:val="0"/>
          <w:numId w:val="5"/>
        </w:numPr>
        <w:tabs>
          <w:tab w:val="left" w:pos="851"/>
        </w:tabs>
        <w:spacing w:after="0" w:line="240" w:lineRule="auto"/>
        <w:ind w:left="0" w:firstLine="426"/>
        <w:jc w:val="both"/>
        <w:rPr>
          <w:rFonts w:ascii="Times New Roman" w:hAnsi="Times New Roman" w:cs="Times New Roman"/>
          <w:sz w:val="28"/>
          <w:szCs w:val="28"/>
        </w:rPr>
      </w:pPr>
      <w:r w:rsidRPr="009A21B8">
        <w:rPr>
          <w:rFonts w:ascii="Times New Roman" w:hAnsi="Times New Roman" w:cs="Times New Roman"/>
          <w:sz w:val="28"/>
          <w:szCs w:val="28"/>
        </w:rPr>
        <w:t>формирование единого подхода к межведомственному взаимодействию в системе воспитания</w:t>
      </w:r>
      <w:r>
        <w:rPr>
          <w:rFonts w:ascii="Times New Roman" w:hAnsi="Times New Roman" w:cs="Times New Roman"/>
          <w:sz w:val="28"/>
          <w:szCs w:val="28"/>
        </w:rPr>
        <w:t>;</w:t>
      </w:r>
    </w:p>
    <w:p w14:paraId="5DD6858E" w14:textId="77777777" w:rsidR="00065B41" w:rsidRPr="00EA0F01" w:rsidRDefault="00065B41" w:rsidP="00291BEB">
      <w:pPr>
        <w:pStyle w:val="a4"/>
        <w:numPr>
          <w:ilvl w:val="0"/>
          <w:numId w:val="5"/>
        </w:numPr>
        <w:tabs>
          <w:tab w:val="left" w:pos="851"/>
        </w:tabs>
        <w:spacing w:after="0" w:line="240" w:lineRule="auto"/>
        <w:ind w:left="0" w:firstLine="426"/>
        <w:jc w:val="both"/>
        <w:rPr>
          <w:rFonts w:ascii="Times New Roman" w:hAnsi="Times New Roman" w:cs="Times New Roman"/>
          <w:sz w:val="28"/>
          <w:szCs w:val="28"/>
        </w:rPr>
      </w:pPr>
      <w:r w:rsidRPr="00EA0F01">
        <w:rPr>
          <w:rFonts w:ascii="Times New Roman" w:hAnsi="Times New Roman" w:cs="Times New Roman"/>
          <w:sz w:val="28"/>
          <w:szCs w:val="28"/>
        </w:rPr>
        <w:t>обеспечение функционирования системы патриотического воспитания граждан Российской Федерации;</w:t>
      </w:r>
    </w:p>
    <w:p w14:paraId="09CE8875" w14:textId="77777777" w:rsidR="00065B41" w:rsidRDefault="00065B41" w:rsidP="00291BEB">
      <w:pPr>
        <w:pStyle w:val="a4"/>
        <w:numPr>
          <w:ilvl w:val="0"/>
          <w:numId w:val="5"/>
        </w:numPr>
        <w:tabs>
          <w:tab w:val="left" w:pos="851"/>
        </w:tabs>
        <w:spacing w:after="0" w:line="240" w:lineRule="auto"/>
        <w:ind w:left="0" w:firstLine="426"/>
        <w:jc w:val="both"/>
        <w:rPr>
          <w:rFonts w:ascii="Times New Roman" w:hAnsi="Times New Roman" w:cs="Times New Roman"/>
          <w:sz w:val="28"/>
          <w:szCs w:val="28"/>
        </w:rPr>
      </w:pPr>
      <w:r w:rsidRPr="00D32EB8">
        <w:rPr>
          <w:rFonts w:ascii="Times New Roman" w:hAnsi="Times New Roman" w:cs="Times New Roman"/>
          <w:sz w:val="28"/>
          <w:szCs w:val="28"/>
        </w:rPr>
        <w:t>развитие воспитательной работы в образовательных организациях общего</w:t>
      </w:r>
      <w:r>
        <w:rPr>
          <w:rFonts w:ascii="Times New Roman" w:hAnsi="Times New Roman" w:cs="Times New Roman"/>
          <w:sz w:val="28"/>
          <w:szCs w:val="28"/>
        </w:rPr>
        <w:t>, дополнительного</w:t>
      </w:r>
      <w:r w:rsidRPr="00D32EB8">
        <w:rPr>
          <w:rFonts w:ascii="Times New Roman" w:hAnsi="Times New Roman" w:cs="Times New Roman"/>
          <w:sz w:val="28"/>
          <w:szCs w:val="28"/>
        </w:rPr>
        <w:t xml:space="preserve"> и профессионального образования, усиление воспитательной компоненты на уроках</w:t>
      </w:r>
      <w:r>
        <w:rPr>
          <w:rFonts w:ascii="Times New Roman" w:hAnsi="Times New Roman" w:cs="Times New Roman"/>
          <w:sz w:val="28"/>
          <w:szCs w:val="28"/>
        </w:rPr>
        <w:t xml:space="preserve"> и</w:t>
      </w:r>
      <w:r w:rsidRPr="00D32EB8">
        <w:rPr>
          <w:rFonts w:ascii="Times New Roman" w:hAnsi="Times New Roman" w:cs="Times New Roman"/>
          <w:sz w:val="28"/>
          <w:szCs w:val="28"/>
        </w:rPr>
        <w:t xml:space="preserve"> </w:t>
      </w:r>
      <w:r>
        <w:rPr>
          <w:rFonts w:ascii="Times New Roman" w:hAnsi="Times New Roman" w:cs="Times New Roman"/>
          <w:sz w:val="28"/>
          <w:szCs w:val="28"/>
        </w:rPr>
        <w:t xml:space="preserve">учебных </w:t>
      </w:r>
      <w:r w:rsidRPr="00D32EB8">
        <w:rPr>
          <w:rFonts w:ascii="Times New Roman" w:hAnsi="Times New Roman" w:cs="Times New Roman"/>
          <w:sz w:val="28"/>
          <w:szCs w:val="28"/>
        </w:rPr>
        <w:t>занятиях</w:t>
      </w:r>
      <w:r>
        <w:rPr>
          <w:rFonts w:ascii="Times New Roman" w:hAnsi="Times New Roman" w:cs="Times New Roman"/>
          <w:sz w:val="28"/>
          <w:szCs w:val="28"/>
        </w:rPr>
        <w:t>;</w:t>
      </w:r>
    </w:p>
    <w:p w14:paraId="5355AB3F" w14:textId="77777777" w:rsidR="00065B41" w:rsidRPr="00D32EB8" w:rsidRDefault="00065B41" w:rsidP="00291BEB">
      <w:pPr>
        <w:pStyle w:val="a4"/>
        <w:numPr>
          <w:ilvl w:val="0"/>
          <w:numId w:val="5"/>
        </w:numPr>
        <w:tabs>
          <w:tab w:val="left" w:pos="851"/>
        </w:tabs>
        <w:spacing w:after="0" w:line="240" w:lineRule="auto"/>
        <w:ind w:left="0" w:firstLine="426"/>
        <w:jc w:val="both"/>
        <w:rPr>
          <w:rFonts w:ascii="Times New Roman" w:hAnsi="Times New Roman" w:cs="Times New Roman"/>
          <w:sz w:val="28"/>
          <w:szCs w:val="28"/>
        </w:rPr>
      </w:pPr>
      <w:r w:rsidRPr="00D32EB8">
        <w:rPr>
          <w:rFonts w:ascii="Times New Roman" w:hAnsi="Times New Roman" w:cs="Times New Roman"/>
          <w:sz w:val="28"/>
          <w:szCs w:val="28"/>
        </w:rPr>
        <w:t xml:space="preserve"> привитие</w:t>
      </w:r>
      <w:r>
        <w:rPr>
          <w:rFonts w:ascii="Times New Roman" w:hAnsi="Times New Roman" w:cs="Times New Roman"/>
          <w:sz w:val="28"/>
          <w:szCs w:val="28"/>
        </w:rPr>
        <w:t xml:space="preserve"> обучающимся</w:t>
      </w:r>
      <w:r w:rsidRPr="00D32EB8">
        <w:rPr>
          <w:rFonts w:ascii="Times New Roman" w:hAnsi="Times New Roman" w:cs="Times New Roman"/>
          <w:sz w:val="28"/>
          <w:szCs w:val="28"/>
        </w:rPr>
        <w:t xml:space="preserve"> базовых ценностей во внеурочной </w:t>
      </w:r>
      <w:r>
        <w:rPr>
          <w:rFonts w:ascii="Times New Roman" w:hAnsi="Times New Roman" w:cs="Times New Roman"/>
          <w:sz w:val="28"/>
          <w:szCs w:val="28"/>
        </w:rPr>
        <w:t xml:space="preserve">и досуговой </w:t>
      </w:r>
      <w:r w:rsidRPr="00D32EB8">
        <w:rPr>
          <w:rFonts w:ascii="Times New Roman" w:hAnsi="Times New Roman" w:cs="Times New Roman"/>
          <w:sz w:val="28"/>
          <w:szCs w:val="28"/>
        </w:rPr>
        <w:t>деятельности</w:t>
      </w:r>
      <w:r>
        <w:rPr>
          <w:rFonts w:ascii="Times New Roman" w:hAnsi="Times New Roman" w:cs="Times New Roman"/>
          <w:sz w:val="28"/>
          <w:szCs w:val="28"/>
        </w:rPr>
        <w:t xml:space="preserve"> через вовлечение их в процесс проведения</w:t>
      </w:r>
      <w:r w:rsidRPr="00D32EB8">
        <w:rPr>
          <w:rFonts w:ascii="Times New Roman" w:hAnsi="Times New Roman" w:cs="Times New Roman"/>
          <w:sz w:val="28"/>
          <w:szCs w:val="28"/>
        </w:rPr>
        <w:t xml:space="preserve"> массовых</w:t>
      </w:r>
      <w:r>
        <w:rPr>
          <w:rFonts w:ascii="Times New Roman" w:hAnsi="Times New Roman" w:cs="Times New Roman"/>
          <w:sz w:val="28"/>
          <w:szCs w:val="28"/>
        </w:rPr>
        <w:t xml:space="preserve"> гражданско-</w:t>
      </w:r>
      <w:r w:rsidRPr="00D32EB8">
        <w:rPr>
          <w:rFonts w:ascii="Times New Roman" w:hAnsi="Times New Roman" w:cs="Times New Roman"/>
          <w:sz w:val="28"/>
          <w:szCs w:val="28"/>
        </w:rPr>
        <w:t>патриотическ</w:t>
      </w:r>
      <w:r>
        <w:rPr>
          <w:rFonts w:ascii="Times New Roman" w:hAnsi="Times New Roman" w:cs="Times New Roman"/>
          <w:sz w:val="28"/>
          <w:szCs w:val="28"/>
        </w:rPr>
        <w:t xml:space="preserve">их </w:t>
      </w:r>
      <w:r w:rsidRPr="00D32EB8">
        <w:rPr>
          <w:rFonts w:ascii="Times New Roman" w:hAnsi="Times New Roman" w:cs="Times New Roman"/>
          <w:sz w:val="28"/>
          <w:szCs w:val="28"/>
        </w:rPr>
        <w:t>мероприятий.</w:t>
      </w:r>
    </w:p>
    <w:p w14:paraId="7B71BC88" w14:textId="54751BF5" w:rsidR="00FC0C1C" w:rsidRDefault="00065B41" w:rsidP="00FC0C1C">
      <w:pPr>
        <w:pStyle w:val="a4"/>
        <w:tabs>
          <w:tab w:val="left" w:pos="851"/>
        </w:tabs>
        <w:spacing w:after="0" w:line="240" w:lineRule="auto"/>
        <w:ind w:left="0" w:firstLine="709"/>
        <w:jc w:val="both"/>
        <w:rPr>
          <w:rFonts w:ascii="Times New Roman" w:hAnsi="Times New Roman" w:cs="Times New Roman"/>
          <w:sz w:val="28"/>
          <w:szCs w:val="28"/>
        </w:rPr>
      </w:pPr>
      <w:r w:rsidRPr="009A21B8">
        <w:rPr>
          <w:rFonts w:ascii="Times New Roman" w:hAnsi="Times New Roman" w:cs="Times New Roman"/>
          <w:sz w:val="28"/>
          <w:szCs w:val="28"/>
        </w:rPr>
        <w:lastRenderedPageBreak/>
        <w:t xml:space="preserve">В качестве средств </w:t>
      </w:r>
      <w:r>
        <w:rPr>
          <w:rFonts w:ascii="Times New Roman" w:hAnsi="Times New Roman" w:cs="Times New Roman"/>
          <w:sz w:val="28"/>
          <w:szCs w:val="28"/>
        </w:rPr>
        <w:t>реализации</w:t>
      </w:r>
      <w:r w:rsidRPr="009A21B8">
        <w:rPr>
          <w:rFonts w:ascii="Times New Roman" w:hAnsi="Times New Roman" w:cs="Times New Roman"/>
          <w:sz w:val="28"/>
          <w:szCs w:val="28"/>
        </w:rPr>
        <w:t xml:space="preserve"> проект</w:t>
      </w:r>
      <w:r>
        <w:rPr>
          <w:rFonts w:ascii="Times New Roman" w:hAnsi="Times New Roman" w:cs="Times New Roman"/>
          <w:sz w:val="28"/>
          <w:szCs w:val="28"/>
        </w:rPr>
        <w:t>а</w:t>
      </w:r>
      <w:r w:rsidRPr="009A21B8">
        <w:rPr>
          <w:rFonts w:ascii="Times New Roman" w:hAnsi="Times New Roman" w:cs="Times New Roman"/>
          <w:sz w:val="28"/>
          <w:szCs w:val="28"/>
        </w:rPr>
        <w:t xml:space="preserve"> предусмотрено расширение деятельности детско-юношеских организаций и патриотических клубов; проведение всероссийских, окружных и межрегиональных мероприятий патриотической направленности с</w:t>
      </w:r>
      <w:r>
        <w:rPr>
          <w:rFonts w:ascii="Times New Roman" w:hAnsi="Times New Roman" w:cs="Times New Roman"/>
          <w:sz w:val="28"/>
          <w:szCs w:val="28"/>
        </w:rPr>
        <w:t xml:space="preserve"> </w:t>
      </w:r>
      <w:r w:rsidRPr="009A21B8">
        <w:rPr>
          <w:rFonts w:ascii="Times New Roman" w:hAnsi="Times New Roman" w:cs="Times New Roman"/>
          <w:sz w:val="28"/>
          <w:szCs w:val="28"/>
        </w:rPr>
        <w:t>участием детей и молодежи</w:t>
      </w:r>
      <w:r w:rsidR="00FC0C1C">
        <w:rPr>
          <w:rFonts w:ascii="Times New Roman" w:hAnsi="Times New Roman" w:cs="Times New Roman"/>
          <w:sz w:val="28"/>
          <w:szCs w:val="28"/>
        </w:rPr>
        <w:t xml:space="preserve">; </w:t>
      </w:r>
      <w:r w:rsidR="00FC0C1C" w:rsidRPr="00FC0C1C">
        <w:rPr>
          <w:rFonts w:ascii="Times New Roman" w:hAnsi="Times New Roman" w:cs="Times New Roman"/>
          <w:sz w:val="28"/>
          <w:szCs w:val="28"/>
        </w:rPr>
        <w:t xml:space="preserve">развитие проектной деятельности детей </w:t>
      </w:r>
      <w:r w:rsidR="00740BB7">
        <w:rPr>
          <w:rFonts w:ascii="Times New Roman" w:hAnsi="Times New Roman" w:cs="Times New Roman"/>
          <w:sz w:val="28"/>
          <w:szCs w:val="28"/>
        </w:rPr>
        <w:t xml:space="preserve"> </w:t>
      </w:r>
      <w:r w:rsidR="00FC0C1C" w:rsidRPr="00FC0C1C">
        <w:rPr>
          <w:rFonts w:ascii="Times New Roman" w:hAnsi="Times New Roman" w:cs="Times New Roman"/>
          <w:sz w:val="28"/>
          <w:szCs w:val="28"/>
        </w:rPr>
        <w:t>и молодёжи патриотической направленности; всероссийский конкурс «Большая перемена»; проведение онлайн-уроков</w:t>
      </w:r>
      <w:r w:rsidR="00740BB7">
        <w:rPr>
          <w:rFonts w:ascii="Times New Roman" w:hAnsi="Times New Roman" w:cs="Times New Roman"/>
          <w:sz w:val="28"/>
          <w:szCs w:val="28"/>
        </w:rPr>
        <w:t>.</w:t>
      </w:r>
    </w:p>
    <w:p w14:paraId="18977950" w14:textId="555AABA9" w:rsidR="00065B41" w:rsidRDefault="00065B41" w:rsidP="00291BEB">
      <w:pPr>
        <w:pStyle w:val="a4"/>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счет мероприятий данного проекта к 31 декабря 2024 года запланировано достижение следующих результатов и показателей:</w:t>
      </w:r>
    </w:p>
    <w:p w14:paraId="0615BB59"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Pr="004B3523">
        <w:rPr>
          <w:rFonts w:ascii="Times New Roman" w:hAnsi="Times New Roman" w:cs="Times New Roman"/>
          <w:sz w:val="28"/>
          <w:szCs w:val="28"/>
        </w:rPr>
        <w:t>овлечен</w:t>
      </w:r>
      <w:r>
        <w:rPr>
          <w:rFonts w:ascii="Times New Roman" w:hAnsi="Times New Roman" w:cs="Times New Roman"/>
          <w:sz w:val="28"/>
          <w:szCs w:val="28"/>
        </w:rPr>
        <w:t>ие</w:t>
      </w:r>
      <w:r w:rsidRPr="004B3523">
        <w:rPr>
          <w:rFonts w:ascii="Times New Roman" w:hAnsi="Times New Roman" w:cs="Times New Roman"/>
          <w:sz w:val="28"/>
          <w:szCs w:val="28"/>
        </w:rPr>
        <w:t xml:space="preserve"> в систему патриотического воспитания </w:t>
      </w:r>
      <w:r>
        <w:rPr>
          <w:rFonts w:ascii="Times New Roman" w:hAnsi="Times New Roman" w:cs="Times New Roman"/>
          <w:sz w:val="28"/>
          <w:szCs w:val="28"/>
        </w:rPr>
        <w:t>н</w:t>
      </w:r>
      <w:r w:rsidRPr="004B3523">
        <w:rPr>
          <w:rFonts w:ascii="Times New Roman" w:hAnsi="Times New Roman" w:cs="Times New Roman"/>
          <w:sz w:val="28"/>
          <w:szCs w:val="28"/>
        </w:rPr>
        <w:t>е менее 24% граждан Российской Федерации</w:t>
      </w:r>
      <w:r>
        <w:rPr>
          <w:rFonts w:ascii="Times New Roman" w:hAnsi="Times New Roman" w:cs="Times New Roman"/>
          <w:sz w:val="28"/>
          <w:szCs w:val="28"/>
        </w:rPr>
        <w:t>.</w:t>
      </w:r>
      <w:r w:rsidRPr="004B3523">
        <w:rPr>
          <w:rFonts w:ascii="Times New Roman" w:hAnsi="Times New Roman" w:cs="Times New Roman"/>
          <w:sz w:val="28"/>
          <w:szCs w:val="28"/>
        </w:rPr>
        <w:t xml:space="preserve"> </w:t>
      </w:r>
    </w:p>
    <w:p w14:paraId="0AC0EB2D" w14:textId="77777777" w:rsidR="00065B41" w:rsidRPr="002A2846"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sidRPr="002A2846">
        <w:rPr>
          <w:rFonts w:ascii="Times New Roman" w:hAnsi="Times New Roman" w:cs="Times New Roman"/>
          <w:sz w:val="28"/>
          <w:szCs w:val="28"/>
        </w:rPr>
        <w:t>Создание патриотического движения Ассоциации студенческих патриотических клубов «Я горжусь».</w:t>
      </w:r>
    </w:p>
    <w:p w14:paraId="260AC669"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sidRPr="004B3523">
        <w:rPr>
          <w:rFonts w:ascii="Times New Roman" w:hAnsi="Times New Roman" w:cs="Times New Roman"/>
          <w:sz w:val="28"/>
          <w:szCs w:val="28"/>
        </w:rPr>
        <w:t>В</w:t>
      </w:r>
      <w:r>
        <w:rPr>
          <w:rFonts w:ascii="Times New Roman" w:hAnsi="Times New Roman" w:cs="Times New Roman"/>
          <w:sz w:val="28"/>
          <w:szCs w:val="28"/>
        </w:rPr>
        <w:t>о в</w:t>
      </w:r>
      <w:r w:rsidRPr="004B3523">
        <w:rPr>
          <w:rFonts w:ascii="Times New Roman" w:hAnsi="Times New Roman" w:cs="Times New Roman"/>
          <w:sz w:val="28"/>
          <w:szCs w:val="28"/>
        </w:rPr>
        <w:t>сероссийски</w:t>
      </w:r>
      <w:r>
        <w:rPr>
          <w:rFonts w:ascii="Times New Roman" w:hAnsi="Times New Roman" w:cs="Times New Roman"/>
          <w:sz w:val="28"/>
          <w:szCs w:val="28"/>
        </w:rPr>
        <w:t>х</w:t>
      </w:r>
      <w:r w:rsidRPr="004B3523">
        <w:rPr>
          <w:rFonts w:ascii="Times New Roman" w:hAnsi="Times New Roman" w:cs="Times New Roman"/>
          <w:sz w:val="28"/>
          <w:szCs w:val="28"/>
        </w:rPr>
        <w:t>, окружны</w:t>
      </w:r>
      <w:r>
        <w:rPr>
          <w:rFonts w:ascii="Times New Roman" w:hAnsi="Times New Roman" w:cs="Times New Roman"/>
          <w:sz w:val="28"/>
          <w:szCs w:val="28"/>
        </w:rPr>
        <w:t>х</w:t>
      </w:r>
      <w:r w:rsidRPr="004B3523">
        <w:rPr>
          <w:rFonts w:ascii="Times New Roman" w:hAnsi="Times New Roman" w:cs="Times New Roman"/>
          <w:sz w:val="28"/>
          <w:szCs w:val="28"/>
        </w:rPr>
        <w:t xml:space="preserve"> и межрегиональны</w:t>
      </w:r>
      <w:r>
        <w:rPr>
          <w:rFonts w:ascii="Times New Roman" w:hAnsi="Times New Roman" w:cs="Times New Roman"/>
          <w:sz w:val="28"/>
          <w:szCs w:val="28"/>
        </w:rPr>
        <w:t>х</w:t>
      </w:r>
      <w:r w:rsidRPr="004B3523">
        <w:rPr>
          <w:rFonts w:ascii="Times New Roman" w:hAnsi="Times New Roman" w:cs="Times New Roman"/>
          <w:sz w:val="28"/>
          <w:szCs w:val="28"/>
        </w:rPr>
        <w:t xml:space="preserve"> мероприятия</w:t>
      </w:r>
      <w:r>
        <w:rPr>
          <w:rFonts w:ascii="Times New Roman" w:hAnsi="Times New Roman" w:cs="Times New Roman"/>
          <w:sz w:val="28"/>
          <w:szCs w:val="28"/>
        </w:rPr>
        <w:t>х</w:t>
      </w:r>
      <w:r w:rsidRPr="004B3523">
        <w:rPr>
          <w:rFonts w:ascii="Times New Roman" w:hAnsi="Times New Roman" w:cs="Times New Roman"/>
          <w:sz w:val="28"/>
          <w:szCs w:val="28"/>
        </w:rPr>
        <w:t xml:space="preserve"> патриотической направленности примут участие не менее 640 тысяч человек.</w:t>
      </w:r>
    </w:p>
    <w:p w14:paraId="066A724E"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Д</w:t>
      </w:r>
      <w:r w:rsidRPr="004B3523">
        <w:rPr>
          <w:rFonts w:ascii="Times New Roman" w:hAnsi="Times New Roman" w:cs="Times New Roman"/>
          <w:sz w:val="28"/>
          <w:szCs w:val="28"/>
        </w:rPr>
        <w:t>еятельность Общероссийской общественно-государственной детско-юношеской организации «Российское движение школьников»</w:t>
      </w:r>
      <w:r>
        <w:rPr>
          <w:rFonts w:ascii="Times New Roman" w:hAnsi="Times New Roman" w:cs="Times New Roman"/>
          <w:sz w:val="28"/>
          <w:szCs w:val="28"/>
        </w:rPr>
        <w:t xml:space="preserve"> станет привлекательной для </w:t>
      </w:r>
      <w:r w:rsidRPr="004B3523">
        <w:rPr>
          <w:rFonts w:ascii="Times New Roman" w:hAnsi="Times New Roman" w:cs="Times New Roman"/>
          <w:sz w:val="28"/>
          <w:szCs w:val="28"/>
        </w:rPr>
        <w:t>3 000 000 детей.</w:t>
      </w:r>
    </w:p>
    <w:p w14:paraId="3CAFCABD"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sidRPr="004B3523">
        <w:rPr>
          <w:rFonts w:ascii="Times New Roman" w:hAnsi="Times New Roman" w:cs="Times New Roman"/>
          <w:sz w:val="28"/>
          <w:szCs w:val="28"/>
        </w:rPr>
        <w:t xml:space="preserve">600 тысяч детей </w:t>
      </w:r>
      <w:r>
        <w:rPr>
          <w:rFonts w:ascii="Times New Roman" w:hAnsi="Times New Roman" w:cs="Times New Roman"/>
          <w:sz w:val="28"/>
          <w:szCs w:val="28"/>
        </w:rPr>
        <w:t>станут членами</w:t>
      </w:r>
      <w:r w:rsidRPr="004B3523">
        <w:rPr>
          <w:rFonts w:ascii="Times New Roman" w:hAnsi="Times New Roman" w:cs="Times New Roman"/>
          <w:sz w:val="28"/>
          <w:szCs w:val="28"/>
        </w:rPr>
        <w:t xml:space="preserve"> Всероссийского детско-юношеского военно-патриотического общественного движения «</w:t>
      </w:r>
      <w:proofErr w:type="spellStart"/>
      <w:r w:rsidRPr="004B3523">
        <w:rPr>
          <w:rFonts w:ascii="Times New Roman" w:hAnsi="Times New Roman" w:cs="Times New Roman"/>
          <w:sz w:val="28"/>
          <w:szCs w:val="28"/>
        </w:rPr>
        <w:t>Юнармия</w:t>
      </w:r>
      <w:proofErr w:type="spellEnd"/>
      <w:r w:rsidRPr="004B3523">
        <w:rPr>
          <w:rFonts w:ascii="Times New Roman" w:hAnsi="Times New Roman" w:cs="Times New Roman"/>
          <w:sz w:val="28"/>
          <w:szCs w:val="28"/>
        </w:rPr>
        <w:t>».</w:t>
      </w:r>
    </w:p>
    <w:p w14:paraId="3F019B89"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Будет п</w:t>
      </w:r>
      <w:r w:rsidRPr="004B3523">
        <w:rPr>
          <w:rFonts w:ascii="Times New Roman" w:hAnsi="Times New Roman" w:cs="Times New Roman"/>
          <w:sz w:val="28"/>
          <w:szCs w:val="28"/>
        </w:rPr>
        <w:t>ро</w:t>
      </w:r>
      <w:r>
        <w:rPr>
          <w:rFonts w:ascii="Times New Roman" w:hAnsi="Times New Roman" w:cs="Times New Roman"/>
          <w:sz w:val="28"/>
          <w:szCs w:val="28"/>
        </w:rPr>
        <w:t>демонстрировано</w:t>
      </w:r>
      <w:r w:rsidRPr="004B3523">
        <w:rPr>
          <w:rFonts w:ascii="Times New Roman" w:hAnsi="Times New Roman" w:cs="Times New Roman"/>
          <w:sz w:val="28"/>
          <w:szCs w:val="28"/>
        </w:rPr>
        <w:t xml:space="preserve"> не менее 25 миллионов онлайн–уроков, направленных на гражданско-патриотическое воспитание детей.</w:t>
      </w:r>
    </w:p>
    <w:p w14:paraId="3BB8BFAB" w14:textId="77777777" w:rsidR="00065B41" w:rsidRPr="004B3523" w:rsidRDefault="00065B41" w:rsidP="00291BEB">
      <w:pPr>
        <w:pStyle w:val="a4"/>
        <w:numPr>
          <w:ilvl w:val="0"/>
          <w:numId w:val="6"/>
        </w:numPr>
        <w:tabs>
          <w:tab w:val="left" w:pos="851"/>
        </w:tabs>
        <w:spacing w:after="0" w:line="240" w:lineRule="auto"/>
        <w:ind w:left="0" w:firstLine="426"/>
        <w:jc w:val="both"/>
        <w:rPr>
          <w:rFonts w:ascii="Times New Roman" w:hAnsi="Times New Roman" w:cs="Times New Roman"/>
          <w:sz w:val="28"/>
          <w:szCs w:val="28"/>
        </w:rPr>
      </w:pPr>
      <w:r w:rsidRPr="004B3523">
        <w:rPr>
          <w:rFonts w:ascii="Times New Roman" w:hAnsi="Times New Roman" w:cs="Times New Roman"/>
          <w:sz w:val="28"/>
          <w:szCs w:val="28"/>
        </w:rPr>
        <w:t>Не менее 550 тысяч участников при</w:t>
      </w:r>
      <w:r>
        <w:rPr>
          <w:rFonts w:ascii="Times New Roman" w:hAnsi="Times New Roman" w:cs="Times New Roman"/>
          <w:sz w:val="28"/>
          <w:szCs w:val="28"/>
        </w:rPr>
        <w:t>мут</w:t>
      </w:r>
      <w:r w:rsidRPr="004B3523">
        <w:rPr>
          <w:rFonts w:ascii="Times New Roman" w:hAnsi="Times New Roman" w:cs="Times New Roman"/>
          <w:sz w:val="28"/>
          <w:szCs w:val="28"/>
        </w:rPr>
        <w:t xml:space="preserve"> участие во Всероссийских конкурсах «Большая перемена»</w:t>
      </w:r>
      <w:r>
        <w:rPr>
          <w:rFonts w:ascii="Times New Roman" w:hAnsi="Times New Roman" w:cs="Times New Roman"/>
          <w:sz w:val="28"/>
          <w:szCs w:val="28"/>
        </w:rPr>
        <w:t>.</w:t>
      </w:r>
    </w:p>
    <w:p w14:paraId="399DE85A" w14:textId="77777777" w:rsidR="00065B41" w:rsidRPr="00065B41" w:rsidRDefault="00065B41" w:rsidP="00291BEB">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t>14 июля 2022 года Президентом РФ был подписан Федеральный закон № 261-ФЗ «О российском движении детей и молодежи», в числе целей которого, в частности, значатся: содействие проведению государственной политики в интересах детей и молодежи, участие в воспитании детей, их профессиональной ориентации, организации досуга детей, создание возможностей для их всестороннего развития и самореализации, подготовка детей и молодежи к полноценной жизни в обществе.</w:t>
      </w:r>
    </w:p>
    <w:p w14:paraId="79E78761" w14:textId="77777777" w:rsidR="00065B41" w:rsidRPr="00065B41" w:rsidRDefault="00065B41" w:rsidP="00291BEB">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t xml:space="preserve">В международном детском центре «Артек» во время финала Всероссийского конкурса «Большая перемена» состоялось учредительное собрание движения, участниками которого стали представители крупнейших детских общественных организаций и движений федерального и регионального уровней, органов исполнительной власти, Администрации Президента Российской Федерации. На учредительном собрании его участники проголосовали за создание общероссийского общественно-государственного движения детей и молодежи и утвердили Устав Движения. Создан Наблюдательный совет Движения во главе с Президентом РФ </w:t>
      </w:r>
      <w:proofErr w:type="spellStart"/>
      <w:r w:rsidRPr="00065B41">
        <w:rPr>
          <w:rFonts w:ascii="Times New Roman" w:hAnsi="Times New Roman" w:cs="Times New Roman"/>
          <w:sz w:val="28"/>
          <w:szCs w:val="28"/>
        </w:rPr>
        <w:t>В.В.Путиным</w:t>
      </w:r>
      <w:proofErr w:type="spellEnd"/>
      <w:r w:rsidRPr="00065B41">
        <w:rPr>
          <w:rFonts w:ascii="Times New Roman" w:hAnsi="Times New Roman" w:cs="Times New Roman"/>
          <w:sz w:val="28"/>
          <w:szCs w:val="28"/>
        </w:rPr>
        <w:t>.</w:t>
      </w:r>
    </w:p>
    <w:p w14:paraId="42418767" w14:textId="430AC0A6" w:rsidR="00065B41" w:rsidRPr="00065B41" w:rsidRDefault="00065B41" w:rsidP="00291BEB">
      <w:pPr>
        <w:tabs>
          <w:tab w:val="left" w:pos="851"/>
        </w:tabs>
        <w:spacing w:after="0" w:line="240" w:lineRule="auto"/>
        <w:ind w:firstLine="709"/>
        <w:jc w:val="both"/>
        <w:rPr>
          <w:rFonts w:ascii="Times New Roman" w:hAnsi="Times New Roman" w:cs="Times New Roman"/>
          <w:color w:val="0070C0"/>
          <w:sz w:val="28"/>
          <w:szCs w:val="28"/>
        </w:rPr>
      </w:pPr>
      <w:r w:rsidRPr="00065B41">
        <w:rPr>
          <w:rFonts w:ascii="Times New Roman" w:hAnsi="Times New Roman" w:cs="Times New Roman"/>
          <w:sz w:val="28"/>
          <w:szCs w:val="28"/>
        </w:rPr>
        <w:t xml:space="preserve">После регистрации Движения в Минюсте, 18 </w:t>
      </w:r>
      <w:r w:rsidR="00740BB7">
        <w:rPr>
          <w:rFonts w:ascii="Times New Roman" w:hAnsi="Times New Roman" w:cs="Times New Roman"/>
          <w:sz w:val="28"/>
          <w:szCs w:val="28"/>
        </w:rPr>
        <w:t>-</w:t>
      </w:r>
      <w:r w:rsidRPr="00065B41">
        <w:rPr>
          <w:rFonts w:ascii="Times New Roman" w:hAnsi="Times New Roman" w:cs="Times New Roman"/>
          <w:sz w:val="28"/>
          <w:szCs w:val="28"/>
        </w:rPr>
        <w:t xml:space="preserve"> 20 декабря в Москве прошел первый (учредительный) съезд Российского движения детей и молодежи, в котором приняли участие представители всех 89 регионов России.  Видеообращение к участникам первого съезда Российского движения детей и молодёжи 18 декабря 2022 г. </w:t>
      </w:r>
      <w:r w:rsidRPr="00065B41">
        <w:rPr>
          <w:rFonts w:ascii="Times New Roman" w:hAnsi="Times New Roman" w:cs="Times New Roman"/>
          <w:color w:val="0070C0"/>
          <w:sz w:val="28"/>
          <w:szCs w:val="28"/>
        </w:rPr>
        <w:t>http://www.kremlin.ru/events/president/</w:t>
      </w:r>
      <w:r w:rsidRPr="00065B41">
        <w:rPr>
          <w:rFonts w:ascii="Times New Roman" w:hAnsi="Times New Roman" w:cs="Times New Roman"/>
          <w:color w:val="0070C0"/>
          <w:sz w:val="28"/>
          <w:szCs w:val="28"/>
        </w:rPr>
        <w:br/>
      </w:r>
      <w:proofErr w:type="spellStart"/>
      <w:r w:rsidRPr="00065B41">
        <w:rPr>
          <w:rFonts w:ascii="Times New Roman" w:hAnsi="Times New Roman" w:cs="Times New Roman"/>
          <w:color w:val="0070C0"/>
          <w:sz w:val="28"/>
          <w:szCs w:val="28"/>
        </w:rPr>
        <w:t>transcripts</w:t>
      </w:r>
      <w:proofErr w:type="spellEnd"/>
      <w:r w:rsidRPr="00065B41">
        <w:rPr>
          <w:rFonts w:ascii="Times New Roman" w:hAnsi="Times New Roman" w:cs="Times New Roman"/>
          <w:color w:val="0070C0"/>
          <w:sz w:val="28"/>
          <w:szCs w:val="28"/>
        </w:rPr>
        <w:t>/70097</w:t>
      </w:r>
    </w:p>
    <w:p w14:paraId="66F45B4C" w14:textId="77777777" w:rsidR="00065B41" w:rsidRPr="00065B41" w:rsidRDefault="00065B41" w:rsidP="00291BEB">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lastRenderedPageBreak/>
        <w:t>На этом съезде были определены: название движения, направления деятельности, миссия и ценности.</w:t>
      </w:r>
      <w:r>
        <w:rPr>
          <w:rFonts w:ascii="Times New Roman" w:hAnsi="Times New Roman" w:cs="Times New Roman"/>
          <w:sz w:val="28"/>
          <w:szCs w:val="28"/>
        </w:rPr>
        <w:t xml:space="preserve"> </w:t>
      </w:r>
      <w:r w:rsidRPr="00065B41">
        <w:rPr>
          <w:rFonts w:ascii="Times New Roman" w:hAnsi="Times New Roman" w:cs="Times New Roman"/>
          <w:sz w:val="28"/>
          <w:szCs w:val="28"/>
        </w:rPr>
        <w:t xml:space="preserve">Среди основных целей </w:t>
      </w:r>
      <w:r>
        <w:rPr>
          <w:rFonts w:ascii="Times New Roman" w:hAnsi="Times New Roman" w:cs="Times New Roman"/>
          <w:sz w:val="28"/>
          <w:szCs w:val="28"/>
        </w:rPr>
        <w:t>–</w:t>
      </w:r>
      <w:r w:rsidRPr="00065B41">
        <w:rPr>
          <w:rFonts w:ascii="Times New Roman" w:hAnsi="Times New Roman" w:cs="Times New Roman"/>
          <w:sz w:val="28"/>
          <w:szCs w:val="28"/>
        </w:rPr>
        <w:t xml:space="preserve"> качественное образование, участие в культурной жизни, </w:t>
      </w:r>
      <w:proofErr w:type="spellStart"/>
      <w:r w:rsidRPr="00065B41">
        <w:rPr>
          <w:rFonts w:ascii="Times New Roman" w:hAnsi="Times New Roman" w:cs="Times New Roman"/>
          <w:sz w:val="28"/>
          <w:szCs w:val="28"/>
        </w:rPr>
        <w:t>волонтерство</w:t>
      </w:r>
      <w:proofErr w:type="spellEnd"/>
      <w:r w:rsidRPr="00065B41">
        <w:rPr>
          <w:rFonts w:ascii="Times New Roman" w:hAnsi="Times New Roman" w:cs="Times New Roman"/>
          <w:sz w:val="28"/>
          <w:szCs w:val="28"/>
        </w:rPr>
        <w:t>, сохранение исторической памяти, здоровый образ жизни, развитие экологических проектов, охрана природы, развитие туризма по России.</w:t>
      </w:r>
    </w:p>
    <w:p w14:paraId="475F6D7E" w14:textId="77777777" w:rsidR="00065B41" w:rsidRPr="00065B41" w:rsidRDefault="00065B41" w:rsidP="00291BEB">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t xml:space="preserve">«Быть с Россией, быть человеком, быть вместе, быть в движении, быть первыми» </w:t>
      </w:r>
      <w:r>
        <w:rPr>
          <w:rFonts w:ascii="Times New Roman" w:hAnsi="Times New Roman" w:cs="Times New Roman"/>
          <w:sz w:val="28"/>
          <w:szCs w:val="28"/>
        </w:rPr>
        <w:t>–</w:t>
      </w:r>
      <w:r w:rsidRPr="00065B41">
        <w:rPr>
          <w:rFonts w:ascii="Times New Roman" w:hAnsi="Times New Roman" w:cs="Times New Roman"/>
          <w:sz w:val="28"/>
          <w:szCs w:val="28"/>
        </w:rPr>
        <w:t xml:space="preserve"> миссия движения детей и молодежи.</w:t>
      </w:r>
      <w:r>
        <w:rPr>
          <w:rFonts w:ascii="Times New Roman" w:hAnsi="Times New Roman" w:cs="Times New Roman"/>
          <w:sz w:val="28"/>
          <w:szCs w:val="28"/>
        </w:rPr>
        <w:t xml:space="preserve"> </w:t>
      </w:r>
      <w:r w:rsidRPr="00065B41">
        <w:rPr>
          <w:rFonts w:ascii="Times New Roman" w:hAnsi="Times New Roman" w:cs="Times New Roman"/>
          <w:sz w:val="28"/>
          <w:szCs w:val="28"/>
        </w:rPr>
        <w:t>Большинство делегатов проголосовали за «Движение Первых», и теперь полное название организации — Российское движение детей и молодежи «Движение Первых» (далее — РДДМ «Движение Первых»).</w:t>
      </w:r>
      <w:r>
        <w:rPr>
          <w:rFonts w:ascii="Times New Roman" w:hAnsi="Times New Roman" w:cs="Times New Roman"/>
          <w:sz w:val="28"/>
          <w:szCs w:val="28"/>
        </w:rPr>
        <w:t xml:space="preserve"> </w:t>
      </w:r>
      <w:r w:rsidRPr="00065B41">
        <w:rPr>
          <w:rFonts w:ascii="Times New Roman" w:hAnsi="Times New Roman" w:cs="Times New Roman"/>
          <w:sz w:val="28"/>
          <w:szCs w:val="28"/>
        </w:rPr>
        <w:t>РДДМ «Движение Первых» объединило все молодежные организации и движения страны, в том числе такие как «</w:t>
      </w:r>
      <w:proofErr w:type="spellStart"/>
      <w:r w:rsidRPr="00065B41">
        <w:rPr>
          <w:rFonts w:ascii="Times New Roman" w:hAnsi="Times New Roman" w:cs="Times New Roman"/>
          <w:sz w:val="28"/>
          <w:szCs w:val="28"/>
        </w:rPr>
        <w:t>Юнармия</w:t>
      </w:r>
      <w:proofErr w:type="spellEnd"/>
      <w:r w:rsidRPr="00065B41">
        <w:rPr>
          <w:rFonts w:ascii="Times New Roman" w:hAnsi="Times New Roman" w:cs="Times New Roman"/>
          <w:sz w:val="28"/>
          <w:szCs w:val="28"/>
        </w:rPr>
        <w:t>», «Большая перемена», «Российское движение школьников».</w:t>
      </w:r>
    </w:p>
    <w:p w14:paraId="32F8506B" w14:textId="77777777" w:rsidR="00065B41" w:rsidRDefault="00065B41" w:rsidP="00291BEB">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t>Вступление в организацию добровольное.  Возраст участников движения — от 6 до 18 лет. Таким образом, в организацию могут вступать школьники, начиная с младших классов, а также студенты колледжей и вузов до 18 лет. Взрослые тоже могут стать участниками движения, но в качестве наставников.</w:t>
      </w:r>
    </w:p>
    <w:p w14:paraId="7B31E3F2" w14:textId="477C1EA1" w:rsidR="00065B41" w:rsidRDefault="00065B41" w:rsidP="00740BB7">
      <w:pPr>
        <w:tabs>
          <w:tab w:val="left" w:pos="851"/>
        </w:tabs>
        <w:spacing w:after="0" w:line="240" w:lineRule="auto"/>
        <w:ind w:firstLine="709"/>
        <w:jc w:val="both"/>
        <w:rPr>
          <w:rFonts w:ascii="Times New Roman" w:hAnsi="Times New Roman" w:cs="Times New Roman"/>
          <w:sz w:val="28"/>
          <w:szCs w:val="28"/>
        </w:rPr>
      </w:pPr>
      <w:r w:rsidRPr="00065B41">
        <w:rPr>
          <w:rFonts w:ascii="Times New Roman" w:hAnsi="Times New Roman" w:cs="Times New Roman"/>
          <w:sz w:val="28"/>
          <w:szCs w:val="28"/>
        </w:rPr>
        <w:tab/>
      </w:r>
      <w:r w:rsidR="00740BB7">
        <w:rPr>
          <w:rFonts w:ascii="Times New Roman" w:hAnsi="Times New Roman" w:cs="Times New Roman"/>
          <w:sz w:val="28"/>
          <w:szCs w:val="28"/>
        </w:rPr>
        <w:t>Обобщая сказанное, следует отметить, что в</w:t>
      </w:r>
      <w:r w:rsidR="00740BB7" w:rsidRPr="00740BB7">
        <w:rPr>
          <w:rFonts w:ascii="Times New Roman" w:hAnsi="Times New Roman" w:cs="Times New Roman"/>
          <w:sz w:val="28"/>
          <w:szCs w:val="28"/>
        </w:rPr>
        <w:t xml:space="preserve">оспитание и развитие гражданина России в системе образования </w:t>
      </w:r>
      <w:r w:rsidR="00740BB7">
        <w:rPr>
          <w:rFonts w:ascii="Times New Roman" w:hAnsi="Times New Roman" w:cs="Times New Roman"/>
          <w:sz w:val="28"/>
          <w:szCs w:val="28"/>
        </w:rPr>
        <w:t xml:space="preserve">совместно с другими социальными институтами должно </w:t>
      </w:r>
      <w:r w:rsidR="00740BB7" w:rsidRPr="00740BB7">
        <w:rPr>
          <w:rFonts w:ascii="Times New Roman" w:hAnsi="Times New Roman" w:cs="Times New Roman"/>
          <w:sz w:val="28"/>
          <w:szCs w:val="28"/>
        </w:rPr>
        <w:t>осуществля</w:t>
      </w:r>
      <w:r w:rsidR="00740BB7">
        <w:rPr>
          <w:rFonts w:ascii="Times New Roman" w:hAnsi="Times New Roman" w:cs="Times New Roman"/>
          <w:sz w:val="28"/>
          <w:szCs w:val="28"/>
        </w:rPr>
        <w:t>ться только</w:t>
      </w:r>
      <w:r w:rsidR="00740BB7" w:rsidRPr="00740BB7">
        <w:rPr>
          <w:rFonts w:ascii="Times New Roman" w:hAnsi="Times New Roman" w:cs="Times New Roman"/>
          <w:sz w:val="28"/>
          <w:szCs w:val="28"/>
        </w:rPr>
        <w:t xml:space="preserve"> в педагогически организованном процессе осознанного восприятия и принятия обучающимся российских общественных ценностей. Система общественных ценностей России, легализованных на основе действующего законодательства Российской Федерации, </w:t>
      </w:r>
      <w:r w:rsidR="00740BB7">
        <w:rPr>
          <w:rFonts w:ascii="Times New Roman" w:hAnsi="Times New Roman" w:cs="Times New Roman"/>
          <w:sz w:val="28"/>
          <w:szCs w:val="28"/>
        </w:rPr>
        <w:t>–</w:t>
      </w:r>
      <w:r w:rsidR="00740BB7" w:rsidRPr="00740BB7">
        <w:rPr>
          <w:rFonts w:ascii="Times New Roman" w:hAnsi="Times New Roman" w:cs="Times New Roman"/>
          <w:sz w:val="28"/>
          <w:szCs w:val="28"/>
        </w:rPr>
        <w:t xml:space="preserve"> основа представления о единой российской нации и готовности различных политических и социальных сил, этнических и религиозных сообществ к гражданской консолидации в решении общенациональных зада</w:t>
      </w:r>
      <w:r w:rsidR="00740BB7">
        <w:rPr>
          <w:rFonts w:ascii="Times New Roman" w:hAnsi="Times New Roman" w:cs="Times New Roman"/>
          <w:sz w:val="28"/>
          <w:szCs w:val="28"/>
        </w:rPr>
        <w:t>ч.</w:t>
      </w:r>
    </w:p>
    <w:p w14:paraId="184AD7CA" w14:textId="13466614" w:rsidR="00740BB7" w:rsidRPr="00740BB7" w:rsidRDefault="00740BB7" w:rsidP="00740BB7">
      <w:pPr>
        <w:tabs>
          <w:tab w:val="left" w:pos="851"/>
        </w:tabs>
        <w:spacing w:after="0" w:line="240" w:lineRule="auto"/>
        <w:ind w:firstLine="709"/>
        <w:jc w:val="both"/>
        <w:rPr>
          <w:rFonts w:ascii="Times New Roman" w:hAnsi="Times New Roman" w:cs="Times New Roman"/>
          <w:sz w:val="28"/>
          <w:szCs w:val="28"/>
        </w:rPr>
      </w:pPr>
      <w:r w:rsidRPr="00740BB7">
        <w:rPr>
          <w:rFonts w:ascii="Times New Roman" w:hAnsi="Times New Roman" w:cs="Times New Roman"/>
          <w:sz w:val="28"/>
          <w:szCs w:val="28"/>
        </w:rPr>
        <w:t>Процесс воспитания, реализуемый в системе образования Российской Федерации, нацелен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DEA93D" w14:textId="7FAFDE87" w:rsidR="00740BB7" w:rsidRDefault="00740BB7" w:rsidP="00740BB7">
      <w:pPr>
        <w:tabs>
          <w:tab w:val="left" w:pos="851"/>
        </w:tabs>
        <w:spacing w:after="0" w:line="240" w:lineRule="auto"/>
        <w:ind w:firstLine="709"/>
        <w:jc w:val="both"/>
        <w:rPr>
          <w:rFonts w:ascii="Times New Roman" w:hAnsi="Times New Roman" w:cs="Times New Roman"/>
          <w:sz w:val="28"/>
          <w:szCs w:val="28"/>
        </w:rPr>
      </w:pPr>
      <w:r w:rsidRPr="00740BB7">
        <w:rPr>
          <w:rFonts w:ascii="Times New Roman" w:hAnsi="Times New Roman" w:cs="Times New Roman"/>
          <w:sz w:val="28"/>
          <w:szCs w:val="28"/>
        </w:rPr>
        <w:t xml:space="preserve">Современный национальный воспитательный идеал Российской Федерации </w:t>
      </w:r>
      <w:r>
        <w:rPr>
          <w:rFonts w:ascii="Times New Roman" w:hAnsi="Times New Roman" w:cs="Times New Roman"/>
          <w:sz w:val="28"/>
          <w:szCs w:val="28"/>
        </w:rPr>
        <w:t>–</w:t>
      </w:r>
      <w:r w:rsidRPr="00740BB7">
        <w:rPr>
          <w:rFonts w:ascii="Times New Roman" w:hAnsi="Times New Roman" w:cs="Times New Roman"/>
          <w:sz w:val="28"/>
          <w:szCs w:val="28"/>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4328CFF2" w14:textId="3017723A" w:rsidR="00740BB7" w:rsidRPr="00740BB7" w:rsidRDefault="00740BB7" w:rsidP="00740BB7">
      <w:pPr>
        <w:tabs>
          <w:tab w:val="left" w:pos="851"/>
        </w:tabs>
        <w:spacing w:after="0" w:line="240" w:lineRule="auto"/>
        <w:ind w:firstLine="709"/>
        <w:jc w:val="both"/>
        <w:rPr>
          <w:rFonts w:ascii="Times New Roman" w:hAnsi="Times New Roman" w:cs="Times New Roman"/>
          <w:sz w:val="28"/>
          <w:szCs w:val="28"/>
        </w:rPr>
      </w:pPr>
      <w:r w:rsidRPr="00740BB7">
        <w:rPr>
          <w:rFonts w:ascii="Times New Roman" w:hAnsi="Times New Roman" w:cs="Times New Roman"/>
          <w:sz w:val="28"/>
          <w:szCs w:val="28"/>
        </w:rPr>
        <w:t>Цель воспитания отражает, с одной стороны, личностно</w:t>
      </w:r>
      <w:r>
        <w:rPr>
          <w:rFonts w:ascii="Times New Roman" w:hAnsi="Times New Roman" w:cs="Times New Roman"/>
          <w:sz w:val="28"/>
          <w:szCs w:val="28"/>
        </w:rPr>
        <w:t>-</w:t>
      </w:r>
      <w:r w:rsidRPr="00740BB7">
        <w:rPr>
          <w:rFonts w:ascii="Times New Roman" w:hAnsi="Times New Roman" w:cs="Times New Roman"/>
          <w:sz w:val="28"/>
          <w:szCs w:val="28"/>
        </w:rPr>
        <w:t>развивающую функцию процесса воспитания, с другой стороны, его социально-профилактическую функцию:</w:t>
      </w:r>
    </w:p>
    <w:p w14:paraId="18F8CB4B" w14:textId="74B9F46E" w:rsidR="00740BB7" w:rsidRPr="00740BB7" w:rsidRDefault="00740BB7" w:rsidP="00740BB7">
      <w:pPr>
        <w:pStyle w:val="a4"/>
        <w:numPr>
          <w:ilvl w:val="0"/>
          <w:numId w:val="12"/>
        </w:numPr>
        <w:tabs>
          <w:tab w:val="left" w:pos="851"/>
        </w:tabs>
        <w:spacing w:after="0" w:line="240" w:lineRule="auto"/>
        <w:ind w:left="0" w:firstLine="426"/>
        <w:jc w:val="both"/>
        <w:rPr>
          <w:rFonts w:ascii="Times New Roman" w:hAnsi="Times New Roman" w:cs="Times New Roman"/>
          <w:sz w:val="28"/>
          <w:szCs w:val="28"/>
        </w:rPr>
      </w:pPr>
      <w:r w:rsidRPr="00740BB7">
        <w:rPr>
          <w:rFonts w:ascii="Times New Roman" w:hAnsi="Times New Roman" w:cs="Times New Roman"/>
          <w:sz w:val="28"/>
          <w:szCs w:val="28"/>
        </w:rPr>
        <w:t>становление и развитие человека, личностные качества которого отвечают требованиям национального воспитательного идеала и портрета гражданина России 2035 года;</w:t>
      </w:r>
    </w:p>
    <w:p w14:paraId="1C32AAAE" w14:textId="1DD33BAC" w:rsidR="00740BB7" w:rsidRDefault="00740BB7" w:rsidP="00740BB7">
      <w:pPr>
        <w:pStyle w:val="a4"/>
        <w:numPr>
          <w:ilvl w:val="0"/>
          <w:numId w:val="12"/>
        </w:numPr>
        <w:tabs>
          <w:tab w:val="left" w:pos="851"/>
        </w:tabs>
        <w:spacing w:after="0" w:line="240" w:lineRule="auto"/>
        <w:ind w:left="0" w:firstLine="426"/>
        <w:jc w:val="both"/>
        <w:rPr>
          <w:rFonts w:ascii="Times New Roman" w:hAnsi="Times New Roman" w:cs="Times New Roman"/>
          <w:sz w:val="28"/>
          <w:szCs w:val="28"/>
        </w:rPr>
      </w:pPr>
      <w:r w:rsidRPr="00740BB7">
        <w:rPr>
          <w:rFonts w:ascii="Times New Roman" w:hAnsi="Times New Roman" w:cs="Times New Roman"/>
          <w:sz w:val="28"/>
          <w:szCs w:val="28"/>
        </w:rPr>
        <w:lastRenderedPageBreak/>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4BA50834" w14:textId="2849AD82" w:rsidR="003973B2" w:rsidRPr="003973B2" w:rsidRDefault="003973B2" w:rsidP="003973B2">
      <w:pPr>
        <w:tabs>
          <w:tab w:val="left" w:pos="851"/>
        </w:tabs>
        <w:spacing w:after="0" w:line="240" w:lineRule="auto"/>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14</w:t>
      </w:r>
    </w:p>
    <w:p w14:paraId="57D9EABE" w14:textId="4C5015EF" w:rsidR="00740BB7" w:rsidRPr="008D6BAF" w:rsidRDefault="00740BB7" w:rsidP="00B455F8">
      <w:pPr>
        <w:tabs>
          <w:tab w:val="left" w:pos="851"/>
        </w:tabs>
        <w:spacing w:after="0" w:line="240" w:lineRule="auto"/>
        <w:ind w:left="66"/>
        <w:jc w:val="center"/>
        <w:rPr>
          <w:rFonts w:ascii="Times New Roman" w:hAnsi="Times New Roman" w:cs="Times New Roman"/>
          <w:b/>
          <w:sz w:val="26"/>
          <w:szCs w:val="26"/>
        </w:rPr>
      </w:pPr>
      <w:r w:rsidRPr="008D6BAF">
        <w:rPr>
          <w:rFonts w:ascii="Times New Roman" w:hAnsi="Times New Roman" w:cs="Times New Roman"/>
          <w:b/>
          <w:sz w:val="26"/>
          <w:szCs w:val="26"/>
        </w:rPr>
        <w:t>Портрет Гражданина России 2035 г.</w:t>
      </w:r>
    </w:p>
    <w:p w14:paraId="5AC14B16" w14:textId="4D55A473"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 xml:space="preserve">Патриотизм. </w:t>
      </w:r>
      <w:r w:rsidRPr="008D6BAF">
        <w:rPr>
          <w:rFonts w:ascii="Times New Roman" w:hAnsi="Times New Roman" w:cs="Times New Roman"/>
          <w:sz w:val="26"/>
          <w:szCs w:val="26"/>
        </w:rPr>
        <w:t xml:space="preserve">Хранящий верность идеалам Отечества, гражданского </w:t>
      </w:r>
      <w:r w:rsidR="00B455F8" w:rsidRPr="008D6BAF">
        <w:rPr>
          <w:rFonts w:ascii="Times New Roman" w:hAnsi="Times New Roman" w:cs="Times New Roman"/>
          <w:sz w:val="26"/>
          <w:szCs w:val="26"/>
        </w:rPr>
        <w:t>о</w:t>
      </w:r>
      <w:r w:rsidRPr="008D6BAF">
        <w:rPr>
          <w:rFonts w:ascii="Times New Roman" w:hAnsi="Times New Roman" w:cs="Times New Roman"/>
          <w:sz w:val="26"/>
          <w:szCs w:val="26"/>
        </w:rPr>
        <w:t>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w:t>
      </w:r>
      <w:r w:rsidR="00B455F8" w:rsidRPr="008D6BAF">
        <w:rPr>
          <w:rFonts w:ascii="Times New Roman" w:hAnsi="Times New Roman" w:cs="Times New Roman"/>
          <w:sz w:val="26"/>
          <w:szCs w:val="26"/>
        </w:rPr>
        <w:t>-</w:t>
      </w:r>
      <w:r w:rsidRPr="008D6BAF">
        <w:rPr>
          <w:rFonts w:ascii="Times New Roman" w:hAnsi="Times New Roman" w:cs="Times New Roman"/>
          <w:sz w:val="26"/>
          <w:szCs w:val="26"/>
        </w:rPr>
        <w:t>нравственных ценностей человеческой жизни, семьи, человечества, уважения к традиционным религиям России. Уважающий прошлое родной страны и устремлённый в будущее.</w:t>
      </w:r>
    </w:p>
    <w:p w14:paraId="20883A04" w14:textId="40951856"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Гражданская позиция и правосознание.</w:t>
      </w:r>
      <w:r w:rsidRPr="008D6BAF">
        <w:rPr>
          <w:rFonts w:ascii="Times New Roman" w:hAnsi="Times New Roman" w:cs="Times New Roman"/>
          <w:sz w:val="26"/>
          <w:szCs w:val="26"/>
        </w:rPr>
        <w:t xml:space="preserve">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14:paraId="361430A9" w14:textId="198D03C6"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Социальная направленность и зрелость.</w:t>
      </w:r>
      <w:r w:rsidRPr="008D6BAF">
        <w:rPr>
          <w:rFonts w:ascii="Times New Roman" w:hAnsi="Times New Roman" w:cs="Times New Roman"/>
          <w:sz w:val="26"/>
          <w:szCs w:val="26"/>
        </w:rPr>
        <w:t xml:space="preserve">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14:paraId="58DC82CE" w14:textId="0B46DA80"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Интеллектуальная самостоятельность.</w:t>
      </w:r>
      <w:r w:rsidRPr="008D6BAF">
        <w:rPr>
          <w:rFonts w:ascii="Times New Roman" w:hAnsi="Times New Roman" w:cs="Times New Roman"/>
          <w:sz w:val="26"/>
          <w:szCs w:val="26"/>
        </w:rPr>
        <w:t xml:space="preserve"> Системно, креативно и критически мыслящий, активно и целенаправленно познающий мир, </w:t>
      </w:r>
      <w:proofErr w:type="spellStart"/>
      <w:r w:rsidRPr="008D6BAF">
        <w:rPr>
          <w:rFonts w:ascii="Times New Roman" w:hAnsi="Times New Roman" w:cs="Times New Roman"/>
          <w:sz w:val="26"/>
          <w:szCs w:val="26"/>
        </w:rPr>
        <w:t>самореализующийся</w:t>
      </w:r>
      <w:proofErr w:type="spellEnd"/>
      <w:r w:rsidRPr="008D6BAF">
        <w:rPr>
          <w:rFonts w:ascii="Times New Roman" w:hAnsi="Times New Roman" w:cs="Times New Roman"/>
          <w:sz w:val="26"/>
          <w:szCs w:val="26"/>
        </w:rPr>
        <w:t xml:space="preserve"> в профессиональной и личностной сферах на основе этических и эстетических идеалов.</w:t>
      </w:r>
    </w:p>
    <w:p w14:paraId="42B0E1C0" w14:textId="6F6DEECA"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Коммуникация и сотрудничество.</w:t>
      </w:r>
      <w:r w:rsidRPr="008D6BAF">
        <w:rPr>
          <w:rFonts w:ascii="Times New Roman" w:hAnsi="Times New Roman" w:cs="Times New Roman"/>
          <w:sz w:val="26"/>
          <w:szCs w:val="26"/>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14:paraId="4313625F" w14:textId="0A155F2C"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Зрелое сетевое поведение.</w:t>
      </w:r>
      <w:r w:rsidRPr="008D6BAF">
        <w:rPr>
          <w:rFonts w:ascii="Times New Roman" w:hAnsi="Times New Roman" w:cs="Times New Roman"/>
          <w:sz w:val="26"/>
          <w:szCs w:val="26"/>
        </w:rPr>
        <w:t xml:space="preserve"> 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14:paraId="67865B84" w14:textId="32763BCE"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Экономическая активность.</w:t>
      </w:r>
      <w:r w:rsidRPr="008D6BAF">
        <w:rPr>
          <w:rFonts w:ascii="Times New Roman" w:hAnsi="Times New Roman" w:cs="Times New Roman"/>
          <w:sz w:val="26"/>
          <w:szCs w:val="26"/>
        </w:rPr>
        <w:t xml:space="preserve"> 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14:paraId="4E15DAA7" w14:textId="700CC3C3"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Здоровье и безопасность.</w:t>
      </w:r>
      <w:r w:rsidRPr="008D6BAF">
        <w:rPr>
          <w:rFonts w:ascii="Times New Roman" w:hAnsi="Times New Roman" w:cs="Times New Roman"/>
          <w:sz w:val="26"/>
          <w:szCs w:val="26"/>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14:paraId="78AA8FBF" w14:textId="76C7F89D" w:rsidR="00740BB7" w:rsidRPr="008D6BAF" w:rsidRDefault="00740BB7"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b/>
          <w:sz w:val="26"/>
          <w:szCs w:val="26"/>
        </w:rPr>
        <w:t>Мобильность и устойчивость</w:t>
      </w:r>
      <w:r w:rsidRPr="008D6BAF">
        <w:rPr>
          <w:rFonts w:ascii="Times New Roman" w:hAnsi="Times New Roman" w:cs="Times New Roman"/>
          <w:sz w:val="26"/>
          <w:szCs w:val="26"/>
        </w:rPr>
        <w:t xml:space="preserve">. Сохраняющий внутреннюю устойчивость в динамично меняющихся и непредсказуемых условиях, гибко адаптирующийся к изменениям, </w:t>
      </w:r>
      <w:r w:rsidRPr="008D6BAF">
        <w:rPr>
          <w:rFonts w:ascii="Times New Roman" w:hAnsi="Times New Roman" w:cs="Times New Roman"/>
          <w:sz w:val="26"/>
          <w:szCs w:val="26"/>
        </w:rPr>
        <w:lastRenderedPageBreak/>
        <w:t>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14:paraId="41488064" w14:textId="46EDE506" w:rsidR="00740BB7" w:rsidRPr="003973B2" w:rsidRDefault="003973B2" w:rsidP="00740BB7">
      <w:pPr>
        <w:tabs>
          <w:tab w:val="left" w:pos="851"/>
        </w:tabs>
        <w:spacing w:after="0" w:line="240" w:lineRule="auto"/>
        <w:ind w:firstLine="709"/>
        <w:jc w:val="center"/>
        <w:rPr>
          <w:rFonts w:ascii="Times New Roman" w:hAnsi="Times New Roman" w:cs="Times New Roman"/>
          <w:b/>
          <w:color w:val="FF0000"/>
          <w:sz w:val="28"/>
          <w:szCs w:val="28"/>
        </w:rPr>
      </w:pPr>
      <w:r w:rsidRPr="003973B2">
        <w:rPr>
          <w:rFonts w:ascii="Times New Roman" w:hAnsi="Times New Roman" w:cs="Times New Roman"/>
          <w:b/>
          <w:color w:val="FF0000"/>
          <w:sz w:val="28"/>
          <w:szCs w:val="28"/>
        </w:rPr>
        <w:t>Слайд 15</w:t>
      </w:r>
    </w:p>
    <w:p w14:paraId="047D0B5F" w14:textId="2C997536" w:rsidR="00B455F8" w:rsidRPr="008D6BAF" w:rsidRDefault="00B455F8" w:rsidP="00B455F8">
      <w:pPr>
        <w:tabs>
          <w:tab w:val="left" w:pos="851"/>
        </w:tabs>
        <w:spacing w:after="0" w:line="240" w:lineRule="auto"/>
        <w:jc w:val="center"/>
        <w:rPr>
          <w:rFonts w:ascii="Times New Roman" w:hAnsi="Times New Roman" w:cs="Times New Roman"/>
          <w:b/>
          <w:sz w:val="26"/>
          <w:szCs w:val="26"/>
        </w:rPr>
      </w:pPr>
      <w:r w:rsidRPr="008D6BAF">
        <w:rPr>
          <w:rFonts w:ascii="Times New Roman" w:hAnsi="Times New Roman" w:cs="Times New Roman"/>
          <w:b/>
          <w:sz w:val="26"/>
          <w:szCs w:val="26"/>
        </w:rPr>
        <w:t>ПЕДАГОГ – ВОСПИТАТЕЛЬ ЛИЧНОСТИ ГРАЖДАНИНА РОССИИ</w:t>
      </w:r>
    </w:p>
    <w:p w14:paraId="4C29FAAD" w14:textId="77777777" w:rsidR="00B455F8" w:rsidRPr="008D6BAF" w:rsidRDefault="00B455F8" w:rsidP="00B455F8">
      <w:pPr>
        <w:tabs>
          <w:tab w:val="left" w:pos="851"/>
        </w:tabs>
        <w:spacing w:after="0" w:line="240" w:lineRule="auto"/>
        <w:jc w:val="center"/>
        <w:rPr>
          <w:rFonts w:ascii="Times New Roman" w:hAnsi="Times New Roman" w:cs="Times New Roman"/>
          <w:b/>
          <w:sz w:val="26"/>
          <w:szCs w:val="26"/>
        </w:rPr>
      </w:pPr>
      <w:r w:rsidRPr="008D6BAF">
        <w:rPr>
          <w:rFonts w:ascii="Times New Roman" w:hAnsi="Times New Roman" w:cs="Times New Roman"/>
          <w:b/>
          <w:sz w:val="26"/>
          <w:szCs w:val="26"/>
        </w:rPr>
        <w:t>Профессионально-личностный портрет педагога — воспитателя</w:t>
      </w:r>
    </w:p>
    <w:p w14:paraId="6EBC6E2C" w14:textId="778503BB" w:rsidR="00B455F8" w:rsidRPr="008D6BAF" w:rsidRDefault="00B455F8" w:rsidP="00B455F8">
      <w:pPr>
        <w:tabs>
          <w:tab w:val="left" w:pos="851"/>
        </w:tabs>
        <w:spacing w:after="0" w:line="240" w:lineRule="auto"/>
        <w:ind w:firstLine="709"/>
        <w:jc w:val="both"/>
        <w:rPr>
          <w:rFonts w:ascii="Times New Roman" w:hAnsi="Times New Roman" w:cs="Times New Roman"/>
          <w:sz w:val="26"/>
          <w:szCs w:val="26"/>
        </w:rPr>
      </w:pPr>
      <w:r w:rsidRPr="008D6BAF">
        <w:rPr>
          <w:rFonts w:ascii="Times New Roman" w:hAnsi="Times New Roman" w:cs="Times New Roman"/>
          <w:sz w:val="26"/>
          <w:szCs w:val="26"/>
        </w:rPr>
        <w:t>Современный педагог — воспитатель отвечает требованиям портрета гражданина России 2035 г. и обладает следующими профессионально значимыми личностными качествами и компетенциями:</w:t>
      </w:r>
    </w:p>
    <w:p w14:paraId="136BD513" w14:textId="584CD068"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xml:space="preserve">● Любовь, интерес и уважение к детям и подросткам, их талантам, способностям, интересам, творческой самобытности, индивидуальным, возрастным и </w:t>
      </w:r>
      <w:proofErr w:type="spellStart"/>
      <w:r w:rsidRPr="008D6BAF">
        <w:rPr>
          <w:rFonts w:ascii="Times New Roman" w:hAnsi="Times New Roman" w:cs="Times New Roman"/>
          <w:sz w:val="26"/>
          <w:szCs w:val="26"/>
        </w:rPr>
        <w:t>поколенческим</w:t>
      </w:r>
      <w:proofErr w:type="spellEnd"/>
      <w:r w:rsidRPr="008D6BAF">
        <w:rPr>
          <w:rFonts w:ascii="Times New Roman" w:hAnsi="Times New Roman" w:cs="Times New Roman"/>
          <w:sz w:val="26"/>
          <w:szCs w:val="26"/>
        </w:rPr>
        <w:t xml:space="preserve"> особенностям.</w:t>
      </w:r>
    </w:p>
    <w:p w14:paraId="0609ED30" w14:textId="15E41893"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Устойчивое, внутренне мотивированное стремление к социально полезной деятельности.</w:t>
      </w:r>
    </w:p>
    <w:p w14:paraId="180CE114" w14:textId="1DC9614F"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Осознанная приверженность российским общественным ценностям, уважение человеческого достоинства, прав и свобод всех участников образовательной деятельности.</w:t>
      </w:r>
    </w:p>
    <w:p w14:paraId="4F3B899C" w14:textId="21E6C8F6"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Высокая гибкость, критическое отношение к собственному опыту, готовность к непрерывному самообразованию (в т.ч. с использованием ресурсов сетевой (цифровой) образовательной среды) и профессионально-личностному саморазвитию в условиях неопределённости и высокой динамики перемен, способность быть носителем образа «успешного обучающегося», адекватно демонстрировать и транслировать этот образ.</w:t>
      </w:r>
    </w:p>
    <w:p w14:paraId="08A934D0" w14:textId="193BDAC7"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Личностная зрелость, высокая степень самостоятельности и социальной ответственности, в том числе за результаты воспитания, способность быть носителем образа «успешной взрослости».</w:t>
      </w:r>
    </w:p>
    <w:p w14:paraId="769AB8C4" w14:textId="6A74A3D4"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Способность выстраивать и устойчиво поддерживать межличностные отношения, в том числе в различных формах сетевой коммуникации, развитый эмоциональный и социальный интеллект.</w:t>
      </w:r>
    </w:p>
    <w:p w14:paraId="4FE7A9B0" w14:textId="2D270243"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Уровень сформированности универсальных и профессиональных компетенций, достаточный для успешного решения задач воспитания и развития личности обучающегося в процессе выполнения всех основных профессионально-трудовых функций (преподавание, организация внеурочной и внеучебной деятельности, классное руководство, оценивание хода и результативности своей профессиональной деятельности).</w:t>
      </w:r>
    </w:p>
    <w:p w14:paraId="509BF1AC" w14:textId="09CA4EA6"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Способность осуществлять социально-педагогическое и психолого-педагогическое проектирование воспитательных сред и ситуаций, в том числе в сетевой (цифровой) среде, на основе развитой педагогической фантазии, высокой креативности и способности к принятию нестандартных решений.</w:t>
      </w:r>
    </w:p>
    <w:p w14:paraId="7F9ED2EC" w14:textId="7F634690"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Мировоззренческое принятие процессов цифровой трансформации и становления сетевого (информационного) общества; владение комплексом цифровых образовательных продуктов (</w:t>
      </w:r>
      <w:proofErr w:type="spellStart"/>
      <w:r w:rsidRPr="008D6BAF">
        <w:rPr>
          <w:rFonts w:ascii="Times New Roman" w:hAnsi="Times New Roman" w:cs="Times New Roman"/>
          <w:sz w:val="26"/>
          <w:szCs w:val="26"/>
        </w:rPr>
        <w:t>EdTech</w:t>
      </w:r>
      <w:proofErr w:type="spellEnd"/>
      <w:r w:rsidRPr="008D6BAF">
        <w:rPr>
          <w:rFonts w:ascii="Times New Roman" w:hAnsi="Times New Roman" w:cs="Times New Roman"/>
          <w:sz w:val="26"/>
          <w:szCs w:val="26"/>
        </w:rPr>
        <w:t>) и педагогическими технологиями, обеспечивающими их использование в процессе воспитания, педагогического сопровождения национальногражданской идентификации, социально-профессионального самоопределения, сетевой социализации, включая вопросы информационной безопасности, сетевой этики и формирования «здорового» цифрового следа.</w:t>
      </w:r>
    </w:p>
    <w:p w14:paraId="04E154D0" w14:textId="26C6014C"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Готовность к решению задач воспитания и развития личности совместно с коллегами, родителями, представителями социальных партнёров, в том числе в командном взаимодействии, в сетевой среде.</w:t>
      </w:r>
    </w:p>
    <w:p w14:paraId="2805FBA0" w14:textId="18820E60"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t>● Включённость в профессиональные (психолого-педагогические, методические, исследовательские или иные) сетевые сообщества, готовность к инновационной педагогической деятельности, обмену опытом, профессиональному наставничеству.</w:t>
      </w:r>
    </w:p>
    <w:p w14:paraId="0C28DF56" w14:textId="3C0C8395" w:rsidR="00B455F8" w:rsidRPr="008D6BAF" w:rsidRDefault="00B455F8" w:rsidP="00B455F8">
      <w:pPr>
        <w:tabs>
          <w:tab w:val="left" w:pos="851"/>
        </w:tabs>
        <w:spacing w:after="0" w:line="240" w:lineRule="auto"/>
        <w:ind w:firstLine="426"/>
        <w:jc w:val="both"/>
        <w:rPr>
          <w:rFonts w:ascii="Times New Roman" w:hAnsi="Times New Roman" w:cs="Times New Roman"/>
          <w:sz w:val="26"/>
          <w:szCs w:val="26"/>
        </w:rPr>
      </w:pPr>
      <w:r w:rsidRPr="008D6BAF">
        <w:rPr>
          <w:rFonts w:ascii="Times New Roman" w:hAnsi="Times New Roman" w:cs="Times New Roman"/>
          <w:sz w:val="26"/>
          <w:szCs w:val="26"/>
        </w:rPr>
        <w:lastRenderedPageBreak/>
        <w:t>● Способность и готовность регулировать свою профессиональную нагрузку с целью качественного решения профессиональных задач, связанных с воспитанием и развитием личности обучающихся.</w:t>
      </w:r>
    </w:p>
    <w:sectPr w:rsidR="00B455F8" w:rsidRPr="008D6BAF" w:rsidSect="00A567E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49868" w14:textId="77777777" w:rsidR="001B60C4" w:rsidRDefault="001B60C4" w:rsidP="002866E3">
      <w:pPr>
        <w:spacing w:after="0" w:line="240" w:lineRule="auto"/>
      </w:pPr>
      <w:r>
        <w:separator/>
      </w:r>
    </w:p>
  </w:endnote>
  <w:endnote w:type="continuationSeparator" w:id="0">
    <w:p w14:paraId="462395EC" w14:textId="77777777" w:rsidR="001B60C4" w:rsidRDefault="001B60C4" w:rsidP="0028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E3F9A" w14:textId="77777777" w:rsidR="002866E3" w:rsidRDefault="002866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11392"/>
      <w:docPartObj>
        <w:docPartGallery w:val="Page Numbers (Bottom of Page)"/>
        <w:docPartUnique/>
      </w:docPartObj>
    </w:sdtPr>
    <w:sdtEndPr/>
    <w:sdtContent>
      <w:p w14:paraId="1CE4CC4B" w14:textId="504D54C6" w:rsidR="002866E3" w:rsidRDefault="002866E3">
        <w:pPr>
          <w:pStyle w:val="a7"/>
          <w:jc w:val="center"/>
        </w:pPr>
        <w:r>
          <w:fldChar w:fldCharType="begin"/>
        </w:r>
        <w:r>
          <w:instrText>PAGE   \* MERGEFORMAT</w:instrText>
        </w:r>
        <w:r>
          <w:fldChar w:fldCharType="separate"/>
        </w:r>
        <w:r w:rsidR="00C23405">
          <w:rPr>
            <w:noProof/>
          </w:rPr>
          <w:t>3</w:t>
        </w:r>
        <w:r>
          <w:fldChar w:fldCharType="end"/>
        </w:r>
      </w:p>
    </w:sdtContent>
  </w:sdt>
  <w:p w14:paraId="3C64E261" w14:textId="77777777" w:rsidR="002866E3" w:rsidRDefault="002866E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C5A2" w14:textId="77777777" w:rsidR="002866E3" w:rsidRDefault="002866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4E77E" w14:textId="77777777" w:rsidR="001B60C4" w:rsidRDefault="001B60C4" w:rsidP="002866E3">
      <w:pPr>
        <w:spacing w:after="0" w:line="240" w:lineRule="auto"/>
      </w:pPr>
      <w:r>
        <w:separator/>
      </w:r>
    </w:p>
  </w:footnote>
  <w:footnote w:type="continuationSeparator" w:id="0">
    <w:p w14:paraId="1535C18E" w14:textId="77777777" w:rsidR="001B60C4" w:rsidRDefault="001B60C4" w:rsidP="00286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B455F" w14:textId="77777777" w:rsidR="002866E3" w:rsidRDefault="002866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39CB6" w14:textId="77777777" w:rsidR="002866E3" w:rsidRDefault="002866E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7D3F" w14:textId="77777777" w:rsidR="002866E3" w:rsidRDefault="002866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511"/>
    <w:multiLevelType w:val="hybridMultilevel"/>
    <w:tmpl w:val="6854FE48"/>
    <w:lvl w:ilvl="0" w:tplc="E7286F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E9170A8"/>
    <w:multiLevelType w:val="hybridMultilevel"/>
    <w:tmpl w:val="8946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AD1687"/>
    <w:multiLevelType w:val="hybridMultilevel"/>
    <w:tmpl w:val="0778FF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AC6793"/>
    <w:multiLevelType w:val="hybridMultilevel"/>
    <w:tmpl w:val="5CBC0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38C7282"/>
    <w:multiLevelType w:val="hybridMultilevel"/>
    <w:tmpl w:val="54FE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F85A5F"/>
    <w:multiLevelType w:val="hybridMultilevel"/>
    <w:tmpl w:val="948E9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BF638EF"/>
    <w:multiLevelType w:val="hybridMultilevel"/>
    <w:tmpl w:val="1CE862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A4D6B"/>
    <w:multiLevelType w:val="hybridMultilevel"/>
    <w:tmpl w:val="9F786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DC0151"/>
    <w:multiLevelType w:val="hybridMultilevel"/>
    <w:tmpl w:val="6ABC21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46523F"/>
    <w:multiLevelType w:val="hybridMultilevel"/>
    <w:tmpl w:val="0DBA0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627D14"/>
    <w:multiLevelType w:val="hybridMultilevel"/>
    <w:tmpl w:val="58A65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EA16D7C"/>
    <w:multiLevelType w:val="hybridMultilevel"/>
    <w:tmpl w:val="1E842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10"/>
  </w:num>
  <w:num w:numId="5">
    <w:abstractNumId w:val="3"/>
  </w:num>
  <w:num w:numId="6">
    <w:abstractNumId w:val="2"/>
  </w:num>
  <w:num w:numId="7">
    <w:abstractNumId w:val="8"/>
  </w:num>
  <w:num w:numId="8">
    <w:abstractNumId w:val="9"/>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29"/>
    <w:rsid w:val="00011F0B"/>
    <w:rsid w:val="00020CE8"/>
    <w:rsid w:val="00021325"/>
    <w:rsid w:val="00065B41"/>
    <w:rsid w:val="000907D0"/>
    <w:rsid w:val="000A44B9"/>
    <w:rsid w:val="000A4D95"/>
    <w:rsid w:val="001001C8"/>
    <w:rsid w:val="001065B2"/>
    <w:rsid w:val="0013538C"/>
    <w:rsid w:val="00151E20"/>
    <w:rsid w:val="001522AC"/>
    <w:rsid w:val="00181CE0"/>
    <w:rsid w:val="001923A4"/>
    <w:rsid w:val="001B1778"/>
    <w:rsid w:val="001B60C4"/>
    <w:rsid w:val="001D01B3"/>
    <w:rsid w:val="00211ACB"/>
    <w:rsid w:val="0025200E"/>
    <w:rsid w:val="002866E3"/>
    <w:rsid w:val="00291BEB"/>
    <w:rsid w:val="00291FF0"/>
    <w:rsid w:val="002A2846"/>
    <w:rsid w:val="002A7FC4"/>
    <w:rsid w:val="00310B16"/>
    <w:rsid w:val="00331A72"/>
    <w:rsid w:val="00362F79"/>
    <w:rsid w:val="00383177"/>
    <w:rsid w:val="003973B2"/>
    <w:rsid w:val="003B7117"/>
    <w:rsid w:val="003C5364"/>
    <w:rsid w:val="003D6D34"/>
    <w:rsid w:val="00401F80"/>
    <w:rsid w:val="00456E53"/>
    <w:rsid w:val="00471EBC"/>
    <w:rsid w:val="00495AFA"/>
    <w:rsid w:val="004A7BEA"/>
    <w:rsid w:val="004B3523"/>
    <w:rsid w:val="00535E11"/>
    <w:rsid w:val="0054521B"/>
    <w:rsid w:val="00546C1C"/>
    <w:rsid w:val="00551229"/>
    <w:rsid w:val="00555C11"/>
    <w:rsid w:val="0058682D"/>
    <w:rsid w:val="0059777F"/>
    <w:rsid w:val="005B0635"/>
    <w:rsid w:val="00632AE1"/>
    <w:rsid w:val="00652E2C"/>
    <w:rsid w:val="00665A7B"/>
    <w:rsid w:val="006A5A7A"/>
    <w:rsid w:val="006B2A87"/>
    <w:rsid w:val="00700F34"/>
    <w:rsid w:val="00740BB7"/>
    <w:rsid w:val="00757BE9"/>
    <w:rsid w:val="007C2497"/>
    <w:rsid w:val="00822236"/>
    <w:rsid w:val="008356D2"/>
    <w:rsid w:val="00842117"/>
    <w:rsid w:val="0085092C"/>
    <w:rsid w:val="00887AD5"/>
    <w:rsid w:val="008D6BAF"/>
    <w:rsid w:val="008E0557"/>
    <w:rsid w:val="008F7C5C"/>
    <w:rsid w:val="009A21B8"/>
    <w:rsid w:val="00A567E5"/>
    <w:rsid w:val="00AA6D6A"/>
    <w:rsid w:val="00AB4FEE"/>
    <w:rsid w:val="00AF33D3"/>
    <w:rsid w:val="00B134EF"/>
    <w:rsid w:val="00B455F8"/>
    <w:rsid w:val="00B50EC7"/>
    <w:rsid w:val="00B71F4B"/>
    <w:rsid w:val="00BB1B4E"/>
    <w:rsid w:val="00BC0AD1"/>
    <w:rsid w:val="00BE5A6B"/>
    <w:rsid w:val="00BF4704"/>
    <w:rsid w:val="00C23405"/>
    <w:rsid w:val="00C24EBE"/>
    <w:rsid w:val="00C90D89"/>
    <w:rsid w:val="00CE19E5"/>
    <w:rsid w:val="00CF2229"/>
    <w:rsid w:val="00D27A3D"/>
    <w:rsid w:val="00D32EB8"/>
    <w:rsid w:val="00DE1EBE"/>
    <w:rsid w:val="00E060DA"/>
    <w:rsid w:val="00E25DE4"/>
    <w:rsid w:val="00EA0F01"/>
    <w:rsid w:val="00ED3F7A"/>
    <w:rsid w:val="00F260B3"/>
    <w:rsid w:val="00F539D7"/>
    <w:rsid w:val="00F54C99"/>
    <w:rsid w:val="00F64A30"/>
    <w:rsid w:val="00FC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BEA"/>
    <w:rPr>
      <w:color w:val="0563C1" w:themeColor="hyperlink"/>
      <w:u w:val="single"/>
    </w:rPr>
  </w:style>
  <w:style w:type="character" w:customStyle="1" w:styleId="UnresolvedMention">
    <w:name w:val="Unresolved Mention"/>
    <w:basedOn w:val="a0"/>
    <w:uiPriority w:val="99"/>
    <w:semiHidden/>
    <w:unhideWhenUsed/>
    <w:rsid w:val="004A7BEA"/>
    <w:rPr>
      <w:color w:val="605E5C"/>
      <w:shd w:val="clear" w:color="auto" w:fill="E1DFDD"/>
    </w:rPr>
  </w:style>
  <w:style w:type="paragraph" w:styleId="a4">
    <w:name w:val="List Paragraph"/>
    <w:basedOn w:val="a"/>
    <w:uiPriority w:val="34"/>
    <w:qFormat/>
    <w:rsid w:val="004A7BEA"/>
    <w:pPr>
      <w:ind w:left="720"/>
      <w:contextualSpacing/>
    </w:pPr>
  </w:style>
  <w:style w:type="paragraph" w:styleId="a5">
    <w:name w:val="header"/>
    <w:basedOn w:val="a"/>
    <w:link w:val="a6"/>
    <w:uiPriority w:val="99"/>
    <w:unhideWhenUsed/>
    <w:rsid w:val="002866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6E3"/>
  </w:style>
  <w:style w:type="paragraph" w:styleId="a7">
    <w:name w:val="footer"/>
    <w:basedOn w:val="a"/>
    <w:link w:val="a8"/>
    <w:uiPriority w:val="99"/>
    <w:unhideWhenUsed/>
    <w:rsid w:val="002866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6E3"/>
  </w:style>
  <w:style w:type="paragraph" w:styleId="a9">
    <w:name w:val="Balloon Text"/>
    <w:basedOn w:val="a"/>
    <w:link w:val="aa"/>
    <w:uiPriority w:val="99"/>
    <w:semiHidden/>
    <w:unhideWhenUsed/>
    <w:rsid w:val="00A567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67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BEA"/>
    <w:rPr>
      <w:color w:val="0563C1" w:themeColor="hyperlink"/>
      <w:u w:val="single"/>
    </w:rPr>
  </w:style>
  <w:style w:type="character" w:customStyle="1" w:styleId="UnresolvedMention">
    <w:name w:val="Unresolved Mention"/>
    <w:basedOn w:val="a0"/>
    <w:uiPriority w:val="99"/>
    <w:semiHidden/>
    <w:unhideWhenUsed/>
    <w:rsid w:val="004A7BEA"/>
    <w:rPr>
      <w:color w:val="605E5C"/>
      <w:shd w:val="clear" w:color="auto" w:fill="E1DFDD"/>
    </w:rPr>
  </w:style>
  <w:style w:type="paragraph" w:styleId="a4">
    <w:name w:val="List Paragraph"/>
    <w:basedOn w:val="a"/>
    <w:uiPriority w:val="34"/>
    <w:qFormat/>
    <w:rsid w:val="004A7BEA"/>
    <w:pPr>
      <w:ind w:left="720"/>
      <w:contextualSpacing/>
    </w:pPr>
  </w:style>
  <w:style w:type="paragraph" w:styleId="a5">
    <w:name w:val="header"/>
    <w:basedOn w:val="a"/>
    <w:link w:val="a6"/>
    <w:uiPriority w:val="99"/>
    <w:unhideWhenUsed/>
    <w:rsid w:val="002866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6E3"/>
  </w:style>
  <w:style w:type="paragraph" w:styleId="a7">
    <w:name w:val="footer"/>
    <w:basedOn w:val="a"/>
    <w:link w:val="a8"/>
    <w:uiPriority w:val="99"/>
    <w:unhideWhenUsed/>
    <w:rsid w:val="002866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6E3"/>
  </w:style>
  <w:style w:type="paragraph" w:styleId="a9">
    <w:name w:val="Balloon Text"/>
    <w:basedOn w:val="a"/>
    <w:link w:val="aa"/>
    <w:uiPriority w:val="99"/>
    <w:semiHidden/>
    <w:unhideWhenUsed/>
    <w:rsid w:val="00A567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arant.ru/products/ipo/prim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F04-924B-45A9-AFA5-29521FDF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21</Pages>
  <Words>9109</Words>
  <Characters>51926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Ляля</dc:creator>
  <cp:keywords/>
  <dc:description/>
  <cp:lastModifiedBy>Пользователь</cp:lastModifiedBy>
  <cp:revision>17</cp:revision>
  <cp:lastPrinted>2023-05-31T05:48:00Z</cp:lastPrinted>
  <dcterms:created xsi:type="dcterms:W3CDTF">2023-05-17T05:52:00Z</dcterms:created>
  <dcterms:modified xsi:type="dcterms:W3CDTF">2023-05-31T08:05:00Z</dcterms:modified>
</cp:coreProperties>
</file>